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574EC">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jc w:val="center"/>
        <w:textAlignment w:val="auto"/>
        <w:rPr>
          <w:rFonts w:hint="eastAsia"/>
          <w:lang w:val="en-US" w:eastAsia="zh-CN"/>
        </w:rPr>
      </w:pPr>
      <w:r>
        <w:rPr>
          <w:rFonts w:hint="eastAsia"/>
          <w:lang w:val="en-US" w:eastAsia="zh-CN"/>
        </w:rPr>
        <w:t>剑阁县中医医院</w:t>
      </w:r>
    </w:p>
    <w:p w14:paraId="5CB14F25">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Chars="0"/>
        <w:jc w:val="center"/>
        <w:textAlignment w:val="auto"/>
        <w:rPr>
          <w:rFonts w:hint="default"/>
          <w:lang w:val="en-US" w:eastAsia="zh-CN"/>
        </w:rPr>
      </w:pPr>
      <w:r>
        <w:rPr>
          <w:rFonts w:hint="eastAsia"/>
          <w:lang w:val="en-US" w:eastAsia="zh-CN"/>
        </w:rPr>
        <w:t>制氧站维保服务项目询价采购文件</w:t>
      </w:r>
    </w:p>
    <w:p w14:paraId="17E57116">
      <w:pPr>
        <w:rPr>
          <w:rFonts w:hint="eastAsia"/>
          <w:lang w:val="en-US" w:eastAsia="zh-CN"/>
        </w:rPr>
      </w:pPr>
    </w:p>
    <w:p w14:paraId="1BD81AA1">
      <w:pPr>
        <w:spacing w:line="360" w:lineRule="auto"/>
        <w:ind w:firstLine="643" w:firstLineChars="200"/>
        <w:jc w:val="center"/>
        <w:rPr>
          <w:rFonts w:hint="default" w:ascii="宋体" w:hAnsi="宋体"/>
          <w:b/>
          <w:sz w:val="32"/>
          <w:szCs w:val="32"/>
          <w:lang w:val="en-US" w:eastAsia="zh-CN"/>
        </w:rPr>
      </w:pPr>
      <w:r>
        <w:rPr>
          <w:rFonts w:hint="eastAsia" w:ascii="宋体" w:hAnsi="宋体"/>
          <w:b/>
          <w:sz w:val="32"/>
          <w:szCs w:val="32"/>
          <w:lang w:val="en-US" w:eastAsia="zh-CN"/>
        </w:rPr>
        <w:t>第一章 采购公告</w:t>
      </w:r>
    </w:p>
    <w:p w14:paraId="5D7B43A7">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各潜在供应商：</w:t>
      </w:r>
    </w:p>
    <w:p w14:paraId="26F28B45">
      <w:pPr>
        <w:pStyle w:val="16"/>
        <w:ind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现拟对剑阁县中医医院</w:t>
      </w:r>
      <w:r>
        <w:rPr>
          <w:rFonts w:hint="eastAsia" w:ascii="仿宋" w:hAnsi="仿宋" w:cs="仿宋"/>
          <w:sz w:val="28"/>
          <w:szCs w:val="28"/>
          <w:lang w:val="en-US" w:eastAsia="zh-CN"/>
        </w:rPr>
        <w:t>制氧站维保服务</w:t>
      </w:r>
      <w:r>
        <w:rPr>
          <w:rFonts w:hint="eastAsia" w:ascii="仿宋" w:hAnsi="仿宋" w:eastAsia="仿宋" w:cs="仿宋"/>
          <w:sz w:val="28"/>
          <w:szCs w:val="28"/>
          <w:lang w:val="en-US" w:eastAsia="zh-CN"/>
        </w:rPr>
        <w:t>项目进行询价采购，兹邀请符合采购要求的供应商参加。</w:t>
      </w:r>
    </w:p>
    <w:p w14:paraId="022023AF">
      <w:pPr>
        <w:numPr>
          <w:ilvl w:val="0"/>
          <w:numId w:val="1"/>
        </w:numPr>
        <w:spacing w:line="360" w:lineRule="auto"/>
        <w:ind w:firstLine="562" w:firstLineChars="200"/>
        <w:rPr>
          <w:rFonts w:hint="default" w:ascii="仿宋" w:hAnsi="仿宋" w:eastAsia="仿宋" w:cs="仿宋"/>
          <w:sz w:val="28"/>
          <w:szCs w:val="28"/>
          <w:lang w:val="en-US"/>
        </w:rPr>
      </w:pPr>
      <w:r>
        <w:rPr>
          <w:rFonts w:hint="eastAsia" w:ascii="仿宋" w:hAnsi="仿宋" w:eastAsia="仿宋" w:cs="仿宋"/>
          <w:b/>
          <w:sz w:val="28"/>
          <w:szCs w:val="28"/>
        </w:rPr>
        <w:t>项目编号：</w:t>
      </w:r>
      <w:r>
        <w:rPr>
          <w:rFonts w:hint="eastAsia" w:ascii="仿宋" w:hAnsi="仿宋" w:eastAsia="仿宋" w:cs="仿宋"/>
          <w:sz w:val="28"/>
          <w:szCs w:val="28"/>
          <w:lang w:eastAsia="zh-CN"/>
        </w:rPr>
        <w:t>JGXZYYY-ZWK-</w:t>
      </w:r>
      <w:r>
        <w:rPr>
          <w:rFonts w:hint="eastAsia" w:ascii="仿宋" w:hAnsi="仿宋" w:eastAsia="仿宋" w:cs="仿宋"/>
          <w:sz w:val="28"/>
          <w:szCs w:val="28"/>
          <w:lang w:val="en-US" w:eastAsia="zh-CN"/>
        </w:rPr>
        <w:t>202</w:t>
      </w:r>
      <w:r>
        <w:rPr>
          <w:rFonts w:hint="eastAsia" w:ascii="仿宋" w:hAnsi="仿宋" w:cs="仿宋"/>
          <w:sz w:val="28"/>
          <w:szCs w:val="28"/>
          <w:lang w:val="en-US" w:eastAsia="zh-CN"/>
        </w:rPr>
        <w:t>50801</w:t>
      </w:r>
    </w:p>
    <w:p w14:paraId="3AF44683">
      <w:pPr>
        <w:numPr>
          <w:ilvl w:val="0"/>
          <w:numId w:val="1"/>
        </w:numPr>
        <w:spacing w:line="360" w:lineRule="auto"/>
        <w:ind w:left="0" w:leftChars="0" w:firstLine="562" w:firstLineChars="200"/>
        <w:rPr>
          <w:rFonts w:hint="eastAsia" w:ascii="仿宋" w:hAnsi="仿宋" w:eastAsia="仿宋" w:cs="仿宋"/>
          <w:sz w:val="28"/>
          <w:szCs w:val="28"/>
          <w:u w:val="none"/>
          <w:lang w:eastAsia="zh-CN"/>
        </w:rPr>
      </w:pPr>
      <w:r>
        <w:rPr>
          <w:rFonts w:hint="eastAsia" w:ascii="仿宋" w:hAnsi="仿宋" w:eastAsia="仿宋" w:cs="仿宋"/>
          <w:b/>
          <w:sz w:val="28"/>
          <w:szCs w:val="28"/>
        </w:rPr>
        <w:t>项目名称：</w:t>
      </w:r>
      <w:r>
        <w:rPr>
          <w:rFonts w:hint="eastAsia" w:ascii="仿宋" w:hAnsi="仿宋" w:eastAsia="仿宋" w:cs="仿宋"/>
          <w:sz w:val="28"/>
          <w:szCs w:val="28"/>
          <w:u w:val="none"/>
          <w:lang w:val="en-US" w:eastAsia="zh-CN"/>
        </w:rPr>
        <w:t>剑阁县中医医院</w:t>
      </w:r>
      <w:r>
        <w:rPr>
          <w:rFonts w:hint="eastAsia" w:ascii="仿宋" w:hAnsi="仿宋" w:cs="仿宋"/>
          <w:sz w:val="28"/>
          <w:szCs w:val="28"/>
          <w:u w:val="none"/>
          <w:lang w:val="en-US" w:eastAsia="zh-CN"/>
        </w:rPr>
        <w:t>制氧站维保服务</w:t>
      </w:r>
      <w:r>
        <w:rPr>
          <w:rFonts w:hint="eastAsia" w:ascii="仿宋" w:hAnsi="仿宋" w:eastAsia="仿宋" w:cs="仿宋"/>
          <w:sz w:val="28"/>
          <w:szCs w:val="28"/>
          <w:u w:val="none"/>
          <w:lang w:eastAsia="zh-CN"/>
        </w:rPr>
        <w:t>项目</w:t>
      </w:r>
    </w:p>
    <w:p w14:paraId="0EF679C7">
      <w:pPr>
        <w:numPr>
          <w:ilvl w:val="0"/>
          <w:numId w:val="1"/>
        </w:numPr>
        <w:spacing w:line="360" w:lineRule="auto"/>
        <w:ind w:left="0" w:leftChars="0" w:firstLine="562" w:firstLineChars="200"/>
        <w:rPr>
          <w:rFonts w:hint="eastAsia" w:ascii="仿宋" w:hAnsi="仿宋" w:cs="仿宋"/>
          <w:sz w:val="28"/>
          <w:szCs w:val="28"/>
          <w:u w:val="none"/>
          <w:lang w:val="en-US" w:eastAsia="zh-CN"/>
        </w:rPr>
      </w:pPr>
      <w:r>
        <w:rPr>
          <w:rFonts w:hint="eastAsia" w:ascii="仿宋" w:hAnsi="仿宋" w:cs="仿宋"/>
          <w:b/>
          <w:bCs/>
          <w:sz w:val="28"/>
          <w:szCs w:val="28"/>
          <w:u w:val="none"/>
          <w:lang w:val="en-US" w:eastAsia="zh-CN"/>
        </w:rPr>
        <w:t>项目概况：</w:t>
      </w:r>
      <w:r>
        <w:rPr>
          <w:rFonts w:hint="eastAsia" w:ascii="仿宋" w:hAnsi="仿宋" w:cs="仿宋"/>
          <w:sz w:val="28"/>
          <w:szCs w:val="28"/>
          <w:u w:val="none"/>
          <w:lang w:val="en-US" w:eastAsia="zh-CN"/>
        </w:rPr>
        <w:t>两套2016年安装的医用制氧系统（品牌：杭州盛大SND-15Y），拟对其进行常规性维护保养。</w:t>
      </w:r>
    </w:p>
    <w:p w14:paraId="4222B458">
      <w:pPr>
        <w:numPr>
          <w:ilvl w:val="0"/>
          <w:numId w:val="1"/>
        </w:numPr>
        <w:spacing w:line="360" w:lineRule="auto"/>
        <w:ind w:left="0" w:leftChars="0" w:firstLine="562" w:firstLineChars="200"/>
        <w:rPr>
          <w:rFonts w:hint="eastAsia" w:ascii="仿宋" w:hAnsi="仿宋" w:cs="仿宋"/>
          <w:sz w:val="28"/>
          <w:szCs w:val="28"/>
          <w:u w:val="none"/>
          <w:lang w:val="en-US" w:eastAsia="zh-CN"/>
        </w:rPr>
      </w:pPr>
      <w:r>
        <w:rPr>
          <w:rFonts w:hint="eastAsia" w:ascii="仿宋" w:hAnsi="仿宋" w:eastAsia="仿宋" w:cs="仿宋"/>
          <w:b/>
          <w:sz w:val="28"/>
          <w:szCs w:val="28"/>
        </w:rPr>
        <w:t>资金</w:t>
      </w:r>
      <w:r>
        <w:rPr>
          <w:rFonts w:hint="eastAsia" w:ascii="仿宋" w:hAnsi="仿宋" w:eastAsia="仿宋" w:cs="仿宋"/>
          <w:b/>
          <w:sz w:val="28"/>
          <w:szCs w:val="28"/>
          <w:lang w:val="en-US" w:eastAsia="zh-CN"/>
        </w:rPr>
        <w:t>预算（最高限价）</w:t>
      </w:r>
      <w:r>
        <w:rPr>
          <w:rFonts w:hint="eastAsia" w:ascii="仿宋" w:hAnsi="仿宋" w:eastAsia="仿宋" w:cs="仿宋"/>
          <w:b/>
          <w:sz w:val="28"/>
          <w:szCs w:val="28"/>
        </w:rPr>
        <w:t>来源：</w:t>
      </w:r>
      <w:r>
        <w:rPr>
          <w:rFonts w:hint="eastAsia" w:ascii="仿宋" w:hAnsi="仿宋" w:cs="仿宋"/>
          <w:sz w:val="28"/>
          <w:szCs w:val="28"/>
          <w:u w:val="none"/>
          <w:lang w:val="en-US" w:eastAsia="zh-CN"/>
        </w:rPr>
        <w:t>2.82万元/年，自筹资金</w:t>
      </w:r>
    </w:p>
    <w:p w14:paraId="31014D45">
      <w:pPr>
        <w:spacing w:line="360" w:lineRule="auto"/>
        <w:ind w:firstLine="562" w:firstLineChars="200"/>
        <w:rPr>
          <w:rFonts w:hint="eastAsia" w:ascii="仿宋" w:hAnsi="仿宋" w:eastAsia="仿宋" w:cs="仿宋"/>
          <w:b/>
          <w:sz w:val="28"/>
          <w:szCs w:val="28"/>
        </w:rPr>
      </w:pPr>
      <w:r>
        <w:rPr>
          <w:rFonts w:hint="eastAsia" w:ascii="仿宋" w:hAnsi="仿宋" w:cs="仿宋"/>
          <w:b/>
          <w:sz w:val="28"/>
          <w:szCs w:val="28"/>
          <w:lang w:val="en-US" w:eastAsia="zh-CN"/>
        </w:rPr>
        <w:t>五</w:t>
      </w:r>
      <w:r>
        <w:rPr>
          <w:rFonts w:hint="eastAsia" w:ascii="仿宋" w:hAnsi="仿宋" w:eastAsia="仿宋" w:cs="仿宋"/>
          <w:b/>
          <w:sz w:val="28"/>
          <w:szCs w:val="28"/>
        </w:rPr>
        <w:t>、供应商参加本次采购活动应具备下列条件</w:t>
      </w:r>
    </w:p>
    <w:p w14:paraId="4D5AAFA5">
      <w:pPr>
        <w:tabs>
          <w:tab w:val="left" w:pos="7665"/>
        </w:tabs>
        <w:spacing w:line="360" w:lineRule="auto"/>
        <w:ind w:firstLine="420"/>
        <w:rPr>
          <w:rFonts w:hint="eastAsia" w:ascii="仿宋" w:hAnsi="仿宋" w:eastAsia="仿宋" w:cs="仿宋"/>
          <w:b/>
          <w:bCs/>
          <w:color w:val="000000"/>
          <w:sz w:val="28"/>
          <w:szCs w:val="28"/>
        </w:rPr>
      </w:pPr>
      <w:r>
        <w:rPr>
          <w:rFonts w:hint="eastAsia" w:ascii="仿宋" w:hAnsi="仿宋" w:eastAsia="仿宋" w:cs="仿宋"/>
          <w:b/>
          <w:bCs/>
          <w:sz w:val="28"/>
          <w:szCs w:val="28"/>
        </w:rPr>
        <w:t>（一）《政府采购法》第二十二条</w:t>
      </w:r>
    </w:p>
    <w:p w14:paraId="7F42CAAE">
      <w:pPr>
        <w:pStyle w:val="16"/>
        <w:ind w:firstLine="700" w:firstLineChars="25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cs="仿宋"/>
          <w:sz w:val="28"/>
          <w:szCs w:val="28"/>
          <w:lang w:eastAsia="zh-CN"/>
        </w:rPr>
        <w:t>.</w:t>
      </w:r>
      <w:r>
        <w:rPr>
          <w:rFonts w:hint="eastAsia" w:ascii="仿宋" w:hAnsi="仿宋" w:eastAsia="仿宋" w:cs="仿宋"/>
          <w:sz w:val="28"/>
          <w:szCs w:val="28"/>
        </w:rPr>
        <w:t>具有独立承担民事责任的能力；</w:t>
      </w:r>
    </w:p>
    <w:p w14:paraId="6303C873">
      <w:pPr>
        <w:pStyle w:val="16"/>
        <w:ind w:firstLine="700" w:firstLineChars="25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cs="仿宋"/>
          <w:sz w:val="28"/>
          <w:szCs w:val="28"/>
          <w:lang w:eastAsia="zh-CN"/>
        </w:rPr>
        <w:t>.</w:t>
      </w:r>
      <w:r>
        <w:rPr>
          <w:rFonts w:hint="eastAsia" w:ascii="仿宋" w:hAnsi="仿宋" w:eastAsia="仿宋" w:cs="仿宋"/>
          <w:sz w:val="28"/>
          <w:szCs w:val="28"/>
        </w:rPr>
        <w:t>具有良好的商业信誉和健全的财务会计制度；</w:t>
      </w:r>
    </w:p>
    <w:p w14:paraId="4A2C713D">
      <w:pPr>
        <w:pStyle w:val="16"/>
        <w:ind w:firstLine="700" w:firstLineChars="25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cs="仿宋"/>
          <w:sz w:val="28"/>
          <w:szCs w:val="28"/>
          <w:lang w:eastAsia="zh-CN"/>
        </w:rPr>
        <w:t>.</w:t>
      </w:r>
      <w:r>
        <w:rPr>
          <w:rFonts w:hint="eastAsia" w:ascii="仿宋" w:hAnsi="仿宋" w:eastAsia="仿宋" w:cs="仿宋"/>
          <w:sz w:val="28"/>
          <w:szCs w:val="28"/>
        </w:rPr>
        <w:t>具有履行合同所必须的货物和专业技术能力；</w:t>
      </w:r>
    </w:p>
    <w:p w14:paraId="62BEDEB4">
      <w:pPr>
        <w:pStyle w:val="16"/>
        <w:ind w:firstLine="700" w:firstLineChars="25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cs="仿宋"/>
          <w:sz w:val="28"/>
          <w:szCs w:val="28"/>
          <w:lang w:eastAsia="zh-CN"/>
        </w:rPr>
        <w:t>.</w:t>
      </w:r>
      <w:r>
        <w:rPr>
          <w:rFonts w:hint="eastAsia" w:ascii="仿宋" w:hAnsi="仿宋" w:eastAsia="仿宋" w:cs="仿宋"/>
          <w:sz w:val="28"/>
          <w:szCs w:val="28"/>
        </w:rPr>
        <w:t>具有依法缴纳税收和社会保障资金的良好记录；</w:t>
      </w:r>
    </w:p>
    <w:p w14:paraId="3839A987">
      <w:pPr>
        <w:pStyle w:val="16"/>
        <w:ind w:firstLine="700" w:firstLineChars="25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cs="仿宋"/>
          <w:sz w:val="28"/>
          <w:szCs w:val="28"/>
          <w:lang w:eastAsia="zh-CN"/>
        </w:rPr>
        <w:t>.</w:t>
      </w:r>
      <w:r>
        <w:rPr>
          <w:rFonts w:hint="eastAsia" w:ascii="仿宋" w:hAnsi="仿宋" w:eastAsia="仿宋" w:cs="仿宋"/>
          <w:sz w:val="28"/>
          <w:szCs w:val="28"/>
        </w:rPr>
        <w:t>参加本次政府采购活动前三年内，在经营活动中没有重大违法记录；</w:t>
      </w:r>
    </w:p>
    <w:p w14:paraId="48C51D0F">
      <w:pPr>
        <w:pStyle w:val="16"/>
        <w:ind w:firstLine="700" w:firstLineChars="25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cs="仿宋"/>
          <w:sz w:val="28"/>
          <w:szCs w:val="28"/>
          <w:lang w:eastAsia="zh-CN"/>
        </w:rPr>
        <w:t>.</w:t>
      </w:r>
      <w:r>
        <w:rPr>
          <w:rFonts w:hint="eastAsia" w:ascii="仿宋" w:hAnsi="仿宋" w:eastAsia="仿宋" w:cs="仿宋"/>
          <w:sz w:val="28"/>
          <w:szCs w:val="28"/>
        </w:rPr>
        <w:t>法律、行政法规规定的其他条件；</w:t>
      </w:r>
    </w:p>
    <w:p w14:paraId="1982FB7F">
      <w:pPr>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（二）采购项目要求的特殊资格性条件</w:t>
      </w:r>
    </w:p>
    <w:p w14:paraId="5E8296A3">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cs="仿宋"/>
          <w:sz w:val="28"/>
          <w:szCs w:val="28"/>
          <w:lang w:eastAsia="zh-CN"/>
        </w:rPr>
        <w:t>.</w:t>
      </w:r>
      <w:r>
        <w:rPr>
          <w:rFonts w:hint="eastAsia" w:ascii="仿宋" w:hAnsi="仿宋" w:eastAsia="仿宋" w:cs="仿宋"/>
          <w:sz w:val="28"/>
          <w:szCs w:val="28"/>
        </w:rPr>
        <w:t>本项目不接受联合体投标。</w:t>
      </w:r>
    </w:p>
    <w:p w14:paraId="3A77D502">
      <w:pPr>
        <w:numPr>
          <w:ilvl w:val="0"/>
          <w:numId w:val="0"/>
        </w:numPr>
        <w:spacing w:line="360" w:lineRule="auto"/>
        <w:rPr>
          <w:rFonts w:hint="eastAsia"/>
          <w:lang w:eastAsia="zh-CN"/>
        </w:rPr>
      </w:pPr>
      <w:r>
        <w:rPr>
          <w:rFonts w:hint="eastAsia" w:ascii="仿宋" w:hAnsi="仿宋" w:eastAsia="仿宋" w:cs="仿宋"/>
          <w:sz w:val="28"/>
          <w:szCs w:val="28"/>
          <w:lang w:val="en-US" w:eastAsia="zh-CN"/>
        </w:rPr>
        <w:t>2.</w:t>
      </w:r>
      <w:r>
        <w:rPr>
          <w:rFonts w:hint="eastAsia" w:ascii="仿宋" w:hAnsi="仿宋" w:cs="仿宋"/>
          <w:sz w:val="28"/>
          <w:szCs w:val="28"/>
          <w:u w:val="none"/>
          <w:lang w:val="en-US" w:eastAsia="zh-CN"/>
        </w:rPr>
        <w:t>营业执照具有医疗器械相关服务能力</w:t>
      </w:r>
    </w:p>
    <w:p w14:paraId="746A1200">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sz w:val="28"/>
          <w:szCs w:val="28"/>
          <w:lang w:val="en-US" w:eastAsia="zh-CN"/>
        </w:rPr>
      </w:pPr>
      <w:r>
        <w:rPr>
          <w:rFonts w:hint="eastAsia" w:ascii="仿宋" w:hAnsi="仿宋" w:cs="仿宋"/>
          <w:b/>
          <w:sz w:val="28"/>
          <w:szCs w:val="28"/>
          <w:lang w:val="en-US" w:eastAsia="zh-CN"/>
        </w:rPr>
        <w:t>六</w:t>
      </w:r>
      <w:r>
        <w:rPr>
          <w:rFonts w:hint="eastAsia" w:ascii="仿宋" w:hAnsi="仿宋" w:eastAsia="仿宋" w:cs="仿宋"/>
          <w:b/>
          <w:sz w:val="28"/>
          <w:szCs w:val="28"/>
          <w:lang w:val="en-US" w:eastAsia="zh-CN"/>
        </w:rPr>
        <w:t>、</w:t>
      </w:r>
      <w:r>
        <w:rPr>
          <w:rFonts w:hint="eastAsia" w:ascii="仿宋" w:hAnsi="仿宋" w:cs="仿宋"/>
          <w:b/>
          <w:sz w:val="28"/>
          <w:szCs w:val="28"/>
          <w:lang w:val="en-US" w:eastAsia="zh-CN"/>
        </w:rPr>
        <w:t>采购</w:t>
      </w:r>
      <w:r>
        <w:rPr>
          <w:rFonts w:hint="eastAsia" w:ascii="仿宋" w:hAnsi="仿宋" w:eastAsia="仿宋" w:cs="仿宋"/>
          <w:b/>
          <w:sz w:val="28"/>
          <w:szCs w:val="28"/>
          <w:lang w:val="en-US" w:eastAsia="zh-CN"/>
        </w:rPr>
        <w:t>文件发售（报名）时间、地点：</w:t>
      </w:r>
    </w:p>
    <w:p w14:paraId="2A03BB4D">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20" w:firstLineChars="0"/>
        <w:textAlignment w:val="auto"/>
        <w:rPr>
          <w:rFonts w:hint="default" w:ascii="仿宋" w:hAnsi="仿宋" w:eastAsia="仿宋" w:cs="华文仿宋"/>
          <w:color w:val="333333"/>
          <w:sz w:val="28"/>
          <w:szCs w:val="28"/>
          <w:lang w:val="en-US" w:eastAsia="zh-CN"/>
        </w:rPr>
      </w:pPr>
      <w:r>
        <w:rPr>
          <w:rFonts w:hint="eastAsia" w:ascii="仿宋" w:hAnsi="仿宋" w:eastAsia="仿宋" w:cs="华文仿宋"/>
          <w:color w:val="333333"/>
          <w:sz w:val="28"/>
          <w:szCs w:val="28"/>
          <w:lang w:val="en-US" w:eastAsia="zh-CN"/>
        </w:rPr>
        <w:t>本次</w:t>
      </w:r>
      <w:r>
        <w:rPr>
          <w:rFonts w:hint="eastAsia" w:ascii="仿宋" w:hAnsi="仿宋" w:cs="华文仿宋"/>
          <w:color w:val="333333"/>
          <w:sz w:val="28"/>
          <w:szCs w:val="28"/>
          <w:lang w:val="en-US" w:eastAsia="zh-CN"/>
        </w:rPr>
        <w:t>采购</w:t>
      </w:r>
      <w:r>
        <w:rPr>
          <w:rFonts w:hint="eastAsia" w:ascii="仿宋" w:hAnsi="仿宋" w:eastAsia="仿宋" w:cs="华文仿宋"/>
          <w:color w:val="333333"/>
          <w:sz w:val="28"/>
          <w:szCs w:val="28"/>
          <w:lang w:val="en-US" w:eastAsia="zh-CN"/>
        </w:rPr>
        <w:t>文件由供应商自行在本公告附件中下载，不单独发售</w:t>
      </w:r>
      <w:r>
        <w:rPr>
          <w:rFonts w:hint="eastAsia" w:ascii="仿宋" w:hAnsi="仿宋" w:cs="华文仿宋"/>
          <w:color w:val="333333"/>
          <w:sz w:val="28"/>
          <w:szCs w:val="28"/>
          <w:lang w:val="en-US" w:eastAsia="zh-CN"/>
        </w:rPr>
        <w:t>采购</w:t>
      </w:r>
      <w:r>
        <w:rPr>
          <w:rFonts w:hint="eastAsia" w:ascii="仿宋" w:hAnsi="仿宋" w:eastAsia="仿宋" w:cs="华文仿宋"/>
          <w:color w:val="333333"/>
          <w:sz w:val="28"/>
          <w:szCs w:val="28"/>
          <w:lang w:val="en-US" w:eastAsia="zh-CN"/>
        </w:rPr>
        <w:t>文件。不设报名程序。</w:t>
      </w:r>
    </w:p>
    <w:p w14:paraId="68C327F9">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jc w:val="both"/>
        <w:textAlignment w:val="auto"/>
        <w:rPr>
          <w:rFonts w:hint="default" w:ascii="仿宋" w:hAnsi="仿宋" w:eastAsia="仿宋" w:cs="华文仿宋"/>
          <w:color w:val="333333"/>
          <w:sz w:val="28"/>
          <w:szCs w:val="28"/>
          <w:lang w:val="en-US" w:eastAsia="zh-CN"/>
        </w:rPr>
      </w:pPr>
      <w:r>
        <w:rPr>
          <w:rFonts w:hint="eastAsia" w:ascii="仿宋" w:hAnsi="仿宋" w:eastAsia="仿宋" w:cs="华文仿宋"/>
          <w:b/>
          <w:bCs/>
          <w:color w:val="333333"/>
          <w:sz w:val="28"/>
          <w:szCs w:val="28"/>
          <w:lang w:val="en-US" w:eastAsia="zh-CN"/>
        </w:rPr>
        <w:t>七、响应文件递交截止时间和地点</w:t>
      </w:r>
      <w:r>
        <w:rPr>
          <w:rFonts w:hint="eastAsia" w:ascii="仿宋" w:hAnsi="仿宋" w:eastAsia="仿宋" w:cs="华文仿宋"/>
          <w:color w:val="333333"/>
          <w:sz w:val="28"/>
          <w:szCs w:val="28"/>
          <w:lang w:val="en-US" w:eastAsia="zh-CN"/>
        </w:rPr>
        <w:t>：响应文件递交截止时间：</w:t>
      </w:r>
      <w:r>
        <w:rPr>
          <w:rFonts w:hint="eastAsia" w:ascii="仿宋" w:hAnsi="仿宋" w:cs="华文仿宋"/>
          <w:color w:val="0000FF"/>
          <w:sz w:val="28"/>
          <w:szCs w:val="28"/>
          <w:lang w:val="en-US" w:eastAsia="zh-CN"/>
        </w:rPr>
        <w:t>2025</w:t>
      </w:r>
      <w:r>
        <w:rPr>
          <w:rFonts w:hint="eastAsia" w:ascii="仿宋" w:hAnsi="仿宋" w:eastAsia="仿宋" w:cs="华文仿宋"/>
          <w:color w:val="0000FF"/>
          <w:sz w:val="28"/>
          <w:szCs w:val="28"/>
          <w:lang w:val="en-US" w:eastAsia="zh-CN"/>
        </w:rPr>
        <w:t>年</w:t>
      </w:r>
      <w:r>
        <w:rPr>
          <w:rFonts w:hint="eastAsia" w:ascii="仿宋" w:hAnsi="仿宋" w:cs="华文仿宋"/>
          <w:color w:val="0000FF"/>
          <w:sz w:val="28"/>
          <w:szCs w:val="28"/>
          <w:lang w:val="en-US" w:eastAsia="zh-CN"/>
        </w:rPr>
        <w:t>8</w:t>
      </w:r>
      <w:r>
        <w:rPr>
          <w:rFonts w:hint="eastAsia" w:ascii="仿宋" w:hAnsi="仿宋" w:eastAsia="仿宋" w:cs="华文仿宋"/>
          <w:color w:val="0000FF"/>
          <w:sz w:val="28"/>
          <w:szCs w:val="28"/>
          <w:lang w:val="en-US" w:eastAsia="zh-CN"/>
        </w:rPr>
        <w:t>月</w:t>
      </w:r>
      <w:r>
        <w:rPr>
          <w:rFonts w:hint="eastAsia" w:ascii="仿宋" w:hAnsi="仿宋" w:cs="华文仿宋"/>
          <w:color w:val="0000FF"/>
          <w:sz w:val="28"/>
          <w:szCs w:val="28"/>
          <w:lang w:val="en-US" w:eastAsia="zh-CN"/>
        </w:rPr>
        <w:t>7</w:t>
      </w:r>
      <w:r>
        <w:rPr>
          <w:rFonts w:hint="eastAsia" w:ascii="仿宋" w:hAnsi="仿宋" w:eastAsia="仿宋" w:cs="华文仿宋"/>
          <w:color w:val="0000FF"/>
          <w:sz w:val="28"/>
          <w:szCs w:val="28"/>
          <w:lang w:val="en-US" w:eastAsia="zh-CN"/>
        </w:rPr>
        <w:t>日</w:t>
      </w:r>
      <w:r>
        <w:rPr>
          <w:rFonts w:hint="eastAsia" w:ascii="仿宋" w:hAnsi="仿宋" w:cs="华文仿宋"/>
          <w:color w:val="0000FF"/>
          <w:sz w:val="28"/>
          <w:szCs w:val="28"/>
          <w:lang w:val="en-US" w:eastAsia="zh-CN"/>
        </w:rPr>
        <w:t>17</w:t>
      </w:r>
      <w:r>
        <w:rPr>
          <w:rFonts w:hint="eastAsia" w:ascii="仿宋" w:hAnsi="仿宋" w:eastAsia="仿宋" w:cs="华文仿宋"/>
          <w:color w:val="0000FF"/>
          <w:sz w:val="28"/>
          <w:szCs w:val="28"/>
          <w:lang w:val="en-US" w:eastAsia="zh-CN"/>
        </w:rPr>
        <w:t>：</w:t>
      </w:r>
      <w:r>
        <w:rPr>
          <w:rFonts w:hint="eastAsia" w:ascii="仿宋" w:hAnsi="仿宋" w:cs="华文仿宋"/>
          <w:color w:val="0000FF"/>
          <w:sz w:val="28"/>
          <w:szCs w:val="28"/>
          <w:lang w:val="en-US" w:eastAsia="zh-CN"/>
        </w:rPr>
        <w:t>0</w:t>
      </w:r>
      <w:r>
        <w:rPr>
          <w:rFonts w:hint="eastAsia" w:ascii="仿宋" w:hAnsi="仿宋" w:eastAsia="仿宋" w:cs="华文仿宋"/>
          <w:color w:val="0000FF"/>
          <w:sz w:val="28"/>
          <w:szCs w:val="28"/>
          <w:lang w:val="en-US" w:eastAsia="zh-CN"/>
        </w:rPr>
        <w:t>0（北京时间），</w:t>
      </w:r>
      <w:r>
        <w:rPr>
          <w:rFonts w:hint="eastAsia" w:ascii="仿宋" w:hAnsi="仿宋" w:eastAsia="仿宋" w:cs="华文仿宋"/>
          <w:color w:val="333333"/>
          <w:sz w:val="28"/>
          <w:szCs w:val="28"/>
          <w:lang w:val="en-US" w:eastAsia="zh-CN"/>
        </w:rPr>
        <w:t>地点：剑阁县中医医院总务科（</w:t>
      </w:r>
      <w:r>
        <w:rPr>
          <w:rFonts w:hint="eastAsia" w:ascii="仿宋" w:hAnsi="仿宋" w:cs="华文仿宋"/>
          <w:color w:val="333333"/>
          <w:sz w:val="28"/>
          <w:szCs w:val="28"/>
          <w:lang w:val="en-US" w:eastAsia="zh-CN"/>
        </w:rPr>
        <w:t>住院楼六</w:t>
      </w:r>
      <w:r>
        <w:rPr>
          <w:rFonts w:hint="eastAsia" w:ascii="仿宋" w:hAnsi="仿宋" w:eastAsia="仿宋" w:cs="华文仿宋"/>
          <w:color w:val="333333"/>
          <w:sz w:val="28"/>
          <w:szCs w:val="28"/>
          <w:lang w:val="en-US" w:eastAsia="zh-CN"/>
        </w:rPr>
        <w:t>楼）；</w:t>
      </w:r>
      <w:r>
        <w:rPr>
          <w:rFonts w:hint="eastAsia" w:ascii="仿宋" w:hAnsi="仿宋" w:eastAsia="仿宋" w:cs="仿宋"/>
          <w:b w:val="0"/>
          <w:bCs w:val="0"/>
          <w:i w:val="0"/>
          <w:iCs w:val="0"/>
          <w:caps w:val="0"/>
          <w:color w:val="auto"/>
          <w:spacing w:val="0"/>
          <w:kern w:val="0"/>
          <w:sz w:val="28"/>
          <w:szCs w:val="28"/>
          <w:shd w:val="clear" w:color="auto" w:fill="FFFFFF"/>
          <w:lang w:val="en-US" w:eastAsia="zh-CN" w:bidi="ar"/>
        </w:rPr>
        <w:t>相关资料加盖鲜章后将扫描件发送至605419932@qq.com邮箱或现场递交资料。</w:t>
      </w:r>
      <w:r>
        <w:rPr>
          <w:rFonts w:hint="eastAsia" w:ascii="仿宋" w:hAnsi="仿宋" w:eastAsia="仿宋" w:cs="华文仿宋"/>
          <w:color w:val="333333"/>
          <w:sz w:val="28"/>
          <w:szCs w:val="28"/>
          <w:lang w:val="en-US" w:eastAsia="zh-CN"/>
        </w:rPr>
        <w:t>逾期送达的响应文件恕不接收，本次不接收邮寄的响应文件。</w:t>
      </w:r>
    </w:p>
    <w:p w14:paraId="699BA14C">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华文仿宋"/>
          <w:color w:val="333333"/>
          <w:sz w:val="28"/>
          <w:szCs w:val="28"/>
          <w:lang w:val="en-US" w:eastAsia="zh-CN"/>
        </w:rPr>
      </w:pPr>
      <w:r>
        <w:rPr>
          <w:rFonts w:hint="eastAsia" w:ascii="仿宋" w:hAnsi="仿宋" w:eastAsia="仿宋" w:cs="华文仿宋"/>
          <w:b/>
          <w:bCs/>
          <w:color w:val="333333"/>
          <w:sz w:val="28"/>
          <w:szCs w:val="28"/>
          <w:lang w:val="en-US" w:eastAsia="zh-CN"/>
        </w:rPr>
        <w:t>八、</w:t>
      </w:r>
      <w:r>
        <w:rPr>
          <w:rFonts w:hint="eastAsia" w:ascii="仿宋" w:hAnsi="仿宋" w:eastAsia="仿宋" w:cs="华文仿宋"/>
          <w:color w:val="333333"/>
          <w:sz w:val="28"/>
          <w:szCs w:val="28"/>
          <w:lang w:val="en-US" w:eastAsia="zh-CN"/>
        </w:rPr>
        <w:t>本次采购邀请在剑阁县中医医院官网（</w:t>
      </w:r>
      <w:r>
        <w:rPr>
          <w:rFonts w:hint="default" w:ascii="Calibri" w:hAnsi="Calibri" w:eastAsia="仿宋" w:cs="华文仿宋"/>
          <w:color w:val="333333"/>
          <w:sz w:val="28"/>
          <w:szCs w:val="28"/>
          <w:lang w:val="en-US" w:eastAsia="zh-CN"/>
        </w:rPr>
        <w:t>http://www.jgxzy</w:t>
      </w:r>
      <w:r>
        <w:rPr>
          <w:rFonts w:hint="eastAsia" w:ascii="Calibri" w:hAnsi="Calibri" w:cs="华文仿宋"/>
          <w:color w:val="333333"/>
          <w:sz w:val="28"/>
          <w:szCs w:val="28"/>
          <w:lang w:val="en-US" w:eastAsia="zh-CN"/>
        </w:rPr>
        <w:t>y</w:t>
      </w:r>
      <w:r>
        <w:rPr>
          <w:rFonts w:hint="default" w:ascii="Calibri" w:hAnsi="Calibri" w:eastAsia="仿宋" w:cs="华文仿宋"/>
          <w:color w:val="333333"/>
          <w:sz w:val="28"/>
          <w:szCs w:val="28"/>
          <w:lang w:val="en-US" w:eastAsia="zh-CN"/>
        </w:rPr>
        <w:t>.c</w:t>
      </w:r>
      <w:r>
        <w:rPr>
          <w:rFonts w:hint="eastAsia" w:ascii="Calibri" w:hAnsi="Calibri" w:cs="华文仿宋"/>
          <w:color w:val="333333"/>
          <w:sz w:val="28"/>
          <w:szCs w:val="28"/>
          <w:lang w:val="en-US" w:eastAsia="zh-CN"/>
        </w:rPr>
        <w:t>n</w:t>
      </w:r>
      <w:r>
        <w:rPr>
          <w:rFonts w:hint="default" w:ascii="Calibri" w:hAnsi="Calibri" w:eastAsia="仿宋" w:cs="华文仿宋"/>
          <w:color w:val="333333"/>
          <w:sz w:val="28"/>
          <w:szCs w:val="28"/>
          <w:lang w:val="en-US" w:eastAsia="zh-CN"/>
        </w:rPr>
        <w:t>/</w:t>
      </w:r>
      <w:r>
        <w:rPr>
          <w:rFonts w:hint="eastAsia" w:ascii="仿宋" w:hAnsi="仿宋" w:eastAsia="仿宋" w:cs="华文仿宋"/>
          <w:color w:val="333333"/>
          <w:sz w:val="28"/>
          <w:szCs w:val="28"/>
          <w:lang w:val="en-US" w:eastAsia="zh-CN"/>
        </w:rPr>
        <w:t>）上以公告形式发布。</w:t>
      </w:r>
      <w:bookmarkStart w:id="0" w:name="_GoBack"/>
      <w:bookmarkEnd w:id="0"/>
    </w:p>
    <w:p w14:paraId="151670A9">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华文仿宋"/>
          <w:b/>
          <w:bCs/>
          <w:color w:val="333333"/>
          <w:sz w:val="28"/>
          <w:szCs w:val="28"/>
          <w:lang w:val="en-US" w:eastAsia="zh-CN"/>
        </w:rPr>
      </w:pPr>
      <w:r>
        <w:rPr>
          <w:rFonts w:hint="eastAsia" w:ascii="仿宋" w:hAnsi="仿宋" w:eastAsia="仿宋" w:cs="华文仿宋"/>
          <w:b/>
          <w:bCs/>
          <w:color w:val="333333"/>
          <w:sz w:val="28"/>
          <w:szCs w:val="28"/>
          <w:lang w:val="en-US" w:eastAsia="zh-CN"/>
        </w:rPr>
        <w:t>九、联系方式：</w:t>
      </w:r>
    </w:p>
    <w:p w14:paraId="19CDD17B">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20" w:firstLineChars="0"/>
        <w:textAlignment w:val="auto"/>
        <w:rPr>
          <w:rFonts w:hint="eastAsia" w:ascii="仿宋" w:hAnsi="仿宋" w:eastAsia="仿宋" w:cs="华文仿宋"/>
          <w:color w:val="333333"/>
          <w:sz w:val="28"/>
          <w:szCs w:val="28"/>
          <w:lang w:val="en-US" w:eastAsia="zh-CN"/>
        </w:rPr>
      </w:pPr>
      <w:r>
        <w:rPr>
          <w:rFonts w:hint="eastAsia" w:ascii="仿宋" w:hAnsi="仿宋" w:eastAsia="仿宋" w:cs="华文仿宋"/>
          <w:color w:val="333333"/>
          <w:sz w:val="28"/>
          <w:szCs w:val="28"/>
          <w:lang w:val="en-US" w:eastAsia="zh-CN"/>
        </w:rPr>
        <w:t>采 购 人：剑阁县中医医院</w:t>
      </w:r>
    </w:p>
    <w:p w14:paraId="4490C029">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20" w:firstLineChars="0"/>
        <w:textAlignment w:val="auto"/>
        <w:rPr>
          <w:rFonts w:hint="default" w:ascii="仿宋" w:hAnsi="仿宋" w:eastAsia="仿宋" w:cs="华文仿宋"/>
          <w:color w:val="333333"/>
          <w:sz w:val="28"/>
          <w:szCs w:val="28"/>
          <w:lang w:val="en-US" w:eastAsia="zh-CN"/>
        </w:rPr>
      </w:pPr>
      <w:r>
        <w:rPr>
          <w:rFonts w:hint="eastAsia" w:ascii="仿宋" w:hAnsi="仿宋" w:eastAsia="仿宋" w:cs="华文仿宋"/>
          <w:color w:val="333333"/>
          <w:sz w:val="28"/>
          <w:szCs w:val="28"/>
          <w:lang w:val="en-US" w:eastAsia="zh-CN"/>
        </w:rPr>
        <w:t>地    址：剑阁县普安镇闻溪路6号</w:t>
      </w:r>
    </w:p>
    <w:p w14:paraId="46C47E1A">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20" w:firstLineChars="0"/>
        <w:textAlignment w:val="auto"/>
        <w:rPr>
          <w:rFonts w:hint="default" w:ascii="仿宋" w:hAnsi="仿宋" w:eastAsia="仿宋" w:cs="华文仿宋"/>
          <w:color w:val="333333"/>
          <w:sz w:val="28"/>
          <w:szCs w:val="28"/>
          <w:lang w:val="en-US" w:eastAsia="zh-CN"/>
        </w:rPr>
      </w:pPr>
      <w:r>
        <w:rPr>
          <w:rFonts w:hint="eastAsia" w:ascii="仿宋" w:hAnsi="仿宋" w:eastAsia="仿宋" w:cs="华文仿宋"/>
          <w:color w:val="333333"/>
          <w:sz w:val="28"/>
          <w:szCs w:val="28"/>
          <w:lang w:val="en-US" w:eastAsia="zh-CN"/>
        </w:rPr>
        <w:t>联 系 人：魏老师</w:t>
      </w:r>
    </w:p>
    <w:p w14:paraId="0F0CE768">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20" w:firstLineChars="0"/>
        <w:textAlignment w:val="auto"/>
        <w:rPr>
          <w:rFonts w:hint="eastAsia" w:ascii="仿宋" w:hAnsi="仿宋" w:eastAsia="仿宋" w:cs="华文仿宋"/>
          <w:color w:val="333333"/>
          <w:sz w:val="28"/>
          <w:szCs w:val="28"/>
          <w:lang w:val="en-US" w:eastAsia="zh-CN"/>
        </w:rPr>
      </w:pPr>
      <w:r>
        <w:rPr>
          <w:rFonts w:hint="eastAsia" w:ascii="仿宋" w:hAnsi="仿宋" w:eastAsia="仿宋" w:cs="华文仿宋"/>
          <w:color w:val="333333"/>
          <w:sz w:val="28"/>
          <w:szCs w:val="28"/>
          <w:lang w:val="en-US" w:eastAsia="zh-CN"/>
        </w:rPr>
        <w:t>联系电话：0839-6622720       </w:t>
      </w:r>
    </w:p>
    <w:p w14:paraId="31EC09A2">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20" w:firstLineChars="0"/>
        <w:textAlignment w:val="auto"/>
        <w:rPr>
          <w:rFonts w:hint="eastAsia" w:ascii="仿宋" w:hAnsi="仿宋" w:eastAsia="仿宋" w:cs="华文仿宋"/>
          <w:color w:val="333333"/>
          <w:sz w:val="28"/>
          <w:szCs w:val="28"/>
          <w:lang w:val="en-US" w:eastAsia="zh-CN"/>
        </w:rPr>
      </w:pPr>
      <w:r>
        <w:rPr>
          <w:rFonts w:hint="eastAsia" w:ascii="仿宋" w:hAnsi="仿宋" w:eastAsia="仿宋" w:cs="华文仿宋"/>
          <w:color w:val="333333"/>
          <w:sz w:val="28"/>
          <w:szCs w:val="28"/>
          <w:lang w:val="en-US" w:eastAsia="zh-CN"/>
        </w:rPr>
        <w:t>监督电话：0839-6622615（院监察办）</w:t>
      </w:r>
    </w:p>
    <w:p w14:paraId="21EF77FC">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20" w:firstLineChars="0"/>
        <w:textAlignment w:val="auto"/>
        <w:rPr>
          <w:rFonts w:hint="eastAsia" w:ascii="仿宋" w:hAnsi="仿宋" w:eastAsia="仿宋" w:cs="华文仿宋"/>
          <w:color w:val="333333"/>
          <w:sz w:val="28"/>
          <w:szCs w:val="28"/>
          <w:lang w:val="en-US" w:eastAsia="zh-CN"/>
        </w:rPr>
      </w:pPr>
    </w:p>
    <w:p w14:paraId="023E8EDA">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20" w:firstLineChars="0"/>
        <w:textAlignment w:val="auto"/>
        <w:rPr>
          <w:rFonts w:hint="eastAsia" w:ascii="仿宋" w:hAnsi="仿宋" w:eastAsia="仿宋" w:cs="华文仿宋"/>
          <w:color w:val="333333"/>
          <w:sz w:val="28"/>
          <w:szCs w:val="28"/>
          <w:lang w:val="en-US" w:eastAsia="zh-CN"/>
        </w:rPr>
      </w:pPr>
    </w:p>
    <w:p w14:paraId="0B4CE88E">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20" w:firstLineChars="0"/>
        <w:textAlignment w:val="auto"/>
        <w:rPr>
          <w:rFonts w:hint="eastAsia" w:ascii="仿宋" w:hAnsi="仿宋" w:eastAsia="仿宋" w:cs="华文仿宋"/>
          <w:color w:val="333333"/>
          <w:sz w:val="28"/>
          <w:szCs w:val="28"/>
          <w:lang w:val="en-US" w:eastAsia="zh-CN"/>
        </w:rPr>
      </w:pPr>
    </w:p>
    <w:p w14:paraId="3DB31449">
      <w:pPr>
        <w:pStyle w:val="10"/>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040" w:firstLineChars="1800"/>
        <w:textAlignment w:val="auto"/>
        <w:rPr>
          <w:rFonts w:hint="eastAsia" w:ascii="仿宋" w:hAnsi="仿宋" w:eastAsia="仿宋" w:cs="华文仿宋"/>
          <w:color w:val="333333"/>
          <w:sz w:val="28"/>
          <w:szCs w:val="28"/>
          <w:lang w:val="en-US" w:eastAsia="zh-CN"/>
        </w:rPr>
      </w:pPr>
      <w:r>
        <w:rPr>
          <w:rFonts w:hint="eastAsia" w:ascii="仿宋" w:hAnsi="仿宋" w:eastAsia="仿宋" w:cs="华文仿宋"/>
          <w:color w:val="333333"/>
          <w:sz w:val="28"/>
          <w:szCs w:val="28"/>
        </w:rPr>
        <w:t xml:space="preserve"> </w:t>
      </w:r>
      <w:r>
        <w:rPr>
          <w:rFonts w:hint="eastAsia" w:ascii="仿宋" w:hAnsi="仿宋" w:eastAsia="仿宋" w:cs="华文仿宋"/>
          <w:color w:val="333333"/>
          <w:sz w:val="28"/>
          <w:szCs w:val="28"/>
          <w:lang w:val="en-US" w:eastAsia="zh-CN"/>
        </w:rPr>
        <w:t>剑阁县中医</w:t>
      </w:r>
      <w:r>
        <w:rPr>
          <w:rFonts w:hint="eastAsia" w:ascii="仿宋" w:hAnsi="仿宋" w:eastAsia="仿宋" w:cs="华文仿宋"/>
          <w:color w:val="333333"/>
          <w:sz w:val="28"/>
          <w:szCs w:val="28"/>
        </w:rPr>
        <w:t>医院</w:t>
      </w:r>
    </w:p>
    <w:p w14:paraId="13FBD046">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华文仿宋"/>
          <w:color w:val="333333"/>
          <w:sz w:val="28"/>
          <w:szCs w:val="28"/>
        </w:rPr>
      </w:pPr>
      <w:r>
        <w:rPr>
          <w:rFonts w:hint="eastAsia" w:ascii="宋体" w:hAnsi="宋体" w:eastAsia="仿宋" w:cs="华文仿宋"/>
          <w:color w:val="333333"/>
          <w:sz w:val="28"/>
          <w:szCs w:val="28"/>
        </w:rPr>
        <w:t>  </w:t>
      </w:r>
      <w:r>
        <w:rPr>
          <w:rFonts w:hint="eastAsia" w:ascii="仿宋" w:hAnsi="仿宋" w:eastAsia="仿宋" w:cs="华文仿宋"/>
          <w:color w:val="333333"/>
          <w:sz w:val="28"/>
          <w:szCs w:val="28"/>
        </w:rPr>
        <w:t xml:space="preserve">                                 202</w:t>
      </w:r>
      <w:r>
        <w:rPr>
          <w:rFonts w:hint="eastAsia" w:ascii="仿宋" w:hAnsi="仿宋" w:cs="华文仿宋"/>
          <w:color w:val="333333"/>
          <w:sz w:val="28"/>
          <w:szCs w:val="28"/>
          <w:lang w:val="en-US" w:eastAsia="zh-CN"/>
        </w:rPr>
        <w:t>5</w:t>
      </w:r>
      <w:r>
        <w:rPr>
          <w:rFonts w:hint="eastAsia" w:ascii="仿宋" w:hAnsi="仿宋" w:eastAsia="仿宋" w:cs="华文仿宋"/>
          <w:color w:val="333333"/>
          <w:sz w:val="28"/>
          <w:szCs w:val="28"/>
        </w:rPr>
        <w:t>年</w:t>
      </w:r>
      <w:r>
        <w:rPr>
          <w:rFonts w:hint="eastAsia" w:ascii="仿宋" w:hAnsi="仿宋" w:cs="华文仿宋"/>
          <w:color w:val="333333"/>
          <w:sz w:val="28"/>
          <w:szCs w:val="28"/>
          <w:lang w:val="en-US" w:eastAsia="zh-CN"/>
        </w:rPr>
        <w:t>8</w:t>
      </w:r>
      <w:r>
        <w:rPr>
          <w:rFonts w:hint="eastAsia" w:ascii="仿宋" w:hAnsi="仿宋" w:eastAsia="仿宋" w:cs="华文仿宋"/>
          <w:color w:val="333333"/>
          <w:sz w:val="28"/>
          <w:szCs w:val="28"/>
        </w:rPr>
        <w:t>月</w:t>
      </w:r>
      <w:r>
        <w:rPr>
          <w:rFonts w:hint="eastAsia" w:ascii="仿宋" w:hAnsi="仿宋" w:cs="华文仿宋"/>
          <w:color w:val="333333"/>
          <w:sz w:val="28"/>
          <w:szCs w:val="28"/>
          <w:lang w:val="en-US" w:eastAsia="zh-CN"/>
        </w:rPr>
        <w:t>5</w:t>
      </w:r>
      <w:r>
        <w:rPr>
          <w:rFonts w:hint="eastAsia" w:ascii="仿宋" w:hAnsi="仿宋" w:eastAsia="仿宋" w:cs="华文仿宋"/>
          <w:color w:val="333333"/>
          <w:sz w:val="28"/>
          <w:szCs w:val="28"/>
        </w:rPr>
        <w:t>日</w:t>
      </w:r>
    </w:p>
    <w:p w14:paraId="18B53AFD"/>
    <w:p w14:paraId="220EE778">
      <w:r>
        <w:br w:type="page"/>
      </w:r>
    </w:p>
    <w:p w14:paraId="482BF23E">
      <w:pPr>
        <w:spacing w:line="360" w:lineRule="auto"/>
        <w:ind w:firstLine="643" w:firstLineChars="200"/>
        <w:rPr>
          <w:rFonts w:hint="eastAsia" w:ascii="宋体" w:hAnsi="宋体" w:eastAsia="仿宋"/>
          <w:b/>
          <w:sz w:val="32"/>
          <w:szCs w:val="32"/>
          <w:lang w:eastAsia="zh-CN"/>
        </w:rPr>
      </w:pPr>
      <w:r>
        <w:rPr>
          <w:rFonts w:hint="eastAsia" w:ascii="宋体" w:hAnsi="宋体"/>
          <w:b/>
          <w:sz w:val="32"/>
          <w:szCs w:val="32"/>
        </w:rPr>
        <w:t>第二章 采购项目服务内容、服务要求、商务要求和其他要求</w:t>
      </w:r>
      <w:r>
        <w:rPr>
          <w:rFonts w:hint="eastAsia" w:ascii="宋体" w:hAnsi="宋体"/>
          <w:b/>
          <w:sz w:val="24"/>
          <w:szCs w:val="24"/>
          <w:lang w:eastAsia="zh-CN"/>
        </w:rPr>
        <w:t>（</w:t>
      </w:r>
      <w:r>
        <w:rPr>
          <w:rFonts w:hint="eastAsia" w:ascii="宋体" w:hAnsi="宋体"/>
          <w:b/>
          <w:sz w:val="24"/>
          <w:szCs w:val="24"/>
          <w:lang w:val="en-US" w:eastAsia="zh-CN"/>
        </w:rPr>
        <w:t>打</w:t>
      </w:r>
      <w:r>
        <w:rPr>
          <w:rFonts w:hint="eastAsia" w:ascii="宋体" w:hAnsi="宋体" w:eastAsia="宋体" w:cs="宋体"/>
          <w:b/>
          <w:sz w:val="24"/>
          <w:szCs w:val="24"/>
          <w:lang w:val="en-US" w:eastAsia="zh-CN"/>
        </w:rPr>
        <w:t>★</w:t>
      </w:r>
      <w:r>
        <w:rPr>
          <w:rFonts w:hint="eastAsia" w:ascii="宋体" w:hAnsi="宋体"/>
          <w:b/>
          <w:sz w:val="24"/>
          <w:szCs w:val="24"/>
          <w:lang w:val="en-US" w:eastAsia="zh-CN"/>
        </w:rPr>
        <w:t>为实质性要求</w:t>
      </w:r>
      <w:r>
        <w:rPr>
          <w:rFonts w:hint="eastAsia" w:ascii="宋体" w:hAnsi="宋体"/>
          <w:b/>
          <w:sz w:val="24"/>
          <w:szCs w:val="24"/>
          <w:lang w:eastAsia="zh-CN"/>
        </w:rPr>
        <w:t>）</w:t>
      </w:r>
    </w:p>
    <w:p w14:paraId="716092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服务内容</w:t>
      </w:r>
    </w:p>
    <w:p w14:paraId="3F7BA0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仿宋" w:hAnsi="仿宋" w:eastAsia="仿宋" w:cs="仿宋"/>
          <w:b/>
          <w:bCs/>
          <w:sz w:val="24"/>
          <w:szCs w:val="24"/>
          <w:lang w:val="en-US" w:eastAsia="zh-CN"/>
        </w:rPr>
      </w:pPr>
      <w:r>
        <w:rPr>
          <w:rFonts w:hint="eastAsia" w:ascii="仿宋" w:hAnsi="仿宋" w:cs="仿宋"/>
          <w:b/>
          <w:bCs/>
          <w:sz w:val="24"/>
          <w:szCs w:val="24"/>
          <w:lang w:val="en-US" w:eastAsia="zh-CN"/>
        </w:rPr>
        <w:t>1.</w:t>
      </w:r>
      <w:r>
        <w:rPr>
          <w:rFonts w:hint="eastAsia" w:ascii="仿宋" w:hAnsi="仿宋" w:eastAsia="仿宋" w:cs="仿宋"/>
          <w:b/>
          <w:bCs/>
          <w:sz w:val="24"/>
          <w:szCs w:val="24"/>
          <w:lang w:val="en-US" w:eastAsia="zh-CN"/>
        </w:rPr>
        <w:t>医用制氧系统配置明细表：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3015"/>
        <w:gridCol w:w="1119"/>
        <w:gridCol w:w="604"/>
        <w:gridCol w:w="2846"/>
      </w:tblGrid>
      <w:tr w14:paraId="02F0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0" w:type="pct"/>
            <w:vAlign w:val="top"/>
          </w:tcPr>
          <w:p w14:paraId="503D562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b w:val="0"/>
                <w:bCs/>
                <w:sz w:val="18"/>
                <w:szCs w:val="18"/>
                <w:vertAlign w:val="baseline"/>
                <w:lang w:eastAsia="zh-CN"/>
              </w:rPr>
            </w:pPr>
            <w:r>
              <w:rPr>
                <w:rFonts w:hint="eastAsia" w:ascii="黑体" w:hAnsi="黑体" w:eastAsia="黑体" w:cs="黑体"/>
                <w:b w:val="0"/>
                <w:bCs/>
                <w:sz w:val="18"/>
                <w:szCs w:val="18"/>
                <w:vertAlign w:val="baseline"/>
                <w:lang w:eastAsia="zh-CN"/>
              </w:rPr>
              <w:t>序号</w:t>
            </w:r>
          </w:p>
        </w:tc>
        <w:tc>
          <w:tcPr>
            <w:tcW w:w="1768" w:type="pct"/>
            <w:vAlign w:val="top"/>
          </w:tcPr>
          <w:p w14:paraId="5F1D15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b w:val="0"/>
                <w:bCs/>
                <w:sz w:val="18"/>
                <w:szCs w:val="18"/>
                <w:vertAlign w:val="baseline"/>
                <w:lang w:eastAsia="zh-CN"/>
              </w:rPr>
            </w:pPr>
            <w:r>
              <w:rPr>
                <w:rFonts w:hint="eastAsia" w:ascii="黑体" w:hAnsi="黑体" w:eastAsia="黑体" w:cs="黑体"/>
                <w:b w:val="0"/>
                <w:bCs/>
                <w:sz w:val="18"/>
                <w:szCs w:val="18"/>
                <w:vertAlign w:val="baseline"/>
                <w:lang w:eastAsia="zh-CN"/>
              </w:rPr>
              <w:t>设备名称</w:t>
            </w:r>
          </w:p>
        </w:tc>
        <w:tc>
          <w:tcPr>
            <w:tcW w:w="656" w:type="pct"/>
            <w:vAlign w:val="top"/>
          </w:tcPr>
          <w:p w14:paraId="4C57106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b w:val="0"/>
                <w:bCs/>
                <w:sz w:val="18"/>
                <w:szCs w:val="18"/>
                <w:vertAlign w:val="baseline"/>
                <w:lang w:eastAsia="zh-CN"/>
              </w:rPr>
            </w:pPr>
            <w:r>
              <w:rPr>
                <w:rFonts w:hint="eastAsia" w:ascii="黑体" w:hAnsi="黑体" w:eastAsia="黑体" w:cs="黑体"/>
                <w:b w:val="0"/>
                <w:bCs/>
                <w:sz w:val="18"/>
                <w:szCs w:val="18"/>
                <w:vertAlign w:val="baseline"/>
                <w:lang w:val="en-US" w:eastAsia="zh-CN"/>
              </w:rPr>
              <w:t>规格、</w:t>
            </w:r>
            <w:r>
              <w:rPr>
                <w:rFonts w:hint="eastAsia" w:ascii="黑体" w:hAnsi="黑体" w:eastAsia="黑体" w:cs="黑体"/>
                <w:b w:val="0"/>
                <w:bCs/>
                <w:sz w:val="18"/>
                <w:szCs w:val="18"/>
                <w:vertAlign w:val="baseline"/>
                <w:lang w:eastAsia="zh-CN"/>
              </w:rPr>
              <w:t>型号</w:t>
            </w:r>
          </w:p>
        </w:tc>
        <w:tc>
          <w:tcPr>
            <w:tcW w:w="354" w:type="pct"/>
            <w:vAlign w:val="top"/>
          </w:tcPr>
          <w:p w14:paraId="51F4D4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b w:val="0"/>
                <w:bCs/>
                <w:sz w:val="18"/>
                <w:szCs w:val="18"/>
                <w:vertAlign w:val="baseline"/>
                <w:lang w:eastAsia="zh-CN"/>
              </w:rPr>
            </w:pPr>
            <w:r>
              <w:rPr>
                <w:rFonts w:hint="eastAsia" w:ascii="黑体" w:hAnsi="黑体" w:eastAsia="黑体" w:cs="黑体"/>
                <w:b w:val="0"/>
                <w:bCs/>
                <w:sz w:val="18"/>
                <w:szCs w:val="18"/>
                <w:vertAlign w:val="baseline"/>
                <w:lang w:eastAsia="zh-CN"/>
              </w:rPr>
              <w:t>数量</w:t>
            </w:r>
          </w:p>
        </w:tc>
        <w:tc>
          <w:tcPr>
            <w:tcW w:w="1669" w:type="pct"/>
            <w:vAlign w:val="top"/>
          </w:tcPr>
          <w:p w14:paraId="0F01D18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jc w:val="center"/>
              <w:textAlignment w:val="auto"/>
              <w:outlineLvl w:val="9"/>
              <w:rPr>
                <w:rFonts w:hint="eastAsia" w:ascii="黑体" w:hAnsi="黑体" w:eastAsia="黑体" w:cs="黑体"/>
                <w:b w:val="0"/>
                <w:bCs/>
                <w:sz w:val="18"/>
                <w:szCs w:val="18"/>
                <w:vertAlign w:val="baseline"/>
                <w:lang w:val="en-US" w:eastAsia="zh-CN"/>
              </w:rPr>
            </w:pPr>
            <w:r>
              <w:rPr>
                <w:rFonts w:hint="eastAsia" w:ascii="黑体" w:hAnsi="黑体" w:eastAsia="黑体" w:cs="黑体"/>
                <w:b w:val="0"/>
                <w:bCs/>
                <w:sz w:val="18"/>
                <w:szCs w:val="18"/>
                <w:vertAlign w:val="baseline"/>
                <w:lang w:val="en-US" w:eastAsia="zh-CN"/>
              </w:rPr>
              <w:t>备注</w:t>
            </w:r>
          </w:p>
        </w:tc>
      </w:tr>
      <w:tr w14:paraId="3A8A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550" w:type="pct"/>
            <w:vAlign w:val="center"/>
          </w:tcPr>
          <w:p w14:paraId="155445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kern w:val="2"/>
                <w:sz w:val="18"/>
                <w:szCs w:val="18"/>
                <w:vertAlign w:val="baseline"/>
                <w:lang w:val="en-US" w:eastAsia="zh-CN" w:bidi="ar-SA"/>
              </w:rPr>
            </w:pPr>
            <w:r>
              <w:rPr>
                <w:rFonts w:hint="eastAsia" w:ascii="黑体" w:hAnsi="黑体" w:eastAsia="黑体" w:cs="黑体"/>
                <w:b w:val="0"/>
                <w:bCs/>
                <w:sz w:val="18"/>
                <w:szCs w:val="18"/>
                <w:vertAlign w:val="baseline"/>
                <w:lang w:val="en-US" w:eastAsia="zh-CN"/>
              </w:rPr>
              <w:t>1</w:t>
            </w:r>
          </w:p>
        </w:tc>
        <w:tc>
          <w:tcPr>
            <w:tcW w:w="1768" w:type="pct"/>
            <w:vAlign w:val="center"/>
          </w:tcPr>
          <w:p w14:paraId="1610DB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kern w:val="2"/>
                <w:sz w:val="18"/>
                <w:szCs w:val="18"/>
                <w:vertAlign w:val="baseline"/>
                <w:lang w:val="en-US" w:eastAsia="zh-CN" w:bidi="ar-SA"/>
              </w:rPr>
            </w:pPr>
            <w:r>
              <w:rPr>
                <w:rFonts w:hint="eastAsia" w:ascii="黑体" w:hAnsi="黑体" w:eastAsia="黑体" w:cs="黑体"/>
                <w:b w:val="0"/>
                <w:bCs/>
                <w:kern w:val="2"/>
                <w:sz w:val="18"/>
                <w:szCs w:val="18"/>
                <w:vertAlign w:val="baseline"/>
                <w:lang w:val="en-US" w:eastAsia="zh-CN" w:bidi="ar-SA"/>
              </w:rPr>
              <w:t>医用制氧系统（品牌：杭州盛大）</w:t>
            </w:r>
          </w:p>
        </w:tc>
        <w:tc>
          <w:tcPr>
            <w:tcW w:w="656" w:type="pct"/>
            <w:vAlign w:val="center"/>
          </w:tcPr>
          <w:p w14:paraId="1344D4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kern w:val="2"/>
                <w:sz w:val="18"/>
                <w:szCs w:val="18"/>
                <w:vertAlign w:val="baseline"/>
                <w:lang w:val="en-US" w:eastAsia="zh-CN" w:bidi="ar-SA"/>
              </w:rPr>
            </w:pPr>
            <w:r>
              <w:rPr>
                <w:rFonts w:hint="eastAsia" w:ascii="黑体" w:hAnsi="黑体" w:eastAsia="黑体" w:cs="黑体"/>
                <w:b w:val="0"/>
                <w:bCs/>
                <w:kern w:val="2"/>
                <w:sz w:val="18"/>
                <w:szCs w:val="18"/>
                <w:vertAlign w:val="baseline"/>
                <w:lang w:val="en-US" w:eastAsia="zh-CN" w:bidi="ar-SA"/>
              </w:rPr>
              <w:t>SND-15Y</w:t>
            </w:r>
          </w:p>
        </w:tc>
        <w:tc>
          <w:tcPr>
            <w:tcW w:w="354" w:type="pct"/>
            <w:vAlign w:val="center"/>
          </w:tcPr>
          <w:p w14:paraId="23D374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kern w:val="2"/>
                <w:sz w:val="18"/>
                <w:szCs w:val="18"/>
                <w:vertAlign w:val="baseline"/>
                <w:lang w:val="en-US" w:eastAsia="zh-CN" w:bidi="ar-SA"/>
              </w:rPr>
            </w:pPr>
            <w:r>
              <w:rPr>
                <w:rFonts w:hint="eastAsia" w:ascii="黑体" w:hAnsi="黑体" w:eastAsia="黑体" w:cs="黑体"/>
                <w:b w:val="0"/>
                <w:bCs/>
                <w:sz w:val="18"/>
                <w:szCs w:val="18"/>
                <w:vertAlign w:val="baseline"/>
                <w:lang w:val="en-US" w:eastAsia="zh-CN"/>
              </w:rPr>
              <w:t>2套</w:t>
            </w:r>
          </w:p>
        </w:tc>
        <w:tc>
          <w:tcPr>
            <w:tcW w:w="1669" w:type="pct"/>
            <w:vAlign w:val="center"/>
          </w:tcPr>
          <w:p w14:paraId="49BC3B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黑体" w:hAnsi="黑体" w:eastAsia="黑体" w:cs="黑体"/>
                <w:b w:val="0"/>
                <w:bCs/>
                <w:kern w:val="2"/>
                <w:sz w:val="18"/>
                <w:szCs w:val="18"/>
                <w:vertAlign w:val="baseline"/>
                <w:lang w:val="en-US" w:eastAsia="zh-CN" w:bidi="ar-SA"/>
              </w:rPr>
            </w:pPr>
            <w:r>
              <w:rPr>
                <w:rFonts w:hint="eastAsia" w:ascii="黑体" w:hAnsi="黑体" w:eastAsia="黑体" w:cs="黑体"/>
                <w:b w:val="0"/>
                <w:bCs/>
                <w:kern w:val="2"/>
                <w:sz w:val="18"/>
                <w:szCs w:val="18"/>
                <w:vertAlign w:val="baseline"/>
                <w:lang w:val="en-US" w:eastAsia="zh-CN" w:bidi="ar-SA"/>
              </w:rPr>
              <w:t>2016年安装</w:t>
            </w:r>
          </w:p>
        </w:tc>
      </w:tr>
    </w:tbl>
    <w:p w14:paraId="603196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r>
        <w:rPr>
          <w:rFonts w:hint="eastAsia" w:ascii="仿宋" w:hAnsi="仿宋" w:cs="仿宋"/>
          <w:b/>
          <w:bCs/>
          <w:sz w:val="24"/>
          <w:szCs w:val="24"/>
          <w:lang w:val="en-US" w:eastAsia="zh-CN"/>
        </w:rPr>
        <w:t>.</w:t>
      </w:r>
      <w:r>
        <w:rPr>
          <w:rFonts w:hint="eastAsia" w:ascii="仿宋" w:hAnsi="仿宋" w:eastAsia="仿宋" w:cs="仿宋"/>
          <w:b/>
          <w:bCs/>
          <w:sz w:val="24"/>
          <w:szCs w:val="24"/>
          <w:lang w:val="en-US" w:eastAsia="zh-CN"/>
        </w:rPr>
        <w:t>空气压缩机保养内容：</w:t>
      </w:r>
    </w:p>
    <w:p w14:paraId="628080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⑴设备运转每2000-4000小时或半年更换空滤芯、油滤芯</w:t>
      </w:r>
    </w:p>
    <w:p w14:paraId="518F2D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⑵设备运行每4000小时或半年更换油分芯、专用冷却液</w:t>
      </w:r>
    </w:p>
    <w:p w14:paraId="3B295A1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⑶散热器除尘清洁</w:t>
      </w:r>
    </w:p>
    <w:p w14:paraId="495D3A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⑷电机绝缘检测、运行电流测量，添加电机润滑脂</w:t>
      </w:r>
    </w:p>
    <w:p w14:paraId="0D8E84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⑸压力、温度参数检查</w:t>
      </w:r>
    </w:p>
    <w:p w14:paraId="6D7F2D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⑹控制电路及元器件检查、维护</w:t>
      </w:r>
    </w:p>
    <w:p w14:paraId="4AA70B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⑺二次回油管及油耗检查</w:t>
      </w:r>
    </w:p>
    <w:p w14:paraId="408540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⑻气水分离器清洗，疏水检查</w:t>
      </w:r>
    </w:p>
    <w:p w14:paraId="0D8251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⑼主机联轴器及震动检查</w:t>
      </w:r>
    </w:p>
    <w:p w14:paraId="022278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⑽设备卫生清洁</w:t>
      </w:r>
    </w:p>
    <w:p w14:paraId="5F205A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w:t>
      </w:r>
      <w:r>
        <w:rPr>
          <w:rFonts w:hint="eastAsia" w:ascii="仿宋" w:hAnsi="仿宋" w:cs="仿宋"/>
          <w:b/>
          <w:bCs/>
          <w:sz w:val="24"/>
          <w:szCs w:val="24"/>
          <w:lang w:val="en-US" w:eastAsia="zh-CN"/>
        </w:rPr>
        <w:t>.</w:t>
      </w:r>
      <w:r>
        <w:rPr>
          <w:rFonts w:hint="eastAsia" w:ascii="仿宋" w:hAnsi="仿宋" w:eastAsia="仿宋" w:cs="仿宋"/>
          <w:b/>
          <w:bCs/>
          <w:sz w:val="24"/>
          <w:szCs w:val="24"/>
          <w:lang w:eastAsia="zh-CN"/>
        </w:rPr>
        <w:t>冷冻式干燥机</w:t>
      </w:r>
      <w:r>
        <w:rPr>
          <w:rFonts w:hint="eastAsia" w:ascii="仿宋" w:hAnsi="仿宋" w:eastAsia="仿宋" w:cs="仿宋"/>
          <w:b/>
          <w:bCs/>
          <w:sz w:val="24"/>
          <w:szCs w:val="24"/>
          <w:lang w:val="en-US" w:eastAsia="zh-CN"/>
        </w:rPr>
        <w:t>保养内容：</w:t>
      </w:r>
    </w:p>
    <w:p w14:paraId="5E4CE6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⑴管道滤芯每4000小时或一年更换一次</w:t>
      </w:r>
    </w:p>
    <w:p w14:paraId="3571A4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⑵电子排污阀清洁、疏通                                     </w:t>
      </w:r>
    </w:p>
    <w:p w14:paraId="75CD9BA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⑶冷疑器翅片除尘清洁                                          </w:t>
      </w:r>
    </w:p>
    <w:p w14:paraId="72752A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⑷</w:t>
      </w:r>
      <w:r>
        <w:rPr>
          <w:rFonts w:hint="eastAsia" w:ascii="仿宋" w:hAnsi="仿宋" w:eastAsia="仿宋" w:cs="仿宋"/>
          <w:sz w:val="24"/>
          <w:szCs w:val="24"/>
          <w:lang w:eastAsia="zh-CN"/>
        </w:rPr>
        <w:t>电磁阀及气动阀执行可靠性检查</w:t>
      </w:r>
      <w:r>
        <w:rPr>
          <w:rFonts w:hint="eastAsia" w:ascii="仿宋" w:hAnsi="仿宋" w:eastAsia="仿宋" w:cs="仿宋"/>
          <w:sz w:val="24"/>
          <w:szCs w:val="24"/>
          <w:lang w:val="en-US" w:eastAsia="zh-CN"/>
        </w:rPr>
        <w:t xml:space="preserve">                                </w:t>
      </w:r>
    </w:p>
    <w:p w14:paraId="3019F7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⑸冷媒高、低压检查，制冷效果调整                             </w:t>
      </w:r>
    </w:p>
    <w:p w14:paraId="64F5A7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⑹吸附干燥剂品质及沉降检查   </w:t>
      </w:r>
    </w:p>
    <w:p w14:paraId="5FE219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r>
        <w:rPr>
          <w:rFonts w:hint="eastAsia" w:ascii="仿宋" w:hAnsi="仿宋" w:cs="仿宋"/>
          <w:b/>
          <w:bCs/>
          <w:sz w:val="24"/>
          <w:szCs w:val="24"/>
          <w:lang w:val="en-US" w:eastAsia="zh-CN"/>
        </w:rPr>
        <w:t>.</w:t>
      </w:r>
      <w:r>
        <w:rPr>
          <w:rFonts w:hint="eastAsia" w:ascii="仿宋" w:hAnsi="仿宋" w:eastAsia="仿宋" w:cs="仿宋"/>
          <w:b/>
          <w:bCs/>
          <w:sz w:val="24"/>
          <w:szCs w:val="24"/>
          <w:lang w:val="en-US" w:eastAsia="zh-CN"/>
        </w:rPr>
        <w:t>制氧主机保养内容：</w:t>
      </w:r>
    </w:p>
    <w:p w14:paraId="5A1177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⑴氧气传感器检测与氧气纯度校准</w:t>
      </w:r>
    </w:p>
    <w:p w14:paraId="5ECDD2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⑵分子筛品质及沉降检查</w:t>
      </w:r>
    </w:p>
    <w:p w14:paraId="23E669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⑶电磁阀及气动阀执行可靠性检查</w:t>
      </w:r>
    </w:p>
    <w:p w14:paraId="5E81FCD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⑷氧气管道、阀件、接头等密封检查</w:t>
      </w:r>
    </w:p>
    <w:p w14:paraId="1115E3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⑸控制器参数设置检查，并测试相关元件故障报警</w:t>
      </w:r>
    </w:p>
    <w:p w14:paraId="1B1DE7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⑹电器元件检查，并紧固接线端子</w:t>
      </w:r>
    </w:p>
    <w:p w14:paraId="699E83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5</w:t>
      </w:r>
      <w:r>
        <w:rPr>
          <w:rFonts w:hint="eastAsia" w:ascii="仿宋" w:hAnsi="仿宋" w:cs="仿宋"/>
          <w:b/>
          <w:bCs/>
          <w:sz w:val="24"/>
          <w:szCs w:val="24"/>
          <w:lang w:val="en-US" w:eastAsia="zh-CN"/>
        </w:rPr>
        <w:t>.</w:t>
      </w:r>
      <w:r>
        <w:rPr>
          <w:rFonts w:hint="eastAsia" w:ascii="仿宋" w:hAnsi="仿宋" w:eastAsia="仿宋" w:cs="仿宋"/>
          <w:b/>
          <w:bCs/>
          <w:sz w:val="24"/>
          <w:szCs w:val="24"/>
          <w:lang w:val="en-US" w:eastAsia="zh-CN"/>
        </w:rPr>
        <w:t>其他配套设备设施保养内容：</w:t>
      </w:r>
    </w:p>
    <w:tbl>
      <w:tblPr>
        <w:tblStyle w:val="11"/>
        <w:tblW w:w="4995"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1168"/>
        <w:gridCol w:w="1381"/>
        <w:gridCol w:w="701"/>
        <w:gridCol w:w="741"/>
        <w:gridCol w:w="793"/>
        <w:gridCol w:w="729"/>
        <w:gridCol w:w="660"/>
        <w:gridCol w:w="789"/>
        <w:gridCol w:w="1396"/>
      </w:tblGrid>
      <w:tr w14:paraId="6F3389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vMerge w:val="restart"/>
            <w:tcBorders>
              <w:top w:val="outset" w:color="auto" w:sz="6" w:space="0"/>
              <w:left w:val="outset" w:color="auto" w:sz="6" w:space="0"/>
              <w:bottom w:val="outset" w:color="auto" w:sz="6" w:space="0"/>
              <w:right w:val="outset" w:color="auto" w:sz="6" w:space="0"/>
            </w:tcBorders>
            <w:noWrap w:val="0"/>
            <w:vAlign w:val="center"/>
          </w:tcPr>
          <w:p w14:paraId="76ECEE7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rPr>
            </w:pPr>
            <w:r>
              <w:rPr>
                <w:rFonts w:hint="eastAsia" w:ascii="黑体" w:hAnsi="黑体" w:eastAsia="黑体" w:cs="黑体"/>
                <w:b/>
                <w:bCs/>
                <w:color w:val="000000"/>
                <w:kern w:val="0"/>
                <w:sz w:val="18"/>
                <w:szCs w:val="18"/>
              </w:rPr>
              <w:t xml:space="preserve">项 目 </w:t>
            </w:r>
          </w:p>
        </w:tc>
        <w:tc>
          <w:tcPr>
            <w:tcW w:w="826" w:type="pct"/>
            <w:vMerge w:val="restart"/>
            <w:tcBorders>
              <w:top w:val="outset" w:color="auto" w:sz="6" w:space="0"/>
              <w:left w:val="outset" w:color="auto" w:sz="6" w:space="0"/>
              <w:bottom w:val="outset" w:color="auto" w:sz="6" w:space="0"/>
              <w:right w:val="outset" w:color="auto" w:sz="6" w:space="0"/>
            </w:tcBorders>
            <w:noWrap w:val="0"/>
            <w:vAlign w:val="center"/>
          </w:tcPr>
          <w:p w14:paraId="6EC144DF">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rPr>
            </w:pPr>
            <w:r>
              <w:rPr>
                <w:rFonts w:hint="eastAsia" w:ascii="黑体" w:hAnsi="黑体" w:eastAsia="黑体" w:cs="黑体"/>
                <w:b/>
                <w:bCs/>
                <w:color w:val="000000"/>
                <w:kern w:val="0"/>
                <w:sz w:val="18"/>
                <w:szCs w:val="18"/>
              </w:rPr>
              <w:t xml:space="preserve">内 容 </w:t>
            </w:r>
          </w:p>
        </w:tc>
        <w:tc>
          <w:tcPr>
            <w:tcW w:w="2639" w:type="pct"/>
            <w:gridSpan w:val="6"/>
            <w:tcBorders>
              <w:top w:val="outset" w:color="auto" w:sz="6" w:space="0"/>
              <w:left w:val="outset" w:color="auto" w:sz="6" w:space="0"/>
              <w:bottom w:val="outset" w:color="auto" w:sz="6" w:space="0"/>
              <w:right w:val="outset" w:color="auto" w:sz="6" w:space="0"/>
            </w:tcBorders>
            <w:noWrap w:val="0"/>
            <w:vAlign w:val="top"/>
          </w:tcPr>
          <w:p w14:paraId="30809DD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r>
              <w:rPr>
                <w:rFonts w:hint="eastAsia" w:ascii="黑体" w:hAnsi="黑体" w:eastAsia="黑体" w:cs="黑体"/>
                <w:b/>
                <w:bCs/>
                <w:color w:val="000000"/>
                <w:kern w:val="0"/>
                <w:sz w:val="18"/>
                <w:szCs w:val="18"/>
              </w:rPr>
              <w:t xml:space="preserve">检查或更换周期（ｈ）小时 </w:t>
            </w:r>
          </w:p>
        </w:tc>
        <w:tc>
          <w:tcPr>
            <w:tcW w:w="835" w:type="pct"/>
            <w:tcBorders>
              <w:top w:val="outset" w:color="auto" w:sz="6" w:space="0"/>
              <w:left w:val="outset" w:color="auto" w:sz="6" w:space="0"/>
              <w:bottom w:val="outset" w:color="auto" w:sz="6" w:space="0"/>
              <w:right w:val="outset" w:color="auto" w:sz="6" w:space="0"/>
            </w:tcBorders>
            <w:noWrap w:val="0"/>
            <w:vAlign w:val="center"/>
          </w:tcPr>
          <w:p w14:paraId="15DF7087">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r>
              <w:rPr>
                <w:rFonts w:hint="eastAsia" w:ascii="黑体" w:hAnsi="黑体" w:eastAsia="黑体" w:cs="黑体"/>
                <w:b/>
                <w:bCs/>
                <w:color w:val="000000"/>
                <w:kern w:val="0"/>
                <w:sz w:val="18"/>
                <w:szCs w:val="18"/>
              </w:rPr>
              <w:t xml:space="preserve">备 注 </w:t>
            </w:r>
          </w:p>
        </w:tc>
      </w:tr>
      <w:tr w14:paraId="64B26C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vMerge w:val="continue"/>
            <w:tcBorders>
              <w:top w:val="outset" w:color="auto" w:sz="6" w:space="0"/>
              <w:left w:val="outset" w:color="auto" w:sz="6" w:space="0"/>
              <w:bottom w:val="outset" w:color="auto" w:sz="6" w:space="0"/>
              <w:right w:val="outset" w:color="auto" w:sz="6" w:space="0"/>
            </w:tcBorders>
            <w:noWrap w:val="0"/>
            <w:vAlign w:val="center"/>
          </w:tcPr>
          <w:p w14:paraId="03635277">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黑体" w:hAnsi="黑体" w:eastAsia="黑体" w:cs="黑体"/>
                <w:color w:val="000000"/>
                <w:kern w:val="0"/>
                <w:sz w:val="18"/>
                <w:szCs w:val="18"/>
              </w:rPr>
            </w:pPr>
          </w:p>
        </w:tc>
        <w:tc>
          <w:tcPr>
            <w:tcW w:w="826" w:type="pct"/>
            <w:vMerge w:val="continue"/>
            <w:tcBorders>
              <w:top w:val="outset" w:color="auto" w:sz="6" w:space="0"/>
              <w:left w:val="outset" w:color="auto" w:sz="6" w:space="0"/>
              <w:bottom w:val="outset" w:color="auto" w:sz="6" w:space="0"/>
              <w:right w:val="outset" w:color="auto" w:sz="6" w:space="0"/>
            </w:tcBorders>
            <w:noWrap w:val="0"/>
            <w:vAlign w:val="center"/>
          </w:tcPr>
          <w:p w14:paraId="153DBD0B">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黑体" w:hAnsi="黑体" w:eastAsia="黑体" w:cs="黑体"/>
                <w:color w:val="000000"/>
                <w:kern w:val="0"/>
                <w:sz w:val="18"/>
                <w:szCs w:val="18"/>
              </w:rPr>
            </w:pPr>
          </w:p>
        </w:tc>
        <w:tc>
          <w:tcPr>
            <w:tcW w:w="419" w:type="pct"/>
            <w:tcBorders>
              <w:top w:val="outset" w:color="auto" w:sz="6" w:space="0"/>
              <w:left w:val="outset" w:color="auto" w:sz="6" w:space="0"/>
              <w:bottom w:val="outset" w:color="auto" w:sz="6" w:space="0"/>
              <w:right w:val="outset" w:color="auto" w:sz="6" w:space="0"/>
            </w:tcBorders>
            <w:noWrap w:val="0"/>
            <w:vAlign w:val="top"/>
          </w:tcPr>
          <w:p w14:paraId="5025D13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b/>
                <w:bCs/>
                <w:color w:val="000000"/>
                <w:kern w:val="0"/>
                <w:sz w:val="18"/>
                <w:szCs w:val="18"/>
                <w:lang w:eastAsia="zh-CN"/>
              </w:rPr>
            </w:pPr>
            <w:r>
              <w:rPr>
                <w:rFonts w:hint="eastAsia" w:ascii="黑体" w:hAnsi="黑体" w:eastAsia="黑体" w:cs="黑体"/>
                <w:b/>
                <w:bCs/>
                <w:color w:val="000000"/>
                <w:kern w:val="0"/>
                <w:sz w:val="18"/>
                <w:szCs w:val="18"/>
                <w:lang w:val="en-US" w:eastAsia="zh-CN"/>
              </w:rPr>
              <w:t>24</w:t>
            </w:r>
          </w:p>
        </w:tc>
        <w:tc>
          <w:tcPr>
            <w:tcW w:w="443" w:type="pct"/>
            <w:tcBorders>
              <w:top w:val="outset" w:color="auto" w:sz="6" w:space="0"/>
              <w:left w:val="outset" w:color="auto" w:sz="6" w:space="0"/>
              <w:bottom w:val="outset" w:color="auto" w:sz="6" w:space="0"/>
              <w:right w:val="outset" w:color="auto" w:sz="6" w:space="0"/>
            </w:tcBorders>
            <w:noWrap w:val="0"/>
            <w:vAlign w:val="center"/>
          </w:tcPr>
          <w:p w14:paraId="0BCFCA5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rPr>
            </w:pPr>
            <w:r>
              <w:rPr>
                <w:rFonts w:hint="eastAsia" w:ascii="黑体" w:hAnsi="黑体" w:eastAsia="黑体" w:cs="黑体"/>
                <w:b/>
                <w:bCs/>
                <w:color w:val="000000"/>
                <w:kern w:val="0"/>
                <w:sz w:val="18"/>
                <w:szCs w:val="18"/>
              </w:rPr>
              <w:t>500</w:t>
            </w:r>
          </w:p>
        </w:tc>
        <w:tc>
          <w:tcPr>
            <w:tcW w:w="474" w:type="pct"/>
            <w:tcBorders>
              <w:top w:val="outset" w:color="auto" w:sz="6" w:space="0"/>
              <w:left w:val="outset" w:color="auto" w:sz="6" w:space="0"/>
              <w:bottom w:val="outset" w:color="auto" w:sz="6" w:space="0"/>
              <w:right w:val="outset" w:color="auto" w:sz="6" w:space="0"/>
            </w:tcBorders>
            <w:noWrap w:val="0"/>
            <w:vAlign w:val="center"/>
          </w:tcPr>
          <w:p w14:paraId="56C0617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lang w:eastAsia="zh-CN"/>
              </w:rPr>
            </w:pPr>
            <w:r>
              <w:rPr>
                <w:rFonts w:hint="eastAsia" w:ascii="黑体" w:hAnsi="黑体" w:eastAsia="黑体" w:cs="黑体"/>
                <w:b/>
                <w:bCs/>
                <w:color w:val="000000"/>
                <w:kern w:val="0"/>
                <w:sz w:val="18"/>
                <w:szCs w:val="18"/>
                <w:lang w:val="en-US" w:eastAsia="zh-CN"/>
              </w:rPr>
              <w:t>2000</w:t>
            </w:r>
          </w:p>
        </w:tc>
        <w:tc>
          <w:tcPr>
            <w:tcW w:w="436" w:type="pct"/>
            <w:tcBorders>
              <w:top w:val="outset" w:color="auto" w:sz="6" w:space="0"/>
              <w:left w:val="outset" w:color="auto" w:sz="6" w:space="0"/>
              <w:bottom w:val="outset" w:color="auto" w:sz="6" w:space="0"/>
              <w:right w:val="outset" w:color="auto" w:sz="6" w:space="0"/>
            </w:tcBorders>
            <w:noWrap w:val="0"/>
            <w:vAlign w:val="center"/>
          </w:tcPr>
          <w:p w14:paraId="1517714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lang w:eastAsia="zh-CN"/>
              </w:rPr>
            </w:pPr>
            <w:r>
              <w:rPr>
                <w:rFonts w:hint="eastAsia" w:ascii="黑体" w:hAnsi="黑体" w:eastAsia="黑体" w:cs="黑体"/>
                <w:b/>
                <w:bCs/>
                <w:color w:val="000000"/>
                <w:kern w:val="0"/>
                <w:sz w:val="18"/>
                <w:szCs w:val="18"/>
                <w:lang w:val="en-US" w:eastAsia="zh-CN"/>
              </w:rPr>
              <w:t>4000</w:t>
            </w:r>
          </w:p>
        </w:tc>
        <w:tc>
          <w:tcPr>
            <w:tcW w:w="395" w:type="pct"/>
            <w:tcBorders>
              <w:top w:val="outset" w:color="auto" w:sz="6" w:space="0"/>
              <w:left w:val="outset" w:color="auto" w:sz="6" w:space="0"/>
              <w:bottom w:val="outset" w:color="auto" w:sz="6" w:space="0"/>
              <w:right w:val="outset" w:color="auto" w:sz="6" w:space="0"/>
            </w:tcBorders>
            <w:noWrap w:val="0"/>
            <w:vAlign w:val="center"/>
          </w:tcPr>
          <w:p w14:paraId="5B2425B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lang w:eastAsia="zh-CN"/>
              </w:rPr>
            </w:pPr>
            <w:r>
              <w:rPr>
                <w:rFonts w:hint="eastAsia" w:ascii="黑体" w:hAnsi="黑体" w:eastAsia="黑体" w:cs="黑体"/>
                <w:b/>
                <w:bCs/>
                <w:color w:val="000000"/>
                <w:kern w:val="0"/>
                <w:sz w:val="18"/>
                <w:szCs w:val="18"/>
                <w:lang w:val="en-US" w:eastAsia="zh-CN"/>
              </w:rPr>
              <w:t>8000</w:t>
            </w:r>
          </w:p>
        </w:tc>
        <w:tc>
          <w:tcPr>
            <w:tcW w:w="470" w:type="pct"/>
            <w:tcBorders>
              <w:top w:val="outset" w:color="auto" w:sz="6" w:space="0"/>
              <w:left w:val="outset" w:color="auto" w:sz="6" w:space="0"/>
              <w:bottom w:val="outset" w:color="auto" w:sz="6" w:space="0"/>
              <w:right w:val="outset" w:color="auto" w:sz="6" w:space="0"/>
            </w:tcBorders>
            <w:noWrap w:val="0"/>
            <w:vAlign w:val="center"/>
          </w:tcPr>
          <w:p w14:paraId="718EDE3C">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lang w:eastAsia="zh-CN"/>
              </w:rPr>
            </w:pPr>
            <w:r>
              <w:rPr>
                <w:rFonts w:hint="eastAsia" w:ascii="黑体" w:hAnsi="黑体" w:eastAsia="黑体" w:cs="黑体"/>
                <w:b/>
                <w:bCs/>
                <w:color w:val="000000"/>
                <w:kern w:val="0"/>
                <w:sz w:val="18"/>
                <w:szCs w:val="18"/>
                <w:lang w:val="en-US" w:eastAsia="zh-CN"/>
              </w:rPr>
              <w:t>20000</w:t>
            </w:r>
          </w:p>
        </w:tc>
        <w:tc>
          <w:tcPr>
            <w:tcW w:w="835" w:type="pct"/>
            <w:tcBorders>
              <w:top w:val="outset" w:color="auto" w:sz="6" w:space="0"/>
              <w:left w:val="outset" w:color="auto" w:sz="6" w:space="0"/>
              <w:bottom w:val="outset" w:color="auto" w:sz="6" w:space="0"/>
              <w:right w:val="outset" w:color="auto" w:sz="6" w:space="0"/>
            </w:tcBorders>
            <w:noWrap w:val="0"/>
            <w:vAlign w:val="center"/>
          </w:tcPr>
          <w:p w14:paraId="6FD66EC3">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rPr>
                <w:rFonts w:hint="eastAsia" w:ascii="黑体" w:hAnsi="黑体" w:eastAsia="黑体" w:cs="黑体"/>
                <w:color w:val="000000"/>
                <w:kern w:val="0"/>
                <w:sz w:val="18"/>
                <w:szCs w:val="18"/>
              </w:rPr>
            </w:pPr>
          </w:p>
        </w:tc>
      </w:tr>
      <w:tr w14:paraId="3A6D7F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outset" w:color="auto" w:sz="6" w:space="0"/>
              <w:left w:val="outset" w:color="auto" w:sz="6" w:space="0"/>
              <w:bottom w:val="single" w:color="auto" w:sz="4" w:space="0"/>
              <w:right w:val="outset" w:color="auto" w:sz="6" w:space="0"/>
            </w:tcBorders>
            <w:noWrap w:val="0"/>
            <w:vAlign w:val="center"/>
          </w:tcPr>
          <w:p w14:paraId="268A7ED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color w:val="000000"/>
                <w:kern w:val="0"/>
                <w:sz w:val="18"/>
                <w:szCs w:val="18"/>
              </w:rPr>
            </w:pPr>
            <w:r>
              <w:rPr>
                <w:rFonts w:hint="eastAsia" w:ascii="黑体" w:hAnsi="黑体" w:eastAsia="黑体" w:cs="黑体"/>
                <w:i w:val="0"/>
                <w:color w:val="000000"/>
                <w:kern w:val="0"/>
                <w:sz w:val="18"/>
                <w:szCs w:val="18"/>
                <w:u w:val="none"/>
                <w:lang w:val="en-US" w:eastAsia="zh-CN" w:bidi="ar"/>
              </w:rPr>
              <w:t>单向阀</w:t>
            </w:r>
          </w:p>
        </w:tc>
        <w:tc>
          <w:tcPr>
            <w:tcW w:w="826" w:type="pct"/>
            <w:tcBorders>
              <w:top w:val="outset" w:color="auto" w:sz="6" w:space="0"/>
              <w:left w:val="outset" w:color="auto" w:sz="6" w:space="0"/>
              <w:bottom w:val="single" w:color="auto" w:sz="4" w:space="0"/>
              <w:right w:val="outset" w:color="auto" w:sz="6" w:space="0"/>
            </w:tcBorders>
            <w:noWrap w:val="0"/>
            <w:vAlign w:val="center"/>
          </w:tcPr>
          <w:p w14:paraId="4121F95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检修或更换</w:t>
            </w:r>
          </w:p>
        </w:tc>
        <w:tc>
          <w:tcPr>
            <w:tcW w:w="419" w:type="pct"/>
            <w:tcBorders>
              <w:top w:val="outset" w:color="auto" w:sz="6" w:space="0"/>
              <w:left w:val="outset" w:color="auto" w:sz="6" w:space="0"/>
              <w:bottom w:val="outset" w:color="auto" w:sz="6" w:space="0"/>
              <w:right w:val="outset" w:color="auto" w:sz="6" w:space="0"/>
            </w:tcBorders>
            <w:noWrap w:val="0"/>
            <w:vAlign w:val="top"/>
          </w:tcPr>
          <w:p w14:paraId="01B0770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43" w:type="pct"/>
            <w:tcBorders>
              <w:top w:val="outset" w:color="auto" w:sz="6" w:space="0"/>
              <w:left w:val="outset" w:color="auto" w:sz="6" w:space="0"/>
              <w:bottom w:val="outset" w:color="auto" w:sz="6" w:space="0"/>
              <w:right w:val="outset" w:color="auto" w:sz="6" w:space="0"/>
            </w:tcBorders>
            <w:noWrap w:val="0"/>
            <w:vAlign w:val="top"/>
          </w:tcPr>
          <w:p w14:paraId="55802F0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74" w:type="pct"/>
            <w:tcBorders>
              <w:top w:val="outset" w:color="auto" w:sz="6" w:space="0"/>
              <w:left w:val="outset" w:color="auto" w:sz="6" w:space="0"/>
              <w:bottom w:val="outset" w:color="auto" w:sz="6" w:space="0"/>
              <w:right w:val="outset" w:color="auto" w:sz="6" w:space="0"/>
            </w:tcBorders>
            <w:noWrap w:val="0"/>
            <w:vAlign w:val="top"/>
          </w:tcPr>
          <w:p w14:paraId="79C1115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36" w:type="pct"/>
            <w:tcBorders>
              <w:top w:val="outset" w:color="auto" w:sz="6" w:space="0"/>
              <w:left w:val="outset" w:color="auto" w:sz="6" w:space="0"/>
              <w:bottom w:val="outset" w:color="auto" w:sz="6" w:space="0"/>
              <w:right w:val="outset" w:color="auto" w:sz="6" w:space="0"/>
            </w:tcBorders>
            <w:noWrap w:val="0"/>
            <w:vAlign w:val="top"/>
          </w:tcPr>
          <w:p w14:paraId="795E9E0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r>
              <w:rPr>
                <w:rFonts w:hint="eastAsia" w:ascii="黑体" w:hAnsi="黑体" w:eastAsia="黑体" w:cs="黑体"/>
                <w:sz w:val="18"/>
                <w:szCs w:val="18"/>
              </w:rPr>
              <w:t>●</w:t>
            </w:r>
          </w:p>
        </w:tc>
        <w:tc>
          <w:tcPr>
            <w:tcW w:w="395" w:type="pct"/>
            <w:tcBorders>
              <w:top w:val="outset" w:color="auto" w:sz="6" w:space="0"/>
              <w:left w:val="outset" w:color="auto" w:sz="6" w:space="0"/>
              <w:bottom w:val="outset" w:color="auto" w:sz="6" w:space="0"/>
              <w:right w:val="outset" w:color="auto" w:sz="6" w:space="0"/>
            </w:tcBorders>
            <w:noWrap w:val="0"/>
            <w:vAlign w:val="top"/>
          </w:tcPr>
          <w:p w14:paraId="7A7F02F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70" w:type="pct"/>
            <w:tcBorders>
              <w:top w:val="outset" w:color="auto" w:sz="6" w:space="0"/>
              <w:left w:val="outset" w:color="auto" w:sz="6" w:space="0"/>
              <w:bottom w:val="single" w:color="auto" w:sz="4" w:space="0"/>
              <w:right w:val="outset" w:color="auto" w:sz="6" w:space="0"/>
            </w:tcBorders>
            <w:noWrap w:val="0"/>
            <w:vAlign w:val="top"/>
          </w:tcPr>
          <w:p w14:paraId="4BA78768">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835" w:type="pct"/>
            <w:tcBorders>
              <w:top w:val="outset" w:color="auto" w:sz="6" w:space="0"/>
              <w:left w:val="outset" w:color="auto" w:sz="6" w:space="0"/>
              <w:bottom w:val="single" w:color="auto" w:sz="4" w:space="0"/>
              <w:right w:val="outset" w:color="auto" w:sz="6" w:space="0"/>
            </w:tcBorders>
            <w:noWrap w:val="0"/>
            <w:vAlign w:val="center"/>
          </w:tcPr>
          <w:p w14:paraId="5B73D9E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黑体" w:hAnsi="黑体" w:eastAsia="黑体" w:cs="黑体"/>
                <w:color w:val="000000"/>
                <w:kern w:val="0"/>
                <w:sz w:val="18"/>
                <w:szCs w:val="18"/>
                <w:lang w:val="en-US" w:eastAsia="zh-CN"/>
              </w:rPr>
            </w:pPr>
          </w:p>
        </w:tc>
      </w:tr>
      <w:tr w14:paraId="67DA06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outset" w:color="auto" w:sz="6" w:space="0"/>
              <w:left w:val="outset" w:color="auto" w:sz="6" w:space="0"/>
              <w:bottom w:val="outset" w:color="auto" w:sz="6" w:space="0"/>
              <w:right w:val="outset" w:color="auto" w:sz="6" w:space="0"/>
            </w:tcBorders>
            <w:noWrap w:val="0"/>
            <w:vAlign w:val="center"/>
          </w:tcPr>
          <w:p w14:paraId="132EDED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color w:val="000000"/>
                <w:kern w:val="0"/>
                <w:sz w:val="18"/>
                <w:szCs w:val="18"/>
              </w:rPr>
            </w:pPr>
            <w:r>
              <w:rPr>
                <w:rFonts w:hint="eastAsia" w:ascii="黑体" w:hAnsi="黑体" w:eastAsia="黑体" w:cs="黑体"/>
                <w:i w:val="0"/>
                <w:color w:val="000000"/>
                <w:kern w:val="0"/>
                <w:sz w:val="18"/>
                <w:szCs w:val="18"/>
                <w:u w:val="none"/>
                <w:lang w:val="en-US" w:eastAsia="zh-CN" w:bidi="ar"/>
              </w:rPr>
              <w:t>排气电磁阀</w:t>
            </w:r>
          </w:p>
        </w:tc>
        <w:tc>
          <w:tcPr>
            <w:tcW w:w="826" w:type="pct"/>
            <w:tcBorders>
              <w:top w:val="outset" w:color="auto" w:sz="6" w:space="0"/>
              <w:left w:val="outset" w:color="auto" w:sz="6" w:space="0"/>
              <w:bottom w:val="outset" w:color="auto" w:sz="6" w:space="0"/>
              <w:right w:val="outset" w:color="auto" w:sz="6" w:space="0"/>
            </w:tcBorders>
            <w:noWrap w:val="0"/>
            <w:vAlign w:val="center"/>
          </w:tcPr>
          <w:p w14:paraId="23B89A9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lang w:eastAsia="zh-CN"/>
              </w:rPr>
              <w:t>检查或更换</w:t>
            </w:r>
          </w:p>
        </w:tc>
        <w:tc>
          <w:tcPr>
            <w:tcW w:w="419" w:type="pct"/>
            <w:tcBorders>
              <w:top w:val="outset" w:color="auto" w:sz="6" w:space="0"/>
              <w:left w:val="outset" w:color="auto" w:sz="6" w:space="0"/>
              <w:bottom w:val="outset" w:color="auto" w:sz="6" w:space="0"/>
              <w:right w:val="outset" w:color="auto" w:sz="6" w:space="0"/>
            </w:tcBorders>
            <w:noWrap w:val="0"/>
            <w:vAlign w:val="top"/>
          </w:tcPr>
          <w:p w14:paraId="4BC2161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43" w:type="pct"/>
            <w:tcBorders>
              <w:top w:val="outset" w:color="auto" w:sz="6" w:space="0"/>
              <w:left w:val="outset" w:color="auto" w:sz="6" w:space="0"/>
              <w:bottom w:val="outset" w:color="auto" w:sz="6" w:space="0"/>
              <w:right w:val="outset" w:color="auto" w:sz="6" w:space="0"/>
            </w:tcBorders>
            <w:noWrap w:val="0"/>
            <w:vAlign w:val="top"/>
          </w:tcPr>
          <w:p w14:paraId="104A016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74" w:type="pct"/>
            <w:tcBorders>
              <w:top w:val="outset" w:color="auto" w:sz="6" w:space="0"/>
              <w:left w:val="outset" w:color="auto" w:sz="6" w:space="0"/>
              <w:bottom w:val="outset" w:color="auto" w:sz="6" w:space="0"/>
              <w:right w:val="outset" w:color="auto" w:sz="6" w:space="0"/>
            </w:tcBorders>
            <w:noWrap w:val="0"/>
            <w:vAlign w:val="top"/>
          </w:tcPr>
          <w:p w14:paraId="6E61527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36" w:type="pct"/>
            <w:tcBorders>
              <w:top w:val="outset" w:color="auto" w:sz="6" w:space="0"/>
              <w:left w:val="outset" w:color="auto" w:sz="6" w:space="0"/>
              <w:bottom w:val="outset" w:color="auto" w:sz="6" w:space="0"/>
              <w:right w:val="outset" w:color="auto" w:sz="6" w:space="0"/>
            </w:tcBorders>
            <w:noWrap w:val="0"/>
            <w:vAlign w:val="top"/>
          </w:tcPr>
          <w:p w14:paraId="1C50F4BC">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395" w:type="pct"/>
            <w:tcBorders>
              <w:top w:val="outset" w:color="auto" w:sz="6" w:space="0"/>
              <w:left w:val="outset" w:color="auto" w:sz="6" w:space="0"/>
              <w:bottom w:val="outset" w:color="auto" w:sz="6" w:space="0"/>
              <w:right w:val="outset" w:color="auto" w:sz="6" w:space="0"/>
            </w:tcBorders>
            <w:noWrap w:val="0"/>
            <w:vAlign w:val="top"/>
          </w:tcPr>
          <w:p w14:paraId="143AE32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70" w:type="pct"/>
            <w:tcBorders>
              <w:top w:val="outset" w:color="auto" w:sz="6" w:space="0"/>
              <w:left w:val="outset" w:color="auto" w:sz="6" w:space="0"/>
              <w:bottom w:val="outset" w:color="auto" w:sz="6" w:space="0"/>
              <w:right w:val="outset" w:color="auto" w:sz="6" w:space="0"/>
            </w:tcBorders>
            <w:noWrap w:val="0"/>
            <w:vAlign w:val="center"/>
          </w:tcPr>
          <w:p w14:paraId="444BB7E8">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r>
              <w:rPr>
                <w:rFonts w:hint="eastAsia" w:ascii="黑体" w:hAnsi="黑体" w:eastAsia="黑体" w:cs="黑体"/>
                <w:sz w:val="18"/>
                <w:szCs w:val="18"/>
              </w:rPr>
              <w:t>●</w:t>
            </w:r>
          </w:p>
        </w:tc>
        <w:tc>
          <w:tcPr>
            <w:tcW w:w="835" w:type="pct"/>
            <w:tcBorders>
              <w:top w:val="outset" w:color="auto" w:sz="6" w:space="0"/>
              <w:left w:val="outset" w:color="auto" w:sz="6" w:space="0"/>
              <w:bottom w:val="outset" w:color="auto" w:sz="6" w:space="0"/>
              <w:right w:val="outset" w:color="auto" w:sz="6" w:space="0"/>
            </w:tcBorders>
            <w:noWrap w:val="0"/>
            <w:vAlign w:val="center"/>
          </w:tcPr>
          <w:p w14:paraId="5BB4891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黑体" w:hAnsi="黑体" w:eastAsia="黑体" w:cs="黑体"/>
                <w:color w:val="000000"/>
                <w:kern w:val="0"/>
                <w:sz w:val="18"/>
                <w:szCs w:val="18"/>
              </w:rPr>
            </w:pPr>
          </w:p>
        </w:tc>
      </w:tr>
      <w:tr w14:paraId="675B56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outset" w:color="auto" w:sz="6" w:space="0"/>
              <w:left w:val="outset" w:color="auto" w:sz="6" w:space="0"/>
              <w:bottom w:val="single" w:color="auto" w:sz="4" w:space="0"/>
              <w:right w:val="outset" w:color="auto" w:sz="6" w:space="0"/>
            </w:tcBorders>
            <w:noWrap w:val="0"/>
            <w:vAlign w:val="center"/>
          </w:tcPr>
          <w:p w14:paraId="6C47FD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color w:val="000000"/>
                <w:kern w:val="0"/>
                <w:sz w:val="18"/>
                <w:szCs w:val="18"/>
              </w:rPr>
            </w:pPr>
            <w:r>
              <w:rPr>
                <w:rFonts w:hint="eastAsia" w:ascii="黑体" w:hAnsi="黑体" w:eastAsia="黑体" w:cs="黑体"/>
                <w:i w:val="0"/>
                <w:color w:val="000000"/>
                <w:kern w:val="0"/>
                <w:sz w:val="18"/>
                <w:szCs w:val="18"/>
                <w:u w:val="none"/>
                <w:lang w:val="en-US" w:eastAsia="zh-CN" w:bidi="ar"/>
              </w:rPr>
              <w:t>微雾过滤器</w:t>
            </w:r>
          </w:p>
        </w:tc>
        <w:tc>
          <w:tcPr>
            <w:tcW w:w="826" w:type="pct"/>
            <w:tcBorders>
              <w:top w:val="outset" w:color="auto" w:sz="6" w:space="0"/>
              <w:left w:val="outset" w:color="auto" w:sz="6" w:space="0"/>
              <w:bottom w:val="single" w:color="auto" w:sz="4" w:space="0"/>
              <w:right w:val="outset" w:color="auto" w:sz="6" w:space="0"/>
            </w:tcBorders>
            <w:noWrap w:val="0"/>
            <w:vAlign w:val="center"/>
          </w:tcPr>
          <w:p w14:paraId="1B8BDE0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检查或更换</w:t>
            </w:r>
          </w:p>
        </w:tc>
        <w:tc>
          <w:tcPr>
            <w:tcW w:w="419" w:type="pct"/>
            <w:tcBorders>
              <w:top w:val="outset" w:color="auto" w:sz="6" w:space="0"/>
              <w:left w:val="outset" w:color="auto" w:sz="6" w:space="0"/>
              <w:bottom w:val="outset" w:color="auto" w:sz="6" w:space="0"/>
              <w:right w:val="outset" w:color="auto" w:sz="6" w:space="0"/>
            </w:tcBorders>
            <w:noWrap w:val="0"/>
            <w:vAlign w:val="top"/>
          </w:tcPr>
          <w:p w14:paraId="087D2C5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43" w:type="pct"/>
            <w:tcBorders>
              <w:top w:val="outset" w:color="auto" w:sz="6" w:space="0"/>
              <w:left w:val="outset" w:color="auto" w:sz="6" w:space="0"/>
              <w:bottom w:val="outset" w:color="auto" w:sz="6" w:space="0"/>
              <w:right w:val="outset" w:color="auto" w:sz="6" w:space="0"/>
            </w:tcBorders>
            <w:noWrap w:val="0"/>
            <w:vAlign w:val="top"/>
          </w:tcPr>
          <w:p w14:paraId="3BBB87E8">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74" w:type="pct"/>
            <w:tcBorders>
              <w:top w:val="outset" w:color="auto" w:sz="6" w:space="0"/>
              <w:left w:val="outset" w:color="auto" w:sz="6" w:space="0"/>
              <w:bottom w:val="outset" w:color="auto" w:sz="6" w:space="0"/>
              <w:right w:val="outset" w:color="auto" w:sz="6" w:space="0"/>
            </w:tcBorders>
            <w:noWrap w:val="0"/>
            <w:vAlign w:val="top"/>
          </w:tcPr>
          <w:p w14:paraId="42D3DE3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36" w:type="pct"/>
            <w:tcBorders>
              <w:top w:val="outset" w:color="auto" w:sz="6" w:space="0"/>
              <w:left w:val="outset" w:color="auto" w:sz="6" w:space="0"/>
              <w:bottom w:val="outset" w:color="auto" w:sz="6" w:space="0"/>
              <w:right w:val="outset" w:color="auto" w:sz="6" w:space="0"/>
            </w:tcBorders>
            <w:noWrap w:val="0"/>
            <w:vAlign w:val="top"/>
          </w:tcPr>
          <w:p w14:paraId="34CDAF4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395" w:type="pct"/>
            <w:tcBorders>
              <w:top w:val="outset" w:color="auto" w:sz="6" w:space="0"/>
              <w:left w:val="outset" w:color="auto" w:sz="6" w:space="0"/>
              <w:bottom w:val="outset" w:color="auto" w:sz="6" w:space="0"/>
              <w:right w:val="outset" w:color="auto" w:sz="6" w:space="0"/>
            </w:tcBorders>
            <w:noWrap w:val="0"/>
            <w:vAlign w:val="top"/>
          </w:tcPr>
          <w:p w14:paraId="20B84053">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r>
              <w:rPr>
                <w:rFonts w:hint="eastAsia" w:ascii="黑体" w:hAnsi="黑体" w:eastAsia="黑体" w:cs="黑体"/>
                <w:sz w:val="18"/>
                <w:szCs w:val="18"/>
              </w:rPr>
              <w:t>●</w:t>
            </w:r>
          </w:p>
        </w:tc>
        <w:tc>
          <w:tcPr>
            <w:tcW w:w="470" w:type="pct"/>
            <w:tcBorders>
              <w:top w:val="outset" w:color="auto" w:sz="6" w:space="0"/>
              <w:left w:val="outset" w:color="auto" w:sz="6" w:space="0"/>
              <w:bottom w:val="outset" w:color="auto" w:sz="6" w:space="0"/>
              <w:right w:val="outset" w:color="auto" w:sz="6" w:space="0"/>
            </w:tcBorders>
            <w:noWrap w:val="0"/>
            <w:vAlign w:val="top"/>
          </w:tcPr>
          <w:p w14:paraId="3669797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835" w:type="pct"/>
            <w:tcBorders>
              <w:top w:val="outset" w:color="auto" w:sz="6" w:space="0"/>
              <w:left w:val="outset" w:color="auto" w:sz="6" w:space="0"/>
              <w:bottom w:val="outset" w:color="auto" w:sz="6" w:space="0"/>
              <w:right w:val="outset" w:color="auto" w:sz="6" w:space="0"/>
            </w:tcBorders>
            <w:noWrap w:val="0"/>
            <w:vAlign w:val="center"/>
          </w:tcPr>
          <w:p w14:paraId="5C73E00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黑体" w:hAnsi="黑体" w:eastAsia="黑体" w:cs="黑体"/>
                <w:color w:val="000000"/>
                <w:kern w:val="0"/>
                <w:sz w:val="18"/>
                <w:szCs w:val="18"/>
              </w:rPr>
            </w:pPr>
          </w:p>
        </w:tc>
      </w:tr>
      <w:tr w14:paraId="125ECA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outset" w:color="auto" w:sz="6" w:space="0"/>
              <w:left w:val="outset" w:color="auto" w:sz="6" w:space="0"/>
              <w:bottom w:val="outset" w:color="auto" w:sz="6" w:space="0"/>
              <w:right w:val="outset" w:color="auto" w:sz="6" w:space="0"/>
            </w:tcBorders>
            <w:noWrap w:val="0"/>
            <w:vAlign w:val="center"/>
          </w:tcPr>
          <w:p w14:paraId="44A6CAE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color w:val="000000"/>
                <w:kern w:val="0"/>
                <w:sz w:val="18"/>
                <w:szCs w:val="18"/>
              </w:rPr>
            </w:pPr>
            <w:r>
              <w:rPr>
                <w:rFonts w:hint="eastAsia" w:ascii="黑体" w:hAnsi="黑体" w:eastAsia="黑体" w:cs="黑体"/>
                <w:i w:val="0"/>
                <w:color w:val="000000"/>
                <w:kern w:val="0"/>
                <w:sz w:val="18"/>
                <w:szCs w:val="18"/>
                <w:u w:val="none"/>
                <w:lang w:val="en-US" w:eastAsia="zh-CN" w:bidi="ar"/>
              </w:rPr>
              <w:t>减压阀</w:t>
            </w:r>
          </w:p>
        </w:tc>
        <w:tc>
          <w:tcPr>
            <w:tcW w:w="826" w:type="pct"/>
            <w:tcBorders>
              <w:top w:val="outset" w:color="auto" w:sz="6" w:space="0"/>
              <w:left w:val="outset" w:color="auto" w:sz="6" w:space="0"/>
              <w:bottom w:val="outset" w:color="auto" w:sz="6" w:space="0"/>
              <w:right w:val="outset" w:color="auto" w:sz="6" w:space="0"/>
            </w:tcBorders>
            <w:noWrap w:val="0"/>
            <w:vAlign w:val="center"/>
          </w:tcPr>
          <w:p w14:paraId="6ACD405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lang w:eastAsia="zh-CN"/>
              </w:rPr>
              <w:t>检修或更换</w:t>
            </w:r>
          </w:p>
        </w:tc>
        <w:tc>
          <w:tcPr>
            <w:tcW w:w="419" w:type="pct"/>
            <w:tcBorders>
              <w:top w:val="outset" w:color="auto" w:sz="6" w:space="0"/>
              <w:left w:val="outset" w:color="auto" w:sz="6" w:space="0"/>
              <w:bottom w:val="outset" w:color="auto" w:sz="6" w:space="0"/>
              <w:right w:val="outset" w:color="auto" w:sz="6" w:space="0"/>
            </w:tcBorders>
            <w:noWrap w:val="0"/>
            <w:vAlign w:val="top"/>
          </w:tcPr>
          <w:p w14:paraId="18EB772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43" w:type="pct"/>
            <w:tcBorders>
              <w:top w:val="outset" w:color="auto" w:sz="6" w:space="0"/>
              <w:left w:val="outset" w:color="auto" w:sz="6" w:space="0"/>
              <w:bottom w:val="outset" w:color="auto" w:sz="6" w:space="0"/>
              <w:right w:val="outset" w:color="auto" w:sz="6" w:space="0"/>
            </w:tcBorders>
            <w:noWrap w:val="0"/>
            <w:vAlign w:val="top"/>
          </w:tcPr>
          <w:p w14:paraId="21D0A3A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74" w:type="pct"/>
            <w:tcBorders>
              <w:top w:val="outset" w:color="auto" w:sz="6" w:space="0"/>
              <w:left w:val="outset" w:color="auto" w:sz="6" w:space="0"/>
              <w:bottom w:val="outset" w:color="auto" w:sz="6" w:space="0"/>
              <w:right w:val="outset" w:color="auto" w:sz="6" w:space="0"/>
            </w:tcBorders>
            <w:noWrap w:val="0"/>
            <w:vAlign w:val="top"/>
          </w:tcPr>
          <w:p w14:paraId="647003EF">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36" w:type="pct"/>
            <w:tcBorders>
              <w:top w:val="outset" w:color="auto" w:sz="6" w:space="0"/>
              <w:left w:val="outset" w:color="auto" w:sz="6" w:space="0"/>
              <w:bottom w:val="outset" w:color="auto" w:sz="6" w:space="0"/>
              <w:right w:val="outset" w:color="auto" w:sz="6" w:space="0"/>
            </w:tcBorders>
            <w:noWrap w:val="0"/>
            <w:vAlign w:val="top"/>
          </w:tcPr>
          <w:p w14:paraId="2A71FB9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r>
              <w:rPr>
                <w:rFonts w:hint="eastAsia" w:ascii="黑体" w:hAnsi="黑体" w:eastAsia="黑体" w:cs="黑体"/>
                <w:sz w:val="18"/>
                <w:szCs w:val="18"/>
              </w:rPr>
              <w:t>●</w:t>
            </w:r>
          </w:p>
        </w:tc>
        <w:tc>
          <w:tcPr>
            <w:tcW w:w="395" w:type="pct"/>
            <w:tcBorders>
              <w:top w:val="outset" w:color="auto" w:sz="6" w:space="0"/>
              <w:left w:val="outset" w:color="auto" w:sz="6" w:space="0"/>
              <w:bottom w:val="outset" w:color="auto" w:sz="6" w:space="0"/>
              <w:right w:val="outset" w:color="auto" w:sz="6" w:space="0"/>
            </w:tcBorders>
            <w:noWrap w:val="0"/>
            <w:vAlign w:val="top"/>
          </w:tcPr>
          <w:p w14:paraId="4ACFBEB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70" w:type="pct"/>
            <w:tcBorders>
              <w:top w:val="outset" w:color="auto" w:sz="6" w:space="0"/>
              <w:left w:val="outset" w:color="auto" w:sz="6" w:space="0"/>
              <w:bottom w:val="outset" w:color="auto" w:sz="6" w:space="0"/>
              <w:right w:val="outset" w:color="auto" w:sz="6" w:space="0"/>
            </w:tcBorders>
            <w:noWrap w:val="0"/>
            <w:vAlign w:val="top"/>
          </w:tcPr>
          <w:p w14:paraId="3637060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835" w:type="pct"/>
            <w:tcBorders>
              <w:top w:val="outset" w:color="auto" w:sz="6" w:space="0"/>
              <w:left w:val="outset" w:color="auto" w:sz="6" w:space="0"/>
              <w:bottom w:val="outset" w:color="auto" w:sz="6" w:space="0"/>
              <w:right w:val="outset" w:color="auto" w:sz="6" w:space="0"/>
            </w:tcBorders>
            <w:noWrap w:val="0"/>
            <w:vAlign w:val="center"/>
          </w:tcPr>
          <w:p w14:paraId="3D85B73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黑体" w:hAnsi="黑体" w:eastAsia="黑体" w:cs="黑体"/>
                <w:color w:val="000000"/>
                <w:kern w:val="0"/>
                <w:sz w:val="18"/>
                <w:szCs w:val="18"/>
              </w:rPr>
            </w:pPr>
          </w:p>
        </w:tc>
      </w:tr>
      <w:tr w14:paraId="679BA9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outset" w:color="auto" w:sz="6" w:space="0"/>
              <w:left w:val="outset" w:color="auto" w:sz="6" w:space="0"/>
              <w:bottom w:val="outset" w:color="auto" w:sz="6" w:space="0"/>
              <w:right w:val="single" w:color="auto" w:sz="4" w:space="0"/>
            </w:tcBorders>
            <w:noWrap w:val="0"/>
            <w:vAlign w:val="center"/>
          </w:tcPr>
          <w:p w14:paraId="2703D5A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color w:val="000000"/>
                <w:kern w:val="0"/>
                <w:sz w:val="18"/>
                <w:szCs w:val="18"/>
              </w:rPr>
            </w:pPr>
            <w:r>
              <w:rPr>
                <w:rFonts w:hint="eastAsia" w:ascii="黑体" w:hAnsi="黑体" w:eastAsia="黑体" w:cs="黑体"/>
                <w:i w:val="0"/>
                <w:color w:val="000000"/>
                <w:kern w:val="0"/>
                <w:sz w:val="18"/>
                <w:szCs w:val="18"/>
                <w:u w:val="none"/>
                <w:lang w:val="en-US" w:eastAsia="zh-CN" w:bidi="ar"/>
              </w:rPr>
              <w:t>调压阀</w:t>
            </w:r>
          </w:p>
        </w:tc>
        <w:tc>
          <w:tcPr>
            <w:tcW w:w="826" w:type="pct"/>
            <w:tcBorders>
              <w:top w:val="outset" w:color="auto" w:sz="6" w:space="0"/>
              <w:left w:val="single" w:color="auto" w:sz="4" w:space="0"/>
              <w:bottom w:val="outset" w:color="auto" w:sz="6" w:space="0"/>
              <w:right w:val="single" w:color="auto" w:sz="4" w:space="0"/>
            </w:tcBorders>
            <w:noWrap w:val="0"/>
            <w:vAlign w:val="center"/>
          </w:tcPr>
          <w:p w14:paraId="6544B3D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color w:val="000000"/>
                <w:kern w:val="0"/>
                <w:sz w:val="18"/>
                <w:szCs w:val="18"/>
              </w:rPr>
            </w:pPr>
            <w:r>
              <w:rPr>
                <w:rFonts w:hint="eastAsia" w:ascii="黑体" w:hAnsi="黑体" w:eastAsia="黑体" w:cs="黑体"/>
                <w:color w:val="000000"/>
                <w:kern w:val="0"/>
                <w:sz w:val="18"/>
                <w:szCs w:val="18"/>
                <w:lang w:eastAsia="zh-CN"/>
              </w:rPr>
              <w:t>检修或更换</w:t>
            </w:r>
          </w:p>
        </w:tc>
        <w:tc>
          <w:tcPr>
            <w:tcW w:w="419" w:type="pct"/>
            <w:tcBorders>
              <w:top w:val="outset" w:color="auto" w:sz="6" w:space="0"/>
              <w:left w:val="single" w:color="auto" w:sz="4" w:space="0"/>
              <w:bottom w:val="outset" w:color="auto" w:sz="6" w:space="0"/>
              <w:right w:val="single" w:color="auto" w:sz="4" w:space="0"/>
            </w:tcBorders>
            <w:noWrap w:val="0"/>
            <w:vAlign w:val="center"/>
          </w:tcPr>
          <w:p w14:paraId="4CE7B9F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43" w:type="pct"/>
            <w:tcBorders>
              <w:top w:val="outset" w:color="auto" w:sz="6" w:space="0"/>
              <w:left w:val="single" w:color="auto" w:sz="4" w:space="0"/>
              <w:bottom w:val="outset" w:color="auto" w:sz="6" w:space="0"/>
              <w:right w:val="single" w:color="auto" w:sz="4" w:space="0"/>
            </w:tcBorders>
            <w:noWrap w:val="0"/>
            <w:vAlign w:val="top"/>
          </w:tcPr>
          <w:p w14:paraId="2326CBD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74" w:type="pct"/>
            <w:tcBorders>
              <w:top w:val="outset" w:color="auto" w:sz="6" w:space="0"/>
              <w:left w:val="single" w:color="auto" w:sz="4" w:space="0"/>
              <w:bottom w:val="outset" w:color="auto" w:sz="6" w:space="0"/>
              <w:right w:val="single" w:color="auto" w:sz="4" w:space="0"/>
            </w:tcBorders>
            <w:noWrap w:val="0"/>
            <w:vAlign w:val="top"/>
          </w:tcPr>
          <w:p w14:paraId="416B3B0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36" w:type="pct"/>
            <w:tcBorders>
              <w:top w:val="outset" w:color="auto" w:sz="6" w:space="0"/>
              <w:left w:val="single" w:color="auto" w:sz="4" w:space="0"/>
              <w:bottom w:val="outset" w:color="auto" w:sz="6" w:space="0"/>
              <w:right w:val="single" w:color="auto" w:sz="4" w:space="0"/>
            </w:tcBorders>
            <w:noWrap w:val="0"/>
            <w:vAlign w:val="top"/>
          </w:tcPr>
          <w:p w14:paraId="3C607EFB">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r>
              <w:rPr>
                <w:rFonts w:hint="eastAsia" w:ascii="黑体" w:hAnsi="黑体" w:eastAsia="黑体" w:cs="黑体"/>
                <w:sz w:val="18"/>
                <w:szCs w:val="18"/>
              </w:rPr>
              <w:t>●</w:t>
            </w:r>
          </w:p>
        </w:tc>
        <w:tc>
          <w:tcPr>
            <w:tcW w:w="395" w:type="pct"/>
            <w:tcBorders>
              <w:top w:val="outset" w:color="auto" w:sz="6" w:space="0"/>
              <w:left w:val="single" w:color="auto" w:sz="4" w:space="0"/>
              <w:bottom w:val="outset" w:color="auto" w:sz="6" w:space="0"/>
              <w:right w:val="single" w:color="auto" w:sz="4" w:space="0"/>
            </w:tcBorders>
            <w:noWrap w:val="0"/>
            <w:vAlign w:val="top"/>
          </w:tcPr>
          <w:p w14:paraId="6250443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470" w:type="pct"/>
            <w:tcBorders>
              <w:top w:val="outset" w:color="auto" w:sz="6" w:space="0"/>
              <w:left w:val="single" w:color="auto" w:sz="4" w:space="0"/>
              <w:bottom w:val="outset" w:color="auto" w:sz="6" w:space="0"/>
              <w:right w:val="single" w:color="auto" w:sz="4" w:space="0"/>
            </w:tcBorders>
            <w:noWrap w:val="0"/>
            <w:vAlign w:val="top"/>
          </w:tcPr>
          <w:p w14:paraId="5D7CF392">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color w:val="000000"/>
                <w:kern w:val="0"/>
                <w:sz w:val="18"/>
                <w:szCs w:val="18"/>
              </w:rPr>
            </w:pPr>
          </w:p>
        </w:tc>
        <w:tc>
          <w:tcPr>
            <w:tcW w:w="835" w:type="pct"/>
            <w:tcBorders>
              <w:top w:val="outset" w:color="auto" w:sz="6" w:space="0"/>
              <w:left w:val="single" w:color="auto" w:sz="4" w:space="0"/>
              <w:bottom w:val="outset" w:color="auto" w:sz="6" w:space="0"/>
              <w:right w:val="outset" w:color="auto" w:sz="6" w:space="0"/>
            </w:tcBorders>
            <w:noWrap w:val="0"/>
            <w:vAlign w:val="center"/>
          </w:tcPr>
          <w:p w14:paraId="0B4A06B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center"/>
              <w:rPr>
                <w:rFonts w:hint="eastAsia" w:ascii="黑体" w:hAnsi="黑体" w:eastAsia="黑体" w:cs="黑体"/>
                <w:color w:val="000000"/>
                <w:kern w:val="0"/>
                <w:sz w:val="18"/>
                <w:szCs w:val="18"/>
              </w:rPr>
            </w:pPr>
          </w:p>
        </w:tc>
      </w:tr>
      <w:tr w14:paraId="67BF90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single" w:color="auto" w:sz="4" w:space="0"/>
              <w:bottom w:val="single" w:color="auto" w:sz="4" w:space="0"/>
              <w:right w:val="single" w:color="auto" w:sz="4" w:space="0"/>
            </w:tcBorders>
            <w:noWrap w:val="0"/>
            <w:vAlign w:val="center"/>
          </w:tcPr>
          <w:p w14:paraId="3A22D12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压力开关</w:t>
            </w:r>
          </w:p>
        </w:tc>
        <w:tc>
          <w:tcPr>
            <w:tcW w:w="826" w:type="pct"/>
            <w:tcBorders>
              <w:top w:val="single" w:color="auto" w:sz="4" w:space="0"/>
              <w:left w:val="single" w:color="auto" w:sz="4" w:space="0"/>
              <w:bottom w:val="single" w:color="auto" w:sz="4" w:space="0"/>
              <w:right w:val="single" w:color="auto" w:sz="4" w:space="0"/>
            </w:tcBorders>
            <w:noWrap w:val="0"/>
            <w:vAlign w:val="center"/>
          </w:tcPr>
          <w:p w14:paraId="4BA3718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eastAsia="zh-CN"/>
              </w:rPr>
              <w:t>检修或更换</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342C40E0">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443" w:type="pct"/>
            <w:tcBorders>
              <w:top w:val="single" w:color="auto" w:sz="4" w:space="0"/>
              <w:left w:val="single" w:color="auto" w:sz="4" w:space="0"/>
              <w:bottom w:val="single" w:color="auto" w:sz="4" w:space="0"/>
              <w:right w:val="single" w:color="auto" w:sz="4" w:space="0"/>
            </w:tcBorders>
            <w:noWrap w:val="0"/>
            <w:vAlign w:val="center"/>
          </w:tcPr>
          <w:p w14:paraId="5286D1F2">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474" w:type="pct"/>
            <w:tcBorders>
              <w:top w:val="single" w:color="auto" w:sz="4" w:space="0"/>
              <w:left w:val="single" w:color="auto" w:sz="4" w:space="0"/>
              <w:bottom w:val="single" w:color="auto" w:sz="4" w:space="0"/>
              <w:right w:val="single" w:color="auto" w:sz="4" w:space="0"/>
            </w:tcBorders>
            <w:noWrap w:val="0"/>
            <w:vAlign w:val="center"/>
          </w:tcPr>
          <w:p w14:paraId="12F19B6C">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47EA77BC">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r>
              <w:rPr>
                <w:rFonts w:hint="eastAsia" w:ascii="黑体" w:hAnsi="黑体" w:eastAsia="黑体" w:cs="黑体"/>
                <w:sz w:val="18"/>
                <w:szCs w:val="18"/>
              </w:rPr>
              <w:t>●</w:t>
            </w:r>
          </w:p>
        </w:tc>
        <w:tc>
          <w:tcPr>
            <w:tcW w:w="395" w:type="pct"/>
            <w:tcBorders>
              <w:top w:val="single" w:color="auto" w:sz="4" w:space="0"/>
              <w:left w:val="single" w:color="auto" w:sz="4" w:space="0"/>
              <w:bottom w:val="single" w:color="auto" w:sz="4" w:space="0"/>
              <w:right w:val="single" w:color="auto" w:sz="4" w:space="0"/>
            </w:tcBorders>
            <w:noWrap w:val="0"/>
            <w:vAlign w:val="center"/>
          </w:tcPr>
          <w:p w14:paraId="12A866F8">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470" w:type="pct"/>
            <w:tcBorders>
              <w:top w:val="single" w:color="auto" w:sz="4" w:space="0"/>
              <w:left w:val="single" w:color="auto" w:sz="4" w:space="0"/>
              <w:bottom w:val="single" w:color="auto" w:sz="4" w:space="0"/>
              <w:right w:val="single" w:color="auto" w:sz="4" w:space="0"/>
            </w:tcBorders>
            <w:noWrap w:val="0"/>
            <w:vAlign w:val="center"/>
          </w:tcPr>
          <w:p w14:paraId="094947BA">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835" w:type="pct"/>
            <w:tcBorders>
              <w:top w:val="single" w:color="auto" w:sz="4" w:space="0"/>
              <w:left w:val="single" w:color="auto" w:sz="4" w:space="0"/>
              <w:bottom w:val="single" w:color="auto" w:sz="4" w:space="0"/>
            </w:tcBorders>
            <w:noWrap w:val="0"/>
            <w:vAlign w:val="center"/>
          </w:tcPr>
          <w:p w14:paraId="59E12A71">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r>
      <w:tr w14:paraId="53D366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single" w:color="auto" w:sz="4" w:space="0"/>
              <w:bottom w:val="single" w:color="auto" w:sz="4" w:space="0"/>
              <w:right w:val="single" w:color="auto" w:sz="4" w:space="0"/>
            </w:tcBorders>
            <w:noWrap w:val="0"/>
            <w:vAlign w:val="center"/>
          </w:tcPr>
          <w:p w14:paraId="1729986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氧气罐</w:t>
            </w:r>
          </w:p>
        </w:tc>
        <w:tc>
          <w:tcPr>
            <w:tcW w:w="826" w:type="pct"/>
            <w:tcBorders>
              <w:top w:val="single" w:color="auto" w:sz="4" w:space="0"/>
              <w:left w:val="single" w:color="auto" w:sz="4" w:space="0"/>
              <w:bottom w:val="single" w:color="auto" w:sz="4" w:space="0"/>
              <w:right w:val="single" w:color="auto" w:sz="4" w:space="0"/>
            </w:tcBorders>
            <w:noWrap w:val="0"/>
            <w:vAlign w:val="center"/>
          </w:tcPr>
          <w:p w14:paraId="2EB4024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sz w:val="18"/>
                <w:szCs w:val="18"/>
              </w:rPr>
            </w:pPr>
            <w:r>
              <w:rPr>
                <w:rFonts w:hint="eastAsia" w:ascii="黑体" w:hAnsi="黑体" w:eastAsia="黑体" w:cs="黑体"/>
                <w:color w:val="000000"/>
                <w:kern w:val="0"/>
                <w:sz w:val="18"/>
                <w:szCs w:val="18"/>
                <w:lang w:eastAsia="zh-CN"/>
              </w:rPr>
              <w:t>检查或更换</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6209820A">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443" w:type="pct"/>
            <w:tcBorders>
              <w:top w:val="single" w:color="auto" w:sz="4" w:space="0"/>
              <w:left w:val="single" w:color="auto" w:sz="4" w:space="0"/>
              <w:bottom w:val="single" w:color="auto" w:sz="4" w:space="0"/>
              <w:right w:val="single" w:color="auto" w:sz="4" w:space="0"/>
            </w:tcBorders>
            <w:noWrap w:val="0"/>
            <w:vAlign w:val="center"/>
          </w:tcPr>
          <w:p w14:paraId="7085F35E">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474" w:type="pct"/>
            <w:tcBorders>
              <w:top w:val="single" w:color="auto" w:sz="4" w:space="0"/>
              <w:left w:val="single" w:color="auto" w:sz="4" w:space="0"/>
              <w:bottom w:val="single" w:color="auto" w:sz="4" w:space="0"/>
              <w:right w:val="single" w:color="auto" w:sz="4" w:space="0"/>
            </w:tcBorders>
            <w:noWrap w:val="0"/>
            <w:vAlign w:val="center"/>
          </w:tcPr>
          <w:p w14:paraId="682FE77E">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436" w:type="pct"/>
            <w:tcBorders>
              <w:top w:val="single" w:color="auto" w:sz="4" w:space="0"/>
              <w:left w:val="single" w:color="auto" w:sz="4" w:space="0"/>
              <w:bottom w:val="single" w:color="auto" w:sz="4" w:space="0"/>
              <w:right w:val="single" w:color="auto" w:sz="4" w:space="0"/>
            </w:tcBorders>
            <w:noWrap w:val="0"/>
            <w:vAlign w:val="center"/>
          </w:tcPr>
          <w:p w14:paraId="67A426D7">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395" w:type="pct"/>
            <w:tcBorders>
              <w:top w:val="single" w:color="auto" w:sz="4" w:space="0"/>
              <w:left w:val="single" w:color="auto" w:sz="4" w:space="0"/>
              <w:bottom w:val="single" w:color="auto" w:sz="4" w:space="0"/>
              <w:right w:val="single" w:color="auto" w:sz="4" w:space="0"/>
            </w:tcBorders>
            <w:noWrap w:val="0"/>
            <w:vAlign w:val="center"/>
          </w:tcPr>
          <w:p w14:paraId="61DF668C">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470" w:type="pct"/>
            <w:tcBorders>
              <w:top w:val="single" w:color="auto" w:sz="4" w:space="0"/>
              <w:left w:val="single" w:color="auto" w:sz="4" w:space="0"/>
              <w:bottom w:val="single" w:color="auto" w:sz="4" w:space="0"/>
              <w:right w:val="single" w:color="auto" w:sz="4" w:space="0"/>
            </w:tcBorders>
            <w:noWrap w:val="0"/>
            <w:vAlign w:val="center"/>
          </w:tcPr>
          <w:p w14:paraId="3422D7A3">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r>
              <w:rPr>
                <w:rFonts w:hint="eastAsia" w:ascii="黑体" w:hAnsi="黑体" w:eastAsia="黑体" w:cs="黑体"/>
                <w:sz w:val="18"/>
                <w:szCs w:val="18"/>
              </w:rPr>
              <w:t>●</w:t>
            </w:r>
          </w:p>
        </w:tc>
        <w:tc>
          <w:tcPr>
            <w:tcW w:w="835" w:type="pct"/>
            <w:tcBorders>
              <w:top w:val="single" w:color="auto" w:sz="4" w:space="0"/>
              <w:left w:val="single" w:color="auto" w:sz="4" w:space="0"/>
              <w:bottom w:val="single" w:color="auto" w:sz="4" w:space="0"/>
            </w:tcBorders>
            <w:noWrap w:val="0"/>
            <w:vAlign w:val="center"/>
          </w:tcPr>
          <w:p w14:paraId="4286FF0E">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r>
      <w:tr w14:paraId="1EE74B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single" w:color="auto" w:sz="4" w:space="0"/>
              <w:bottom w:val="single" w:color="auto" w:sz="4" w:space="0"/>
              <w:right w:val="single" w:color="auto" w:sz="4" w:space="0"/>
            </w:tcBorders>
            <w:noWrap w:val="0"/>
            <w:vAlign w:val="center"/>
          </w:tcPr>
          <w:p w14:paraId="4EE3ED4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氧份仪</w:t>
            </w:r>
          </w:p>
        </w:tc>
        <w:tc>
          <w:tcPr>
            <w:tcW w:w="826" w:type="pct"/>
            <w:tcBorders>
              <w:top w:val="single" w:color="auto" w:sz="4" w:space="0"/>
              <w:left w:val="single" w:color="auto" w:sz="4" w:space="0"/>
              <w:bottom w:val="single" w:color="auto" w:sz="4" w:space="0"/>
              <w:right w:val="single" w:color="auto" w:sz="4" w:space="0"/>
            </w:tcBorders>
            <w:noWrap w:val="0"/>
            <w:vAlign w:val="center"/>
          </w:tcPr>
          <w:p w14:paraId="7627E07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检查或更换</w:t>
            </w:r>
          </w:p>
        </w:tc>
        <w:tc>
          <w:tcPr>
            <w:tcW w:w="419" w:type="pct"/>
            <w:tcBorders>
              <w:top w:val="single" w:color="auto" w:sz="4" w:space="0"/>
              <w:left w:val="single" w:color="auto" w:sz="4" w:space="0"/>
              <w:bottom w:val="single" w:color="auto" w:sz="4" w:space="0"/>
              <w:right w:val="single" w:color="auto" w:sz="4" w:space="0"/>
            </w:tcBorders>
            <w:noWrap w:val="0"/>
            <w:vAlign w:val="top"/>
          </w:tcPr>
          <w:p w14:paraId="1B83BF78">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43" w:type="pct"/>
            <w:tcBorders>
              <w:top w:val="single" w:color="auto" w:sz="4" w:space="0"/>
              <w:left w:val="single" w:color="auto" w:sz="4" w:space="0"/>
              <w:bottom w:val="single" w:color="auto" w:sz="4" w:space="0"/>
              <w:right w:val="single" w:color="auto" w:sz="4" w:space="0"/>
            </w:tcBorders>
            <w:noWrap w:val="0"/>
            <w:vAlign w:val="top"/>
          </w:tcPr>
          <w:p w14:paraId="64516D1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5A155F4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177A2B1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39716759">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r>
              <w:rPr>
                <w:rFonts w:hint="eastAsia" w:ascii="黑体" w:hAnsi="黑体" w:eastAsia="黑体" w:cs="黑体"/>
                <w:sz w:val="18"/>
                <w:szCs w:val="18"/>
              </w:rPr>
              <w:t>●</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09B4D9C0">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835" w:type="pct"/>
            <w:tcBorders>
              <w:top w:val="single" w:color="auto" w:sz="4" w:space="0"/>
              <w:left w:val="single" w:color="auto" w:sz="4" w:space="0"/>
              <w:bottom w:val="single" w:color="auto" w:sz="4" w:space="0"/>
            </w:tcBorders>
            <w:noWrap w:val="0"/>
            <w:vAlign w:val="center"/>
          </w:tcPr>
          <w:p w14:paraId="45034EC1">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r>
      <w:tr w14:paraId="428F64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single" w:color="auto" w:sz="4" w:space="0"/>
              <w:bottom w:val="single" w:color="auto" w:sz="4" w:space="0"/>
              <w:right w:val="single" w:color="auto" w:sz="4" w:space="0"/>
            </w:tcBorders>
            <w:noWrap w:val="0"/>
            <w:vAlign w:val="center"/>
          </w:tcPr>
          <w:p w14:paraId="468748F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氧电池</w:t>
            </w:r>
          </w:p>
        </w:tc>
        <w:tc>
          <w:tcPr>
            <w:tcW w:w="826" w:type="pct"/>
            <w:tcBorders>
              <w:top w:val="single" w:color="auto" w:sz="4" w:space="0"/>
              <w:left w:val="single" w:color="auto" w:sz="4" w:space="0"/>
              <w:bottom w:val="single" w:color="auto" w:sz="4" w:space="0"/>
              <w:right w:val="single" w:color="auto" w:sz="4" w:space="0"/>
            </w:tcBorders>
            <w:noWrap w:val="0"/>
            <w:vAlign w:val="center"/>
          </w:tcPr>
          <w:p w14:paraId="35722D3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检查或更换</w:t>
            </w:r>
          </w:p>
        </w:tc>
        <w:tc>
          <w:tcPr>
            <w:tcW w:w="419" w:type="pct"/>
            <w:tcBorders>
              <w:top w:val="single" w:color="auto" w:sz="4" w:space="0"/>
              <w:left w:val="single" w:color="auto" w:sz="4" w:space="0"/>
              <w:bottom w:val="single" w:color="auto" w:sz="4" w:space="0"/>
              <w:right w:val="single" w:color="auto" w:sz="4" w:space="0"/>
            </w:tcBorders>
            <w:noWrap w:val="0"/>
            <w:vAlign w:val="top"/>
          </w:tcPr>
          <w:p w14:paraId="618EB95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43" w:type="pct"/>
            <w:tcBorders>
              <w:top w:val="single" w:color="auto" w:sz="4" w:space="0"/>
              <w:left w:val="single" w:color="auto" w:sz="4" w:space="0"/>
              <w:bottom w:val="single" w:color="auto" w:sz="4" w:space="0"/>
              <w:right w:val="single" w:color="auto" w:sz="4" w:space="0"/>
            </w:tcBorders>
            <w:noWrap w:val="0"/>
            <w:vAlign w:val="top"/>
          </w:tcPr>
          <w:p w14:paraId="57513AAA">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66E77C7C">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5726A5F3">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47E65B93">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r>
              <w:rPr>
                <w:rFonts w:hint="eastAsia" w:ascii="黑体" w:hAnsi="黑体" w:eastAsia="黑体" w:cs="黑体"/>
                <w:sz w:val="18"/>
                <w:szCs w:val="18"/>
              </w:rPr>
              <w:t>●</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27F08451">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835" w:type="pct"/>
            <w:tcBorders>
              <w:top w:val="single" w:color="auto" w:sz="4" w:space="0"/>
              <w:left w:val="single" w:color="auto" w:sz="4" w:space="0"/>
              <w:bottom w:val="single" w:color="auto" w:sz="4" w:space="0"/>
            </w:tcBorders>
            <w:noWrap w:val="0"/>
            <w:vAlign w:val="center"/>
          </w:tcPr>
          <w:p w14:paraId="7377E68B">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r>
      <w:tr w14:paraId="477BEA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single" w:color="auto" w:sz="4" w:space="0"/>
              <w:bottom w:val="single" w:color="auto" w:sz="4" w:space="0"/>
              <w:right w:val="single" w:color="auto" w:sz="4" w:space="0"/>
            </w:tcBorders>
            <w:noWrap w:val="0"/>
            <w:vAlign w:val="center"/>
          </w:tcPr>
          <w:p w14:paraId="282AC10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警示灯</w:t>
            </w:r>
          </w:p>
        </w:tc>
        <w:tc>
          <w:tcPr>
            <w:tcW w:w="826" w:type="pct"/>
            <w:tcBorders>
              <w:top w:val="single" w:color="auto" w:sz="4" w:space="0"/>
              <w:left w:val="single" w:color="auto" w:sz="4" w:space="0"/>
              <w:bottom w:val="single" w:color="auto" w:sz="4" w:space="0"/>
              <w:right w:val="single" w:color="auto" w:sz="4" w:space="0"/>
            </w:tcBorders>
            <w:noWrap w:val="0"/>
            <w:vAlign w:val="top"/>
          </w:tcPr>
          <w:p w14:paraId="1198DBB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检修或更换</w:t>
            </w:r>
          </w:p>
        </w:tc>
        <w:tc>
          <w:tcPr>
            <w:tcW w:w="419" w:type="pct"/>
            <w:tcBorders>
              <w:top w:val="single" w:color="auto" w:sz="4" w:space="0"/>
              <w:left w:val="single" w:color="auto" w:sz="4" w:space="0"/>
              <w:bottom w:val="single" w:color="auto" w:sz="4" w:space="0"/>
              <w:right w:val="single" w:color="auto" w:sz="4" w:space="0"/>
            </w:tcBorders>
            <w:noWrap w:val="0"/>
            <w:vAlign w:val="top"/>
          </w:tcPr>
          <w:p w14:paraId="3A094D3E">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43" w:type="pct"/>
            <w:tcBorders>
              <w:top w:val="single" w:color="auto" w:sz="4" w:space="0"/>
              <w:left w:val="single" w:color="auto" w:sz="4" w:space="0"/>
              <w:bottom w:val="single" w:color="auto" w:sz="4" w:space="0"/>
              <w:right w:val="single" w:color="auto" w:sz="4" w:space="0"/>
            </w:tcBorders>
            <w:noWrap w:val="0"/>
            <w:vAlign w:val="top"/>
          </w:tcPr>
          <w:p w14:paraId="3F7A4558">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50AE69B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2C5BEFA1">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544919F4">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r>
              <w:rPr>
                <w:rFonts w:hint="eastAsia" w:ascii="黑体" w:hAnsi="黑体" w:eastAsia="黑体" w:cs="黑体"/>
                <w:sz w:val="18"/>
                <w:szCs w:val="18"/>
              </w:rPr>
              <w:t>●</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4193BB59">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835" w:type="pct"/>
            <w:tcBorders>
              <w:top w:val="single" w:color="auto" w:sz="4" w:space="0"/>
              <w:left w:val="single" w:color="auto" w:sz="4" w:space="0"/>
              <w:bottom w:val="single" w:color="auto" w:sz="4" w:space="0"/>
            </w:tcBorders>
            <w:noWrap w:val="0"/>
            <w:vAlign w:val="center"/>
          </w:tcPr>
          <w:p w14:paraId="14D08EA5">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r>
      <w:tr w14:paraId="0DFAB7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699" w:type="pct"/>
            <w:tcBorders>
              <w:top w:val="single" w:color="auto" w:sz="4" w:space="0"/>
              <w:bottom w:val="single" w:color="auto" w:sz="4" w:space="0"/>
              <w:right w:val="single" w:color="auto" w:sz="4" w:space="0"/>
            </w:tcBorders>
            <w:noWrap w:val="0"/>
            <w:vAlign w:val="center"/>
          </w:tcPr>
          <w:p w14:paraId="0F8C849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both"/>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流量计</w:t>
            </w:r>
          </w:p>
        </w:tc>
        <w:tc>
          <w:tcPr>
            <w:tcW w:w="826" w:type="pct"/>
            <w:tcBorders>
              <w:top w:val="single" w:color="auto" w:sz="4" w:space="0"/>
              <w:left w:val="single" w:color="auto" w:sz="4" w:space="0"/>
              <w:bottom w:val="single" w:color="auto" w:sz="4" w:space="0"/>
              <w:right w:val="single" w:color="auto" w:sz="4" w:space="0"/>
            </w:tcBorders>
            <w:noWrap w:val="0"/>
            <w:vAlign w:val="center"/>
          </w:tcPr>
          <w:p w14:paraId="6BCDFAC3">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both"/>
              <w:rPr>
                <w:rFonts w:hint="eastAsia" w:ascii="黑体" w:hAnsi="黑体" w:eastAsia="黑体" w:cs="黑体"/>
                <w:color w:val="000000"/>
                <w:kern w:val="0"/>
                <w:sz w:val="18"/>
                <w:szCs w:val="18"/>
                <w:lang w:eastAsia="zh-CN"/>
              </w:rPr>
            </w:pPr>
            <w:r>
              <w:rPr>
                <w:rFonts w:hint="eastAsia" w:ascii="黑体" w:hAnsi="黑体" w:eastAsia="黑体" w:cs="黑体"/>
                <w:color w:val="000000"/>
                <w:kern w:val="0"/>
                <w:sz w:val="18"/>
                <w:szCs w:val="18"/>
                <w:lang w:eastAsia="zh-CN"/>
              </w:rPr>
              <w:t>检修或更换</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0EB53FD3">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43" w:type="pct"/>
            <w:tcBorders>
              <w:top w:val="single" w:color="auto" w:sz="4" w:space="0"/>
              <w:left w:val="single" w:color="auto" w:sz="4" w:space="0"/>
              <w:bottom w:val="single" w:color="auto" w:sz="4" w:space="0"/>
              <w:right w:val="single" w:color="auto" w:sz="4" w:space="0"/>
            </w:tcBorders>
            <w:noWrap w:val="0"/>
            <w:vAlign w:val="top"/>
          </w:tcPr>
          <w:p w14:paraId="473EC89D">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74" w:type="pct"/>
            <w:tcBorders>
              <w:top w:val="single" w:color="auto" w:sz="4" w:space="0"/>
              <w:left w:val="single" w:color="auto" w:sz="4" w:space="0"/>
              <w:bottom w:val="single" w:color="auto" w:sz="4" w:space="0"/>
              <w:right w:val="single" w:color="auto" w:sz="4" w:space="0"/>
            </w:tcBorders>
            <w:noWrap w:val="0"/>
            <w:vAlign w:val="top"/>
          </w:tcPr>
          <w:p w14:paraId="5776DEB4">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436" w:type="pct"/>
            <w:tcBorders>
              <w:top w:val="single" w:color="auto" w:sz="4" w:space="0"/>
              <w:left w:val="single" w:color="auto" w:sz="4" w:space="0"/>
              <w:bottom w:val="single" w:color="auto" w:sz="4" w:space="0"/>
              <w:right w:val="single" w:color="auto" w:sz="4" w:space="0"/>
            </w:tcBorders>
            <w:noWrap w:val="0"/>
            <w:vAlign w:val="top"/>
          </w:tcPr>
          <w:p w14:paraId="4C7A70D0">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c>
          <w:tcPr>
            <w:tcW w:w="395" w:type="pct"/>
            <w:tcBorders>
              <w:top w:val="single" w:color="auto" w:sz="4" w:space="0"/>
              <w:left w:val="single" w:color="auto" w:sz="4" w:space="0"/>
              <w:bottom w:val="single" w:color="auto" w:sz="4" w:space="0"/>
              <w:right w:val="single" w:color="auto" w:sz="4" w:space="0"/>
            </w:tcBorders>
            <w:noWrap w:val="0"/>
            <w:vAlign w:val="top"/>
          </w:tcPr>
          <w:p w14:paraId="6944DB6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r>
              <w:rPr>
                <w:rFonts w:hint="eastAsia" w:ascii="黑体" w:hAnsi="黑体" w:eastAsia="黑体" w:cs="黑体"/>
                <w:sz w:val="18"/>
                <w:szCs w:val="18"/>
              </w:rPr>
              <w:t>●</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15C7D3BC">
            <w:pPr>
              <w:pStyle w:val="10"/>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rPr>
                <w:rFonts w:hint="eastAsia" w:ascii="黑体" w:hAnsi="黑体" w:eastAsia="黑体" w:cs="黑体"/>
                <w:sz w:val="18"/>
                <w:szCs w:val="18"/>
              </w:rPr>
            </w:pPr>
          </w:p>
        </w:tc>
        <w:tc>
          <w:tcPr>
            <w:tcW w:w="835" w:type="pct"/>
            <w:tcBorders>
              <w:top w:val="single" w:color="auto" w:sz="4" w:space="0"/>
              <w:left w:val="single" w:color="auto" w:sz="4" w:space="0"/>
              <w:bottom w:val="single" w:color="auto" w:sz="4" w:space="0"/>
            </w:tcBorders>
            <w:noWrap w:val="0"/>
            <w:vAlign w:val="center"/>
          </w:tcPr>
          <w:p w14:paraId="1B13AACA">
            <w:pPr>
              <w:keepNext w:val="0"/>
              <w:keepLines w:val="0"/>
              <w:pageBreakBefore w:val="0"/>
              <w:kinsoku/>
              <w:wordWrap/>
              <w:overflowPunct/>
              <w:topLinePunct w:val="0"/>
              <w:autoSpaceDE/>
              <w:autoSpaceDN/>
              <w:bidi w:val="0"/>
              <w:adjustRightInd/>
              <w:snapToGrid/>
              <w:spacing w:beforeAutospacing="0" w:afterAutospacing="0" w:line="240" w:lineRule="auto"/>
              <w:jc w:val="center"/>
              <w:rPr>
                <w:rFonts w:hint="eastAsia" w:ascii="黑体" w:hAnsi="黑体" w:eastAsia="黑体" w:cs="黑体"/>
                <w:sz w:val="18"/>
                <w:szCs w:val="18"/>
              </w:rPr>
            </w:pPr>
          </w:p>
        </w:tc>
      </w:tr>
    </w:tbl>
    <w:p w14:paraId="4E78E92C">
      <w:pPr>
        <w:pStyle w:val="10"/>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right="0" w:rightChars="0"/>
        <w:jc w:val="left"/>
        <w:textAlignment w:val="auto"/>
        <w:outlineLvl w:val="9"/>
        <w:rPr>
          <w:rFonts w:hint="eastAsia" w:ascii="仿宋" w:hAnsi="仿宋" w:eastAsia="仿宋" w:cs="仿宋"/>
          <w:b/>
          <w:bCs/>
          <w:sz w:val="24"/>
          <w:szCs w:val="24"/>
          <w:u w:val="none"/>
          <w:lang w:val="en-US" w:eastAsia="zh-CN"/>
        </w:rPr>
      </w:pPr>
      <w:r>
        <w:rPr>
          <w:rFonts w:hint="eastAsia" w:ascii="仿宋" w:hAnsi="仿宋" w:cs="仿宋"/>
          <w:b/>
          <w:bCs/>
          <w:sz w:val="24"/>
          <w:szCs w:val="24"/>
          <w:u w:val="none"/>
          <w:lang w:val="en-US" w:eastAsia="zh-CN"/>
        </w:rPr>
        <w:t>6.基础保养耗材</w:t>
      </w:r>
      <w:r>
        <w:rPr>
          <w:rFonts w:hint="eastAsia" w:ascii="仿宋" w:hAnsi="仿宋" w:eastAsia="仿宋" w:cs="仿宋"/>
          <w:b/>
          <w:bCs/>
          <w:sz w:val="24"/>
          <w:szCs w:val="24"/>
          <w:u w:val="none"/>
          <w:lang w:val="en-US" w:eastAsia="zh-CN"/>
        </w:rPr>
        <w:t>清单</w:t>
      </w:r>
      <w:r>
        <w:rPr>
          <w:rFonts w:hint="eastAsia" w:ascii="仿宋" w:hAnsi="仿宋" w:cs="仿宋"/>
          <w:b/>
          <w:bCs/>
          <w:sz w:val="24"/>
          <w:szCs w:val="24"/>
          <w:u w:val="none"/>
          <w:lang w:val="en-US" w:eastAsia="zh-CN"/>
        </w:rPr>
        <w:t>（包括但不限于以下清单）</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2"/>
        <w:gridCol w:w="1599"/>
        <w:gridCol w:w="872"/>
        <w:gridCol w:w="858"/>
        <w:gridCol w:w="2117"/>
        <w:gridCol w:w="2001"/>
      </w:tblGrid>
      <w:tr w14:paraId="3140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72" w:type="pct"/>
            <w:tcBorders>
              <w:top w:val="single" w:color="auto" w:sz="2" w:space="0"/>
              <w:left w:val="single" w:color="auto" w:sz="2" w:space="0"/>
              <w:bottom w:val="single" w:color="auto" w:sz="2" w:space="0"/>
              <w:right w:val="single" w:color="auto" w:sz="2" w:space="0"/>
            </w:tcBorders>
            <w:shd w:val="clear" w:color="auto" w:fill="FFFFFF"/>
            <w:tcMar>
              <w:left w:w="53" w:type="dxa"/>
              <w:right w:w="53" w:type="dxa"/>
            </w:tcMar>
            <w:vAlign w:val="top"/>
          </w:tcPr>
          <w:p w14:paraId="1289DE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序号</w:t>
            </w:r>
          </w:p>
        </w:tc>
        <w:tc>
          <w:tcPr>
            <w:tcW w:w="950" w:type="pct"/>
            <w:tcBorders>
              <w:top w:val="single" w:color="auto" w:sz="2" w:space="0"/>
              <w:left w:val="single" w:color="auto" w:sz="2" w:space="0"/>
              <w:bottom w:val="single" w:color="auto" w:sz="2" w:space="0"/>
              <w:right w:val="single" w:color="auto" w:sz="2" w:space="0"/>
            </w:tcBorders>
            <w:shd w:val="clear" w:color="auto" w:fill="FFFFFF"/>
            <w:tcMar>
              <w:left w:w="53" w:type="dxa"/>
              <w:right w:w="53" w:type="dxa"/>
            </w:tcMar>
            <w:vAlign w:val="top"/>
          </w:tcPr>
          <w:p w14:paraId="162DC9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产品名称</w:t>
            </w:r>
          </w:p>
        </w:tc>
        <w:tc>
          <w:tcPr>
            <w:tcW w:w="518" w:type="pct"/>
            <w:tcBorders>
              <w:top w:val="single" w:color="auto" w:sz="2" w:space="0"/>
              <w:left w:val="single" w:color="auto" w:sz="2" w:space="0"/>
              <w:bottom w:val="single" w:color="auto" w:sz="2" w:space="0"/>
              <w:right w:val="single" w:color="auto" w:sz="2" w:space="0"/>
            </w:tcBorders>
            <w:shd w:val="clear" w:color="auto" w:fill="FFFFFF"/>
            <w:tcMar>
              <w:left w:w="53" w:type="dxa"/>
              <w:right w:w="53" w:type="dxa"/>
            </w:tcMar>
            <w:vAlign w:val="top"/>
          </w:tcPr>
          <w:p w14:paraId="087BA6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规格</w:t>
            </w:r>
          </w:p>
        </w:tc>
        <w:tc>
          <w:tcPr>
            <w:tcW w:w="510" w:type="pct"/>
            <w:tcBorders>
              <w:top w:val="single" w:color="auto" w:sz="2" w:space="0"/>
              <w:left w:val="single" w:color="auto" w:sz="2" w:space="0"/>
              <w:bottom w:val="single" w:color="auto" w:sz="2" w:space="0"/>
              <w:right w:val="single" w:color="auto" w:sz="2" w:space="0"/>
            </w:tcBorders>
            <w:shd w:val="clear" w:color="auto" w:fill="FFFFFF"/>
            <w:tcMar>
              <w:left w:w="53" w:type="dxa"/>
              <w:right w:w="53" w:type="dxa"/>
            </w:tcMar>
            <w:vAlign w:val="top"/>
          </w:tcPr>
          <w:p w14:paraId="400548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单位</w:t>
            </w:r>
          </w:p>
        </w:tc>
        <w:tc>
          <w:tcPr>
            <w:tcW w:w="1258" w:type="pct"/>
            <w:tcBorders>
              <w:top w:val="single" w:color="auto" w:sz="2" w:space="0"/>
              <w:left w:val="single" w:color="auto" w:sz="2" w:space="0"/>
              <w:bottom w:val="single" w:color="auto" w:sz="2" w:space="0"/>
              <w:right w:val="single" w:color="auto" w:sz="2" w:space="0"/>
            </w:tcBorders>
            <w:shd w:val="clear" w:color="auto" w:fill="FFFFFF"/>
            <w:tcMar>
              <w:left w:w="53" w:type="dxa"/>
              <w:right w:w="53" w:type="dxa"/>
            </w:tcMar>
            <w:vAlign w:val="top"/>
          </w:tcPr>
          <w:p w14:paraId="05B6A9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数量</w:t>
            </w:r>
          </w:p>
        </w:tc>
        <w:tc>
          <w:tcPr>
            <w:tcW w:w="1189" w:type="pct"/>
            <w:tcBorders>
              <w:top w:val="single" w:color="auto" w:sz="2" w:space="0"/>
              <w:left w:val="single" w:color="auto" w:sz="2" w:space="0"/>
              <w:bottom w:val="single" w:color="auto" w:sz="2" w:space="0"/>
              <w:right w:val="single" w:color="auto" w:sz="2" w:space="0"/>
            </w:tcBorders>
            <w:shd w:val="clear" w:color="auto" w:fill="FFFFFF"/>
            <w:tcMar>
              <w:left w:w="53" w:type="dxa"/>
              <w:right w:w="53" w:type="dxa"/>
            </w:tcMar>
            <w:vAlign w:val="top"/>
          </w:tcPr>
          <w:p w14:paraId="3476E4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备注</w:t>
            </w:r>
          </w:p>
        </w:tc>
      </w:tr>
      <w:tr w14:paraId="6139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72"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5D52C6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1</w:t>
            </w:r>
          </w:p>
        </w:tc>
        <w:tc>
          <w:tcPr>
            <w:tcW w:w="950"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29A895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aps w:val="0"/>
                <w:color w:val="auto"/>
                <w:spacing w:val="0"/>
                <w:sz w:val="18"/>
                <w:szCs w:val="18"/>
                <w:shd w:val="clear" w:fill="FFFFFF"/>
              </w:rPr>
              <w:t>空滤</w:t>
            </w:r>
            <w:r>
              <w:rPr>
                <w:rFonts w:hint="eastAsia" w:ascii="黑体" w:hAnsi="黑体" w:eastAsia="黑体" w:cs="黑体"/>
                <w:caps w:val="0"/>
                <w:color w:val="auto"/>
                <w:spacing w:val="0"/>
                <w:sz w:val="18"/>
                <w:szCs w:val="18"/>
                <w:shd w:val="clear" w:fill="FFFFFF"/>
                <w:lang w:val="en-US" w:eastAsia="zh-CN"/>
              </w:rPr>
              <w:t>芯</w:t>
            </w:r>
          </w:p>
        </w:tc>
        <w:tc>
          <w:tcPr>
            <w:tcW w:w="518"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673F65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原厂</w:t>
            </w:r>
          </w:p>
        </w:tc>
        <w:tc>
          <w:tcPr>
            <w:tcW w:w="510"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58DB26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个</w:t>
            </w:r>
          </w:p>
        </w:tc>
        <w:tc>
          <w:tcPr>
            <w:tcW w:w="1258"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6F35A6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lang w:eastAsia="zh-CN"/>
              </w:rPr>
            </w:pPr>
            <w:r>
              <w:rPr>
                <w:rFonts w:hint="eastAsia" w:ascii="黑体" w:hAnsi="黑体" w:eastAsia="黑体" w:cs="黑体"/>
                <w:caps w:val="0"/>
                <w:color w:val="auto"/>
                <w:spacing w:val="0"/>
                <w:sz w:val="18"/>
                <w:szCs w:val="18"/>
                <w:shd w:val="clear" w:fill="FFFFFF"/>
              </w:rPr>
              <w:t>≥</w:t>
            </w:r>
            <w:r>
              <w:rPr>
                <w:rFonts w:hint="eastAsia" w:ascii="黑体" w:hAnsi="黑体" w:eastAsia="黑体" w:cs="黑体"/>
                <w:caps w:val="0"/>
                <w:color w:val="auto"/>
                <w:spacing w:val="0"/>
                <w:sz w:val="18"/>
                <w:szCs w:val="18"/>
                <w:shd w:val="clear" w:fill="FFFFFF"/>
                <w:lang w:val="en-US" w:eastAsia="zh-CN"/>
              </w:rPr>
              <w:t>4</w:t>
            </w:r>
          </w:p>
        </w:tc>
        <w:tc>
          <w:tcPr>
            <w:tcW w:w="1189"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6A3E18E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黑体" w:hAnsi="黑体" w:eastAsia="黑体" w:cs="黑体"/>
                <w:caps w:val="0"/>
                <w:color w:val="auto"/>
                <w:spacing w:val="0"/>
                <w:sz w:val="18"/>
                <w:szCs w:val="18"/>
              </w:rPr>
            </w:pPr>
          </w:p>
        </w:tc>
      </w:tr>
      <w:tr w14:paraId="5B88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72"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28BEA7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2</w:t>
            </w:r>
          </w:p>
        </w:tc>
        <w:tc>
          <w:tcPr>
            <w:tcW w:w="950"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1405F3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aps w:val="0"/>
                <w:color w:val="auto"/>
                <w:spacing w:val="0"/>
                <w:sz w:val="18"/>
                <w:szCs w:val="18"/>
                <w:shd w:val="clear" w:fill="FFFFFF"/>
              </w:rPr>
              <w:t>油滤</w:t>
            </w:r>
            <w:r>
              <w:rPr>
                <w:rFonts w:hint="eastAsia" w:ascii="黑体" w:hAnsi="黑体" w:eastAsia="黑体" w:cs="黑体"/>
                <w:caps w:val="0"/>
                <w:color w:val="auto"/>
                <w:spacing w:val="0"/>
                <w:sz w:val="18"/>
                <w:szCs w:val="18"/>
                <w:shd w:val="clear" w:fill="FFFFFF"/>
                <w:lang w:val="en-US" w:eastAsia="zh-CN"/>
              </w:rPr>
              <w:t>芯</w:t>
            </w:r>
          </w:p>
        </w:tc>
        <w:tc>
          <w:tcPr>
            <w:tcW w:w="518"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188CC5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原厂</w:t>
            </w:r>
          </w:p>
        </w:tc>
        <w:tc>
          <w:tcPr>
            <w:tcW w:w="510"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6010EF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个</w:t>
            </w:r>
          </w:p>
        </w:tc>
        <w:tc>
          <w:tcPr>
            <w:tcW w:w="1258"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12DC2A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lang w:eastAsia="zh-CN"/>
              </w:rPr>
            </w:pPr>
            <w:r>
              <w:rPr>
                <w:rFonts w:hint="eastAsia" w:ascii="黑体" w:hAnsi="黑体" w:eastAsia="黑体" w:cs="黑体"/>
                <w:caps w:val="0"/>
                <w:color w:val="auto"/>
                <w:spacing w:val="0"/>
                <w:sz w:val="18"/>
                <w:szCs w:val="18"/>
                <w:shd w:val="clear" w:fill="FFFFFF"/>
              </w:rPr>
              <w:t>≥</w:t>
            </w:r>
            <w:r>
              <w:rPr>
                <w:rFonts w:hint="eastAsia" w:ascii="黑体" w:hAnsi="黑体" w:eastAsia="黑体" w:cs="黑体"/>
                <w:caps w:val="0"/>
                <w:color w:val="auto"/>
                <w:spacing w:val="0"/>
                <w:sz w:val="18"/>
                <w:szCs w:val="18"/>
                <w:shd w:val="clear" w:fill="FFFFFF"/>
                <w:lang w:val="en-US" w:eastAsia="zh-CN"/>
              </w:rPr>
              <w:t>4</w:t>
            </w:r>
          </w:p>
        </w:tc>
        <w:tc>
          <w:tcPr>
            <w:tcW w:w="1189"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09682EE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黑体" w:hAnsi="黑体" w:eastAsia="黑体" w:cs="黑体"/>
                <w:caps w:val="0"/>
                <w:color w:val="auto"/>
                <w:spacing w:val="0"/>
                <w:sz w:val="18"/>
                <w:szCs w:val="18"/>
              </w:rPr>
            </w:pPr>
          </w:p>
        </w:tc>
      </w:tr>
      <w:tr w14:paraId="1C08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72"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667949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3</w:t>
            </w:r>
          </w:p>
        </w:tc>
        <w:tc>
          <w:tcPr>
            <w:tcW w:w="950"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60353D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aps w:val="0"/>
                <w:color w:val="auto"/>
                <w:spacing w:val="0"/>
                <w:sz w:val="18"/>
                <w:szCs w:val="18"/>
                <w:shd w:val="clear" w:fill="FFFFFF"/>
              </w:rPr>
              <w:t>油分</w:t>
            </w:r>
            <w:r>
              <w:rPr>
                <w:rFonts w:hint="eastAsia" w:ascii="黑体" w:hAnsi="黑体" w:eastAsia="黑体" w:cs="黑体"/>
                <w:caps w:val="0"/>
                <w:color w:val="auto"/>
                <w:spacing w:val="0"/>
                <w:sz w:val="18"/>
                <w:szCs w:val="18"/>
                <w:shd w:val="clear" w:fill="FFFFFF"/>
                <w:lang w:val="en-US" w:eastAsia="zh-CN"/>
              </w:rPr>
              <w:t>芯</w:t>
            </w:r>
          </w:p>
        </w:tc>
        <w:tc>
          <w:tcPr>
            <w:tcW w:w="518"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5805D6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原厂</w:t>
            </w:r>
          </w:p>
        </w:tc>
        <w:tc>
          <w:tcPr>
            <w:tcW w:w="510"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08D497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个</w:t>
            </w:r>
          </w:p>
        </w:tc>
        <w:tc>
          <w:tcPr>
            <w:tcW w:w="1258"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62E0F2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lang w:eastAsia="zh-CN"/>
              </w:rPr>
            </w:pPr>
            <w:r>
              <w:rPr>
                <w:rFonts w:hint="eastAsia" w:ascii="黑体" w:hAnsi="黑体" w:eastAsia="黑体" w:cs="黑体"/>
                <w:caps w:val="0"/>
                <w:color w:val="auto"/>
                <w:spacing w:val="0"/>
                <w:sz w:val="18"/>
                <w:szCs w:val="18"/>
                <w:shd w:val="clear" w:fill="FFFFFF"/>
              </w:rPr>
              <w:t>≥</w:t>
            </w:r>
            <w:r>
              <w:rPr>
                <w:rFonts w:hint="eastAsia" w:ascii="黑体" w:hAnsi="黑体" w:eastAsia="黑体" w:cs="黑体"/>
                <w:caps w:val="0"/>
                <w:color w:val="auto"/>
                <w:spacing w:val="0"/>
                <w:sz w:val="18"/>
                <w:szCs w:val="18"/>
                <w:shd w:val="clear" w:fill="FFFFFF"/>
                <w:lang w:val="en-US" w:eastAsia="zh-CN"/>
              </w:rPr>
              <w:t>4</w:t>
            </w:r>
          </w:p>
        </w:tc>
        <w:tc>
          <w:tcPr>
            <w:tcW w:w="1189"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34C1AAE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黑体" w:hAnsi="黑体" w:eastAsia="黑体" w:cs="黑体"/>
                <w:caps w:val="0"/>
                <w:color w:val="auto"/>
                <w:spacing w:val="0"/>
                <w:sz w:val="18"/>
                <w:szCs w:val="18"/>
              </w:rPr>
            </w:pPr>
          </w:p>
        </w:tc>
      </w:tr>
      <w:tr w14:paraId="1B7DE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72"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30F549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4</w:t>
            </w:r>
          </w:p>
        </w:tc>
        <w:tc>
          <w:tcPr>
            <w:tcW w:w="950"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6F4E03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lang w:val="en-US" w:eastAsia="zh-CN"/>
              </w:rPr>
            </w:pPr>
            <w:r>
              <w:rPr>
                <w:rFonts w:hint="eastAsia" w:ascii="黑体" w:hAnsi="黑体" w:eastAsia="黑体" w:cs="黑体"/>
                <w:color w:val="auto"/>
                <w:sz w:val="18"/>
                <w:szCs w:val="18"/>
                <w:lang w:val="en-US" w:eastAsia="zh-CN"/>
              </w:rPr>
              <w:t>冷却液</w:t>
            </w:r>
          </w:p>
        </w:tc>
        <w:tc>
          <w:tcPr>
            <w:tcW w:w="518"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3E440CB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黑体" w:hAnsi="黑体" w:eastAsia="黑体" w:cs="黑体"/>
                <w:caps w:val="0"/>
                <w:color w:val="auto"/>
                <w:spacing w:val="0"/>
                <w:sz w:val="18"/>
                <w:szCs w:val="18"/>
              </w:rPr>
            </w:pPr>
            <w:r>
              <w:rPr>
                <w:rFonts w:hint="eastAsia" w:ascii="黑体" w:hAnsi="黑体" w:eastAsia="黑体" w:cs="黑体"/>
                <w:caps w:val="0"/>
                <w:color w:val="auto"/>
                <w:spacing w:val="0"/>
                <w:sz w:val="18"/>
                <w:szCs w:val="18"/>
                <w:shd w:val="clear" w:fill="FFFFFF"/>
              </w:rPr>
              <w:t>原厂</w:t>
            </w:r>
          </w:p>
        </w:tc>
        <w:tc>
          <w:tcPr>
            <w:tcW w:w="510"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1D22E4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桶</w:t>
            </w:r>
          </w:p>
        </w:tc>
        <w:tc>
          <w:tcPr>
            <w:tcW w:w="1258"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459DD9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满足设备需求</w:t>
            </w:r>
          </w:p>
        </w:tc>
        <w:tc>
          <w:tcPr>
            <w:tcW w:w="1189" w:type="pct"/>
            <w:tcBorders>
              <w:top w:val="nil"/>
              <w:left w:val="single" w:color="auto" w:sz="2" w:space="0"/>
              <w:bottom w:val="single" w:color="auto" w:sz="2" w:space="0"/>
              <w:right w:val="single" w:color="auto" w:sz="2" w:space="0"/>
            </w:tcBorders>
            <w:shd w:val="clear" w:color="auto" w:fill="FFFFFF"/>
            <w:tcMar>
              <w:left w:w="53" w:type="dxa"/>
              <w:right w:w="53" w:type="dxa"/>
            </w:tcMar>
            <w:vAlign w:val="top"/>
          </w:tcPr>
          <w:p w14:paraId="30757A3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黑体" w:hAnsi="黑体" w:eastAsia="黑体" w:cs="黑体"/>
                <w:caps w:val="0"/>
                <w:color w:val="auto"/>
                <w:spacing w:val="0"/>
                <w:sz w:val="18"/>
                <w:szCs w:val="18"/>
              </w:rPr>
            </w:pPr>
          </w:p>
        </w:tc>
      </w:tr>
      <w:tr w14:paraId="5299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8" w:hRule="atLeast"/>
        </w:trPr>
        <w:tc>
          <w:tcPr>
            <w:tcW w:w="572" w:type="pct"/>
            <w:tcBorders>
              <w:top w:val="nil"/>
              <w:left w:val="single" w:color="auto" w:sz="2" w:space="0"/>
              <w:bottom w:val="single" w:color="auto" w:sz="4" w:space="0"/>
              <w:right w:val="single" w:color="auto" w:sz="2" w:space="0"/>
            </w:tcBorders>
            <w:shd w:val="clear" w:color="auto" w:fill="FFFFFF"/>
            <w:tcMar>
              <w:left w:w="53" w:type="dxa"/>
              <w:right w:w="53" w:type="dxa"/>
            </w:tcMar>
            <w:vAlign w:val="top"/>
          </w:tcPr>
          <w:p w14:paraId="3BF255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5</w:t>
            </w:r>
          </w:p>
        </w:tc>
        <w:tc>
          <w:tcPr>
            <w:tcW w:w="950" w:type="pct"/>
            <w:tcBorders>
              <w:top w:val="nil"/>
              <w:left w:val="single" w:color="auto" w:sz="2" w:space="0"/>
              <w:bottom w:val="single" w:color="auto" w:sz="4" w:space="0"/>
              <w:right w:val="single" w:color="auto" w:sz="2" w:space="0"/>
            </w:tcBorders>
            <w:shd w:val="clear" w:color="auto" w:fill="FFFFFF"/>
            <w:tcMar>
              <w:left w:w="53" w:type="dxa"/>
              <w:right w:w="53" w:type="dxa"/>
            </w:tcMar>
            <w:vAlign w:val="top"/>
          </w:tcPr>
          <w:p w14:paraId="41CB84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黑体" w:hAnsi="黑体" w:eastAsia="黑体" w:cs="黑体"/>
                <w:color w:val="auto"/>
                <w:sz w:val="18"/>
                <w:szCs w:val="18"/>
                <w:lang w:val="en-US" w:eastAsia="zh-CN"/>
              </w:rPr>
            </w:pPr>
            <w:r>
              <w:rPr>
                <w:rFonts w:hint="eastAsia" w:ascii="黑体" w:hAnsi="黑体" w:eastAsia="黑体" w:cs="黑体"/>
                <w:caps w:val="0"/>
                <w:color w:val="auto"/>
                <w:spacing w:val="0"/>
                <w:sz w:val="18"/>
                <w:szCs w:val="18"/>
                <w:shd w:val="clear" w:fill="FFFFFF"/>
              </w:rPr>
              <w:t>管</w:t>
            </w:r>
            <w:r>
              <w:rPr>
                <w:rFonts w:hint="eastAsia" w:ascii="黑体" w:hAnsi="黑体" w:eastAsia="黑体" w:cs="黑体"/>
                <w:caps w:val="0"/>
                <w:color w:val="auto"/>
                <w:spacing w:val="0"/>
                <w:sz w:val="18"/>
                <w:szCs w:val="18"/>
                <w:shd w:val="clear" w:fill="FFFFFF"/>
                <w:lang w:val="en-US" w:eastAsia="zh-CN"/>
              </w:rPr>
              <w:t>道滤芯</w:t>
            </w:r>
          </w:p>
        </w:tc>
        <w:tc>
          <w:tcPr>
            <w:tcW w:w="518" w:type="pct"/>
            <w:tcBorders>
              <w:top w:val="nil"/>
              <w:left w:val="single" w:color="auto" w:sz="2" w:space="0"/>
              <w:bottom w:val="single" w:color="auto" w:sz="4" w:space="0"/>
              <w:right w:val="single" w:color="auto" w:sz="2" w:space="0"/>
            </w:tcBorders>
            <w:shd w:val="clear" w:color="auto" w:fill="FFFFFF"/>
            <w:tcMar>
              <w:left w:w="53" w:type="dxa"/>
              <w:right w:w="53" w:type="dxa"/>
            </w:tcMar>
            <w:vAlign w:val="top"/>
          </w:tcPr>
          <w:p w14:paraId="6458B0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原厂</w:t>
            </w:r>
          </w:p>
        </w:tc>
        <w:tc>
          <w:tcPr>
            <w:tcW w:w="510" w:type="pct"/>
            <w:tcBorders>
              <w:top w:val="nil"/>
              <w:left w:val="single" w:color="auto" w:sz="2" w:space="0"/>
              <w:bottom w:val="single" w:color="auto" w:sz="4" w:space="0"/>
              <w:right w:val="single" w:color="auto" w:sz="2" w:space="0"/>
            </w:tcBorders>
            <w:shd w:val="clear" w:color="auto" w:fill="FFFFFF"/>
            <w:tcMar>
              <w:left w:w="53" w:type="dxa"/>
              <w:right w:w="53" w:type="dxa"/>
            </w:tcMar>
            <w:vAlign w:val="top"/>
          </w:tcPr>
          <w:p w14:paraId="3EAF81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olor w:val="auto"/>
                <w:sz w:val="18"/>
                <w:szCs w:val="18"/>
              </w:rPr>
            </w:pPr>
            <w:r>
              <w:rPr>
                <w:rFonts w:hint="eastAsia" w:ascii="黑体" w:hAnsi="黑体" w:eastAsia="黑体" w:cs="黑体"/>
                <w:caps w:val="0"/>
                <w:color w:val="auto"/>
                <w:spacing w:val="0"/>
                <w:sz w:val="18"/>
                <w:szCs w:val="18"/>
                <w:shd w:val="clear" w:fill="FFFFFF"/>
              </w:rPr>
              <w:t>个</w:t>
            </w:r>
          </w:p>
        </w:tc>
        <w:tc>
          <w:tcPr>
            <w:tcW w:w="1258" w:type="pct"/>
            <w:tcBorders>
              <w:top w:val="nil"/>
              <w:left w:val="single" w:color="auto" w:sz="2" w:space="0"/>
              <w:bottom w:val="single" w:color="auto" w:sz="4" w:space="0"/>
              <w:right w:val="single" w:color="auto" w:sz="2" w:space="0"/>
            </w:tcBorders>
            <w:shd w:val="clear" w:color="auto" w:fill="FFFFFF"/>
            <w:tcMar>
              <w:left w:w="53" w:type="dxa"/>
              <w:right w:w="53" w:type="dxa"/>
            </w:tcMar>
            <w:vAlign w:val="top"/>
          </w:tcPr>
          <w:p w14:paraId="6FAA08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黑体" w:hAnsi="黑体" w:eastAsia="黑体" w:cs="黑体"/>
                <w:color w:val="auto"/>
                <w:sz w:val="18"/>
                <w:szCs w:val="18"/>
                <w:lang w:val="en-US" w:eastAsia="zh-CN"/>
              </w:rPr>
            </w:pPr>
            <w:r>
              <w:rPr>
                <w:rFonts w:hint="eastAsia" w:ascii="黑体" w:hAnsi="黑体" w:eastAsia="黑体" w:cs="黑体"/>
                <w:caps w:val="0"/>
                <w:color w:val="auto"/>
                <w:spacing w:val="0"/>
                <w:sz w:val="18"/>
                <w:szCs w:val="18"/>
                <w:shd w:val="clear" w:fill="FFFFFF"/>
              </w:rPr>
              <w:t>≥</w:t>
            </w:r>
            <w:r>
              <w:rPr>
                <w:rFonts w:hint="eastAsia" w:ascii="黑体" w:hAnsi="黑体" w:eastAsia="黑体" w:cs="黑体"/>
                <w:caps w:val="0"/>
                <w:color w:val="auto"/>
                <w:spacing w:val="0"/>
                <w:sz w:val="18"/>
                <w:szCs w:val="18"/>
                <w:shd w:val="clear" w:fill="FFFFFF"/>
                <w:lang w:val="en-US" w:eastAsia="zh-CN"/>
              </w:rPr>
              <w:t>10</w:t>
            </w:r>
          </w:p>
        </w:tc>
        <w:tc>
          <w:tcPr>
            <w:tcW w:w="1189" w:type="pct"/>
            <w:tcBorders>
              <w:top w:val="nil"/>
              <w:left w:val="single" w:color="auto" w:sz="2" w:space="0"/>
              <w:bottom w:val="single" w:color="auto" w:sz="4" w:space="0"/>
              <w:right w:val="single" w:color="auto" w:sz="2" w:space="0"/>
            </w:tcBorders>
            <w:shd w:val="clear" w:color="auto" w:fill="FFFFFF"/>
            <w:tcMar>
              <w:left w:w="53" w:type="dxa"/>
              <w:right w:w="53" w:type="dxa"/>
            </w:tcMar>
            <w:vAlign w:val="top"/>
          </w:tcPr>
          <w:p w14:paraId="018D28D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黑体" w:hAnsi="黑体" w:eastAsia="黑体" w:cs="黑体"/>
                <w:caps w:val="0"/>
                <w:color w:val="auto"/>
                <w:spacing w:val="0"/>
                <w:sz w:val="18"/>
                <w:szCs w:val="18"/>
              </w:rPr>
            </w:pPr>
          </w:p>
        </w:tc>
      </w:tr>
      <w:tr w14:paraId="5AF9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9" w:hRule="atLeast"/>
        </w:trPr>
        <w:tc>
          <w:tcPr>
            <w:tcW w:w="572"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34ACD9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aps w:val="0"/>
                <w:color w:val="auto"/>
                <w:spacing w:val="0"/>
                <w:sz w:val="18"/>
                <w:szCs w:val="18"/>
                <w:shd w:val="clear" w:fill="FFFFFF"/>
                <w:lang w:val="en-US" w:eastAsia="zh-CN"/>
              </w:rPr>
            </w:pPr>
            <w:r>
              <w:rPr>
                <w:rFonts w:hint="eastAsia" w:ascii="黑体" w:hAnsi="黑体" w:eastAsia="黑体" w:cs="黑体"/>
                <w:caps w:val="0"/>
                <w:color w:val="auto"/>
                <w:spacing w:val="0"/>
                <w:sz w:val="18"/>
                <w:szCs w:val="18"/>
                <w:shd w:val="clear" w:fill="FFFFFF"/>
                <w:lang w:val="en-US" w:eastAsia="zh-CN"/>
              </w:rPr>
              <w:t>6</w:t>
            </w:r>
          </w:p>
        </w:tc>
        <w:tc>
          <w:tcPr>
            <w:tcW w:w="950"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447CBB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aps w:val="0"/>
                <w:color w:val="auto"/>
                <w:spacing w:val="0"/>
                <w:sz w:val="18"/>
                <w:szCs w:val="18"/>
                <w:shd w:val="clear" w:fill="FFFFFF"/>
              </w:rPr>
            </w:pPr>
            <w:r>
              <w:rPr>
                <w:rFonts w:hint="eastAsia" w:ascii="黑体" w:hAnsi="黑体" w:eastAsia="黑体" w:cs="黑体"/>
                <w:caps w:val="0"/>
                <w:color w:val="auto"/>
                <w:spacing w:val="0"/>
                <w:sz w:val="18"/>
                <w:szCs w:val="18"/>
                <w:shd w:val="clear" w:fill="FFFFFF"/>
              </w:rPr>
              <w:t>干燥机组填料</w:t>
            </w:r>
          </w:p>
        </w:tc>
        <w:tc>
          <w:tcPr>
            <w:tcW w:w="518"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549570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aps w:val="0"/>
                <w:color w:val="auto"/>
                <w:spacing w:val="0"/>
                <w:sz w:val="18"/>
                <w:szCs w:val="18"/>
                <w:shd w:val="clear" w:fill="FFFFFF"/>
              </w:rPr>
            </w:pPr>
            <w:r>
              <w:rPr>
                <w:rFonts w:hint="eastAsia" w:ascii="黑体" w:hAnsi="黑体" w:eastAsia="黑体" w:cs="黑体"/>
                <w:caps w:val="0"/>
                <w:color w:val="auto"/>
                <w:spacing w:val="0"/>
                <w:sz w:val="18"/>
                <w:szCs w:val="18"/>
                <w:shd w:val="clear" w:fill="FFFFFF"/>
              </w:rPr>
              <w:t>原厂</w:t>
            </w:r>
          </w:p>
        </w:tc>
        <w:tc>
          <w:tcPr>
            <w:tcW w:w="510"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28D755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黑体" w:hAnsi="黑体" w:eastAsia="黑体" w:cs="黑体"/>
                <w:caps w:val="0"/>
                <w:color w:val="auto"/>
                <w:spacing w:val="0"/>
                <w:sz w:val="18"/>
                <w:szCs w:val="18"/>
                <w:shd w:val="clear" w:fill="FFFFFF"/>
                <w:lang w:val="en-US" w:eastAsia="zh-CN"/>
              </w:rPr>
            </w:pPr>
            <w:r>
              <w:rPr>
                <w:rFonts w:hint="eastAsia" w:ascii="黑体" w:hAnsi="黑体" w:eastAsia="黑体" w:cs="黑体"/>
                <w:caps w:val="0"/>
                <w:color w:val="auto"/>
                <w:spacing w:val="0"/>
                <w:sz w:val="18"/>
                <w:szCs w:val="18"/>
                <w:shd w:val="clear" w:fill="FFFFFF"/>
                <w:lang w:val="en-US" w:eastAsia="zh-CN"/>
              </w:rPr>
              <w:t>KG</w:t>
            </w:r>
          </w:p>
        </w:tc>
        <w:tc>
          <w:tcPr>
            <w:tcW w:w="1258"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5931D2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黑体" w:hAnsi="黑体" w:eastAsia="黑体" w:cs="黑体"/>
                <w:caps w:val="0"/>
                <w:color w:val="auto"/>
                <w:spacing w:val="0"/>
                <w:sz w:val="18"/>
                <w:szCs w:val="18"/>
                <w:shd w:val="clear" w:fill="FFFFFF"/>
                <w:lang w:val="en-US"/>
              </w:rPr>
            </w:pPr>
            <w:r>
              <w:rPr>
                <w:rFonts w:hint="eastAsia" w:ascii="黑体" w:hAnsi="黑体" w:eastAsia="黑体" w:cs="黑体"/>
                <w:caps w:val="0"/>
                <w:color w:val="auto"/>
                <w:spacing w:val="0"/>
                <w:sz w:val="18"/>
                <w:szCs w:val="18"/>
                <w:shd w:val="clear" w:fill="FFFFFF"/>
              </w:rPr>
              <w:t>≥</w:t>
            </w:r>
            <w:r>
              <w:rPr>
                <w:rFonts w:hint="eastAsia" w:ascii="黑体" w:hAnsi="黑体" w:eastAsia="黑体" w:cs="黑体"/>
                <w:caps w:val="0"/>
                <w:color w:val="auto"/>
                <w:spacing w:val="0"/>
                <w:sz w:val="18"/>
                <w:szCs w:val="18"/>
                <w:shd w:val="clear" w:fill="FFFFFF"/>
                <w:lang w:val="en-US" w:eastAsia="zh-CN"/>
              </w:rPr>
              <w:t>250</w:t>
            </w:r>
          </w:p>
        </w:tc>
        <w:tc>
          <w:tcPr>
            <w:tcW w:w="1189"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636D136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eastAsia" w:ascii="黑体" w:hAnsi="黑体" w:eastAsia="黑体" w:cs="黑体"/>
                <w:caps w:val="0"/>
                <w:color w:val="auto"/>
                <w:spacing w:val="0"/>
                <w:sz w:val="18"/>
                <w:szCs w:val="18"/>
              </w:rPr>
            </w:pPr>
          </w:p>
        </w:tc>
      </w:tr>
      <w:tr w14:paraId="79A6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9" w:hRule="atLeast"/>
        </w:trPr>
        <w:tc>
          <w:tcPr>
            <w:tcW w:w="572"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3FB4C1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黑体" w:hAnsi="黑体" w:eastAsia="黑体" w:cs="黑体"/>
                <w:caps w:val="0"/>
                <w:color w:val="auto"/>
                <w:spacing w:val="0"/>
                <w:sz w:val="18"/>
                <w:szCs w:val="18"/>
                <w:shd w:val="clear" w:fill="FFFFFF"/>
                <w:lang w:val="en-US" w:eastAsia="zh-CN"/>
              </w:rPr>
            </w:pPr>
            <w:r>
              <w:rPr>
                <w:rFonts w:hint="eastAsia" w:ascii="黑体" w:hAnsi="黑体" w:eastAsia="黑体" w:cs="黑体"/>
                <w:caps w:val="0"/>
                <w:color w:val="auto"/>
                <w:spacing w:val="0"/>
                <w:sz w:val="18"/>
                <w:szCs w:val="18"/>
                <w:shd w:val="clear" w:fill="FFFFFF"/>
                <w:lang w:val="en-US" w:eastAsia="zh-CN"/>
              </w:rPr>
              <w:t>7</w:t>
            </w:r>
          </w:p>
        </w:tc>
        <w:tc>
          <w:tcPr>
            <w:tcW w:w="950"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273447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黑体" w:hAnsi="黑体" w:eastAsia="黑体" w:cs="黑体"/>
                <w:caps w:val="0"/>
                <w:color w:val="auto"/>
                <w:spacing w:val="0"/>
                <w:sz w:val="18"/>
                <w:szCs w:val="18"/>
                <w:shd w:val="clear" w:fill="FFFFFF"/>
                <w:lang w:val="en-US" w:eastAsia="zh-CN"/>
              </w:rPr>
            </w:pPr>
            <w:r>
              <w:rPr>
                <w:rFonts w:hint="eastAsia" w:ascii="黑体" w:hAnsi="黑体" w:eastAsia="黑体" w:cs="黑体"/>
                <w:caps w:val="0"/>
                <w:color w:val="auto"/>
                <w:spacing w:val="0"/>
                <w:sz w:val="18"/>
                <w:szCs w:val="18"/>
                <w:shd w:val="clear" w:fill="FFFFFF"/>
                <w:lang w:val="en-US" w:eastAsia="zh-CN"/>
              </w:rPr>
              <w:t>其他材料</w:t>
            </w:r>
          </w:p>
        </w:tc>
        <w:tc>
          <w:tcPr>
            <w:tcW w:w="518"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7EC0E1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黑体" w:hAnsi="黑体" w:eastAsia="黑体" w:cs="黑体"/>
                <w:caps w:val="0"/>
                <w:color w:val="auto"/>
                <w:spacing w:val="0"/>
                <w:sz w:val="18"/>
                <w:szCs w:val="18"/>
                <w:shd w:val="clear" w:fill="FFFFFF"/>
                <w:lang w:val="en-US" w:eastAsia="zh-CN"/>
              </w:rPr>
            </w:pPr>
            <w:r>
              <w:rPr>
                <w:rFonts w:hint="default" w:ascii="Arial" w:hAnsi="Arial" w:eastAsia="黑体" w:cs="Arial"/>
                <w:caps w:val="0"/>
                <w:color w:val="auto"/>
                <w:spacing w:val="0"/>
                <w:sz w:val="18"/>
                <w:szCs w:val="18"/>
                <w:shd w:val="clear" w:fill="FFFFFF"/>
              </w:rPr>
              <w:t>≤</w:t>
            </w:r>
            <w:r>
              <w:rPr>
                <w:rFonts w:hint="eastAsia" w:ascii="黑体" w:hAnsi="黑体" w:eastAsia="黑体" w:cs="黑体"/>
                <w:caps w:val="0"/>
                <w:color w:val="auto"/>
                <w:spacing w:val="0"/>
                <w:sz w:val="18"/>
                <w:szCs w:val="18"/>
                <w:shd w:val="clear" w:fill="FFFFFF"/>
                <w:lang w:val="en-US" w:eastAsia="zh-CN"/>
              </w:rPr>
              <w:t>300元</w:t>
            </w:r>
          </w:p>
        </w:tc>
        <w:tc>
          <w:tcPr>
            <w:tcW w:w="510"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4A12A4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黑体" w:hAnsi="黑体" w:eastAsia="黑体" w:cs="黑体"/>
                <w:caps w:val="0"/>
                <w:color w:val="auto"/>
                <w:spacing w:val="0"/>
                <w:sz w:val="18"/>
                <w:szCs w:val="18"/>
                <w:shd w:val="clear" w:fill="FFFFFF"/>
                <w:lang w:val="en-US" w:eastAsia="zh-CN"/>
              </w:rPr>
            </w:pPr>
            <w:r>
              <w:rPr>
                <w:rFonts w:hint="eastAsia" w:ascii="黑体" w:hAnsi="黑体" w:eastAsia="黑体" w:cs="黑体"/>
                <w:caps w:val="0"/>
                <w:color w:val="auto"/>
                <w:spacing w:val="0"/>
                <w:sz w:val="18"/>
                <w:szCs w:val="18"/>
                <w:shd w:val="clear" w:fill="FFFFFF"/>
                <w:lang w:val="en-US" w:eastAsia="zh-CN"/>
              </w:rPr>
              <w:t>个</w:t>
            </w:r>
          </w:p>
        </w:tc>
        <w:tc>
          <w:tcPr>
            <w:tcW w:w="1258"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276C01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caps w:val="0"/>
                <w:color w:val="auto"/>
                <w:spacing w:val="0"/>
                <w:sz w:val="18"/>
                <w:szCs w:val="18"/>
                <w:shd w:val="clear" w:fill="FFFFFF"/>
                <w:lang w:val="en-US" w:eastAsia="zh-CN"/>
              </w:rPr>
            </w:pPr>
            <w:r>
              <w:rPr>
                <w:rFonts w:hint="eastAsia" w:ascii="黑体" w:hAnsi="黑体" w:eastAsia="黑体" w:cs="黑体"/>
                <w:caps w:val="0"/>
                <w:color w:val="auto"/>
                <w:spacing w:val="0"/>
                <w:sz w:val="18"/>
                <w:szCs w:val="18"/>
                <w:shd w:val="clear" w:fill="FFFFFF"/>
                <w:lang w:val="en-US" w:eastAsia="zh-CN"/>
              </w:rPr>
              <w:t>若干</w:t>
            </w:r>
          </w:p>
        </w:tc>
        <w:tc>
          <w:tcPr>
            <w:tcW w:w="1189" w:type="pct"/>
            <w:tcBorders>
              <w:top w:val="single" w:color="auto" w:sz="4" w:space="0"/>
              <w:left w:val="single" w:color="auto" w:sz="2" w:space="0"/>
              <w:bottom w:val="single" w:color="auto" w:sz="4" w:space="0"/>
              <w:right w:val="single" w:color="auto" w:sz="2" w:space="0"/>
            </w:tcBorders>
            <w:shd w:val="clear" w:color="auto" w:fill="FFFFFF"/>
            <w:tcMar>
              <w:left w:w="53" w:type="dxa"/>
              <w:right w:w="53" w:type="dxa"/>
            </w:tcMar>
            <w:vAlign w:val="top"/>
          </w:tcPr>
          <w:p w14:paraId="5FFFBAA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left"/>
              <w:textAlignment w:val="auto"/>
              <w:rPr>
                <w:rFonts w:hint="default" w:ascii="黑体" w:hAnsi="黑体" w:eastAsia="黑体" w:cs="黑体"/>
                <w:caps w:val="0"/>
                <w:color w:val="auto"/>
                <w:spacing w:val="0"/>
                <w:sz w:val="18"/>
                <w:szCs w:val="18"/>
                <w:lang w:val="en-US" w:eastAsia="zh-CN"/>
              </w:rPr>
            </w:pPr>
            <w:r>
              <w:rPr>
                <w:rFonts w:hint="eastAsia" w:ascii="黑体" w:hAnsi="黑体" w:eastAsia="黑体" w:cs="黑体"/>
                <w:caps w:val="0"/>
                <w:color w:val="auto"/>
                <w:spacing w:val="0"/>
                <w:sz w:val="18"/>
                <w:szCs w:val="18"/>
                <w:lang w:val="en-US" w:eastAsia="zh-CN"/>
              </w:rPr>
              <w:t>如皮带、气管等</w:t>
            </w:r>
          </w:p>
        </w:tc>
      </w:tr>
    </w:tbl>
    <w:p w14:paraId="276766F7">
      <w:pPr>
        <w:widowControl/>
        <w:numPr>
          <w:ilvl w:val="0"/>
          <w:numId w:val="0"/>
        </w:numPr>
        <w:spacing w:line="360" w:lineRule="auto"/>
        <w:ind w:right="482" w:rightChars="0"/>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★二、</w:t>
      </w:r>
      <w:r>
        <w:rPr>
          <w:rFonts w:hint="eastAsia" w:ascii="仿宋" w:hAnsi="仿宋" w:eastAsia="仿宋" w:cs="仿宋"/>
          <w:b/>
          <w:sz w:val="28"/>
          <w:szCs w:val="28"/>
          <w:lang w:eastAsia="zh-CN"/>
        </w:rPr>
        <w:t>服务质量要求</w:t>
      </w:r>
    </w:p>
    <w:p w14:paraId="010FCB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cs="仿宋"/>
          <w:sz w:val="24"/>
          <w:szCs w:val="24"/>
          <w:lang w:val="en-US" w:eastAsia="zh-CN"/>
        </w:rPr>
        <w:t>1.</w:t>
      </w:r>
      <w:r>
        <w:rPr>
          <w:rFonts w:hint="eastAsia" w:ascii="仿宋" w:hAnsi="仿宋" w:eastAsia="仿宋" w:cs="仿宋"/>
          <w:sz w:val="24"/>
          <w:szCs w:val="24"/>
          <w:lang w:val="en-US" w:eastAsia="zh-CN"/>
        </w:rPr>
        <w:t>氧主机氧气产气量每小时不低于额定产气量的90%，氧气纯度</w:t>
      </w:r>
      <w:r>
        <w:rPr>
          <w:rFonts w:hint="eastAsia" w:ascii="仿宋" w:hAnsi="仿宋" w:eastAsia="仿宋" w:cs="仿宋"/>
          <w:sz w:val="24"/>
          <w:szCs w:val="24"/>
        </w:rPr>
        <w:t>≥90%</w:t>
      </w:r>
      <w:r>
        <w:rPr>
          <w:rFonts w:hint="eastAsia" w:ascii="仿宋" w:hAnsi="仿宋" w:eastAsia="仿宋" w:cs="仿宋"/>
          <w:sz w:val="24"/>
          <w:szCs w:val="24"/>
          <w:lang w:eastAsia="zh-CN"/>
        </w:rPr>
        <w:t>。</w:t>
      </w:r>
    </w:p>
    <w:p w14:paraId="36F130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cs="仿宋"/>
          <w:sz w:val="24"/>
          <w:szCs w:val="24"/>
          <w:lang w:val="en-US" w:eastAsia="zh-CN"/>
        </w:rPr>
        <w:t>2.</w:t>
      </w:r>
      <w:r>
        <w:rPr>
          <w:rFonts w:hint="eastAsia" w:ascii="仿宋" w:hAnsi="仿宋" w:eastAsia="仿宋" w:cs="仿宋"/>
          <w:sz w:val="24"/>
          <w:szCs w:val="24"/>
          <w:lang w:val="en-US" w:eastAsia="zh-CN"/>
        </w:rPr>
        <w:t>空气压缩机</w:t>
      </w:r>
      <w:r>
        <w:rPr>
          <w:rFonts w:hint="eastAsia" w:ascii="仿宋" w:hAnsi="仿宋" w:eastAsia="仿宋" w:cs="仿宋"/>
          <w:sz w:val="24"/>
          <w:szCs w:val="24"/>
          <w:lang w:eastAsia="zh-CN"/>
        </w:rPr>
        <w:t>主机排气温度不高于</w:t>
      </w:r>
      <w:r>
        <w:rPr>
          <w:rFonts w:hint="eastAsia" w:ascii="仿宋" w:hAnsi="仿宋" w:eastAsia="仿宋" w:cs="仿宋"/>
          <w:sz w:val="24"/>
          <w:szCs w:val="24"/>
          <w:lang w:val="en-US" w:eastAsia="zh-CN"/>
        </w:rPr>
        <w:t>96℃，供气压力保证5.5~7.5Bar安全可控范围内，三相电流不超过额定电流10%，电流平衡度5%以内。</w:t>
      </w:r>
    </w:p>
    <w:p w14:paraId="5AC9F2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cs="仿宋"/>
          <w:sz w:val="24"/>
          <w:szCs w:val="24"/>
          <w:lang w:val="en-US" w:eastAsia="zh-CN"/>
        </w:rPr>
        <w:t>3.</w:t>
      </w:r>
      <w:r>
        <w:rPr>
          <w:rFonts w:hint="eastAsia" w:ascii="仿宋" w:hAnsi="仿宋" w:eastAsia="仿宋" w:cs="仿宋"/>
          <w:sz w:val="24"/>
          <w:szCs w:val="24"/>
          <w:lang w:val="en-US" w:eastAsia="zh-CN"/>
        </w:rPr>
        <w:t>冷冻式干燥机</w:t>
      </w:r>
      <w:r>
        <w:rPr>
          <w:rFonts w:hint="eastAsia" w:ascii="仿宋" w:hAnsi="仿宋" w:eastAsia="仿宋" w:cs="仿宋"/>
          <w:sz w:val="24"/>
          <w:szCs w:val="24"/>
          <w:lang w:eastAsia="zh-CN"/>
        </w:rPr>
        <w:t>末端空气储气罐出口温度低于</w:t>
      </w:r>
      <w:r>
        <w:rPr>
          <w:rFonts w:hint="eastAsia" w:ascii="仿宋" w:hAnsi="仿宋" w:eastAsia="仿宋" w:cs="仿宋"/>
          <w:sz w:val="24"/>
          <w:szCs w:val="24"/>
          <w:lang w:val="en-US" w:eastAsia="zh-CN"/>
        </w:rPr>
        <w:t>45℃，不含水、油及异味。</w:t>
      </w:r>
    </w:p>
    <w:p w14:paraId="710030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80" w:firstLineChars="200"/>
        <w:jc w:val="both"/>
        <w:textAlignment w:val="auto"/>
        <w:outlineLvl w:val="9"/>
        <w:rPr>
          <w:rFonts w:hint="eastAsia" w:ascii="仿宋" w:hAnsi="仿宋" w:eastAsia="仿宋" w:cs="仿宋"/>
          <w:sz w:val="24"/>
          <w:szCs w:val="24"/>
        </w:rPr>
      </w:pPr>
      <w:r>
        <w:rPr>
          <w:rFonts w:hint="eastAsia" w:ascii="仿宋" w:hAnsi="仿宋" w:cs="仿宋"/>
          <w:sz w:val="24"/>
          <w:szCs w:val="24"/>
          <w:lang w:val="en-US" w:eastAsia="zh-CN"/>
        </w:rPr>
        <w:t>4.</w:t>
      </w:r>
      <w:r>
        <w:rPr>
          <w:rFonts w:hint="eastAsia" w:ascii="仿宋" w:hAnsi="仿宋" w:eastAsia="仿宋" w:cs="仿宋"/>
          <w:sz w:val="24"/>
          <w:szCs w:val="24"/>
        </w:rPr>
        <w:t>制</w:t>
      </w:r>
      <w:r>
        <w:rPr>
          <w:rFonts w:hint="eastAsia" w:ascii="仿宋" w:hAnsi="仿宋" w:eastAsia="仿宋" w:cs="仿宋"/>
          <w:sz w:val="24"/>
          <w:szCs w:val="24"/>
          <w:lang w:eastAsia="zh-CN"/>
        </w:rPr>
        <w:t>氧</w:t>
      </w:r>
      <w:r>
        <w:rPr>
          <w:rFonts w:hint="eastAsia" w:ascii="仿宋" w:hAnsi="仿宋" w:eastAsia="仿宋" w:cs="仿宋"/>
          <w:sz w:val="24"/>
          <w:szCs w:val="24"/>
        </w:rPr>
        <w:t>机</w:t>
      </w:r>
      <w:r>
        <w:rPr>
          <w:rFonts w:hint="eastAsia" w:ascii="仿宋" w:hAnsi="仿宋" w:eastAsia="仿宋" w:cs="仿宋"/>
          <w:sz w:val="24"/>
          <w:szCs w:val="24"/>
          <w:lang w:eastAsia="zh-CN"/>
        </w:rPr>
        <w:t>主机</w:t>
      </w:r>
      <w:r>
        <w:rPr>
          <w:rFonts w:hint="eastAsia" w:ascii="仿宋" w:hAnsi="仿宋" w:eastAsia="仿宋" w:cs="仿宋"/>
          <w:sz w:val="24"/>
          <w:szCs w:val="24"/>
        </w:rPr>
        <w:t>能够</w:t>
      </w:r>
      <w:r>
        <w:rPr>
          <w:rFonts w:hint="eastAsia" w:ascii="仿宋" w:hAnsi="仿宋" w:eastAsia="仿宋" w:cs="仿宋"/>
          <w:sz w:val="24"/>
          <w:szCs w:val="24"/>
          <w:lang w:eastAsia="zh-CN"/>
        </w:rPr>
        <w:t>一键</w:t>
      </w:r>
      <w:r>
        <w:rPr>
          <w:rFonts w:hint="eastAsia" w:ascii="仿宋" w:hAnsi="仿宋" w:eastAsia="仿宋" w:cs="仿宋"/>
          <w:sz w:val="24"/>
          <w:szCs w:val="24"/>
        </w:rPr>
        <w:t>启</w:t>
      </w:r>
      <w:r>
        <w:rPr>
          <w:rFonts w:hint="eastAsia" w:ascii="仿宋" w:hAnsi="仿宋" w:eastAsia="仿宋" w:cs="仿宋"/>
          <w:sz w:val="24"/>
          <w:szCs w:val="24"/>
          <w:lang w:eastAsia="zh-CN"/>
        </w:rPr>
        <w:t>动</w:t>
      </w:r>
      <w:r>
        <w:rPr>
          <w:rFonts w:hint="eastAsia" w:ascii="仿宋" w:hAnsi="仿宋" w:eastAsia="仿宋" w:cs="仿宋"/>
          <w:sz w:val="24"/>
          <w:szCs w:val="24"/>
        </w:rPr>
        <w:t>、停</w:t>
      </w:r>
      <w:r>
        <w:rPr>
          <w:rFonts w:hint="eastAsia" w:ascii="仿宋" w:hAnsi="仿宋" w:eastAsia="仿宋" w:cs="仿宋"/>
          <w:sz w:val="24"/>
          <w:szCs w:val="24"/>
          <w:lang w:eastAsia="zh-CN"/>
        </w:rPr>
        <w:t>止</w:t>
      </w:r>
      <w:r>
        <w:rPr>
          <w:rFonts w:hint="eastAsia" w:ascii="仿宋" w:hAnsi="仿宋" w:eastAsia="仿宋" w:cs="仿宋"/>
          <w:sz w:val="24"/>
          <w:szCs w:val="24"/>
        </w:rPr>
        <w:t>、联锁</w:t>
      </w:r>
      <w:r>
        <w:rPr>
          <w:rFonts w:hint="eastAsia" w:ascii="仿宋" w:hAnsi="仿宋" w:eastAsia="仿宋" w:cs="仿宋"/>
          <w:sz w:val="24"/>
          <w:szCs w:val="24"/>
          <w:lang w:eastAsia="zh-CN"/>
        </w:rPr>
        <w:t>控制相关设备，持续可靠制造输送合格的医用氧气</w:t>
      </w:r>
      <w:r>
        <w:rPr>
          <w:rFonts w:hint="eastAsia" w:ascii="仿宋" w:hAnsi="仿宋" w:eastAsia="仿宋" w:cs="仿宋"/>
          <w:sz w:val="24"/>
          <w:szCs w:val="24"/>
        </w:rPr>
        <w:t>。</w:t>
      </w:r>
    </w:p>
    <w:p w14:paraId="2F87E9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eastAsia="zh-CN"/>
        </w:rPr>
      </w:pPr>
      <w:r>
        <w:rPr>
          <w:rFonts w:hint="eastAsia" w:ascii="仿宋" w:hAnsi="仿宋" w:cs="仿宋"/>
          <w:sz w:val="24"/>
          <w:szCs w:val="24"/>
          <w:lang w:val="en-US" w:eastAsia="zh-CN"/>
        </w:rPr>
        <w:t>5.</w:t>
      </w:r>
      <w:r>
        <w:rPr>
          <w:rFonts w:hint="eastAsia" w:ascii="仿宋" w:hAnsi="仿宋" w:eastAsia="仿宋" w:cs="仿宋"/>
          <w:b/>
          <w:bCs/>
          <w:color w:val="FF0000"/>
          <w:sz w:val="24"/>
          <w:szCs w:val="24"/>
          <w:lang w:eastAsia="zh-CN"/>
        </w:rPr>
        <w:t>每</w:t>
      </w:r>
      <w:r>
        <w:rPr>
          <w:rFonts w:hint="eastAsia" w:ascii="仿宋" w:hAnsi="仿宋" w:eastAsia="仿宋" w:cs="仿宋"/>
          <w:b/>
          <w:bCs/>
          <w:color w:val="FF0000"/>
          <w:sz w:val="24"/>
          <w:szCs w:val="24"/>
          <w:lang w:val="en-US" w:eastAsia="zh-CN"/>
        </w:rPr>
        <w:t>季度</w:t>
      </w:r>
      <w:r>
        <w:rPr>
          <w:rFonts w:hint="eastAsia" w:ascii="仿宋" w:hAnsi="仿宋" w:eastAsia="仿宋" w:cs="仿宋"/>
          <w:sz w:val="24"/>
          <w:szCs w:val="24"/>
          <w:lang w:eastAsia="zh-CN"/>
        </w:rPr>
        <w:t>安排售后工程师到现场进行巡检及常规维护。</w:t>
      </w:r>
    </w:p>
    <w:p w14:paraId="2735C9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480" w:firstLineChars="200"/>
        <w:jc w:val="both"/>
        <w:textAlignment w:val="auto"/>
        <w:outlineLvl w:val="9"/>
        <w:rPr>
          <w:rFonts w:hint="eastAsia" w:ascii="仿宋" w:hAnsi="仿宋" w:eastAsia="仿宋" w:cs="仿宋"/>
          <w:b w:val="0"/>
          <w:bCs w:val="0"/>
          <w:sz w:val="24"/>
          <w:szCs w:val="24"/>
          <w:u w:val="none"/>
          <w:lang w:val="en-US" w:eastAsia="zh-CN"/>
        </w:rPr>
      </w:pPr>
      <w:r>
        <w:rPr>
          <w:rFonts w:hint="eastAsia" w:ascii="仿宋" w:hAnsi="仿宋" w:cs="仿宋"/>
          <w:b w:val="0"/>
          <w:bCs w:val="0"/>
          <w:sz w:val="24"/>
          <w:szCs w:val="24"/>
          <w:u w:val="none"/>
          <w:lang w:val="en-US" w:eastAsia="zh-CN"/>
        </w:rPr>
        <w:t>6.</w:t>
      </w:r>
      <w:r>
        <w:rPr>
          <w:rFonts w:hint="eastAsia" w:ascii="仿宋" w:hAnsi="仿宋" w:eastAsia="仿宋" w:cs="仿宋"/>
          <w:b w:val="0"/>
          <w:bCs w:val="0"/>
          <w:sz w:val="24"/>
          <w:szCs w:val="24"/>
          <w:u w:val="none"/>
          <w:lang w:val="en-US" w:eastAsia="zh-CN"/>
        </w:rPr>
        <w:t>本系统在运行过程中出现一般问题、故障，服务公司在接电话通知后须在6小时内赶赴现场处理，常规故障4小时内解决，较为严重故障力争当天出现的问题当天排查、解决。</w:t>
      </w:r>
    </w:p>
    <w:p w14:paraId="0E6BD681">
      <w:pPr>
        <w:widowControl/>
        <w:spacing w:line="360" w:lineRule="auto"/>
        <w:ind w:right="482"/>
        <w:rPr>
          <w:rFonts w:hint="eastAsia" w:ascii="仿宋" w:hAnsi="仿宋" w:eastAsia="仿宋" w:cs="仿宋"/>
          <w:b/>
          <w:sz w:val="28"/>
          <w:szCs w:val="28"/>
        </w:rPr>
      </w:pPr>
      <w:r>
        <w:rPr>
          <w:rFonts w:hint="eastAsia" w:ascii="宋体" w:hAnsi="宋体" w:eastAsia="宋体" w:cs="宋体"/>
          <w:b/>
          <w:sz w:val="28"/>
          <w:szCs w:val="28"/>
          <w:lang w:val="en-US" w:eastAsia="zh-CN"/>
        </w:rPr>
        <w:t>★</w:t>
      </w:r>
      <w:r>
        <w:rPr>
          <w:rFonts w:hint="eastAsia" w:ascii="仿宋" w:hAnsi="仿宋" w:eastAsia="仿宋" w:cs="仿宋"/>
          <w:b/>
          <w:sz w:val="28"/>
          <w:szCs w:val="28"/>
          <w:lang w:val="en-US" w:eastAsia="zh-CN"/>
        </w:rPr>
        <w:t>三</w:t>
      </w:r>
      <w:r>
        <w:rPr>
          <w:rFonts w:hint="eastAsia" w:ascii="仿宋" w:hAnsi="仿宋" w:eastAsia="仿宋" w:cs="仿宋"/>
          <w:b/>
          <w:sz w:val="28"/>
          <w:szCs w:val="28"/>
        </w:rPr>
        <w:t>、商务要求</w:t>
      </w:r>
    </w:p>
    <w:p w14:paraId="515FCEFE">
      <w:pPr>
        <w:widowControl/>
        <w:spacing w:line="360" w:lineRule="auto"/>
        <w:ind w:right="482"/>
        <w:rPr>
          <w:rFonts w:hint="eastAsia" w:ascii="宋体" w:hAnsi="宋体"/>
          <w:bCs/>
          <w:sz w:val="24"/>
        </w:rPr>
      </w:pPr>
      <w:r>
        <w:rPr>
          <w:rFonts w:hint="eastAsia" w:ascii="宋体" w:hAnsi="宋体"/>
          <w:bCs/>
          <w:sz w:val="24"/>
        </w:rPr>
        <w:t>（一）</w:t>
      </w:r>
      <w:r>
        <w:rPr>
          <w:rFonts w:hint="eastAsia" w:ascii="宋体" w:hAnsi="宋体"/>
          <w:bCs/>
          <w:sz w:val="24"/>
          <w:lang w:eastAsia="zh-CN"/>
        </w:rPr>
        <w:t>服务期限</w:t>
      </w:r>
      <w:r>
        <w:rPr>
          <w:rFonts w:hint="eastAsia" w:ascii="宋体" w:hAnsi="宋体"/>
          <w:bCs/>
          <w:sz w:val="24"/>
        </w:rPr>
        <w:t>及</w:t>
      </w:r>
      <w:r>
        <w:rPr>
          <w:rFonts w:hint="eastAsia" w:ascii="宋体" w:hAnsi="宋体"/>
          <w:bCs/>
          <w:sz w:val="24"/>
          <w:lang w:eastAsia="zh-CN"/>
        </w:rPr>
        <w:t>服务</w:t>
      </w:r>
      <w:r>
        <w:rPr>
          <w:rFonts w:hint="eastAsia" w:ascii="宋体" w:hAnsi="宋体"/>
          <w:bCs/>
          <w:sz w:val="24"/>
        </w:rPr>
        <w:t>地点</w:t>
      </w:r>
    </w:p>
    <w:p w14:paraId="4AD636B0">
      <w:pPr>
        <w:spacing w:line="360" w:lineRule="auto"/>
        <w:ind w:firstLine="480" w:firstLineChars="200"/>
        <w:rPr>
          <w:rFonts w:hint="eastAsia" w:ascii="宋体" w:hAnsi="宋体"/>
          <w:sz w:val="24"/>
          <w:lang w:val="en-US" w:eastAsia="zh-CN"/>
        </w:rPr>
      </w:pPr>
      <w:r>
        <w:rPr>
          <w:rFonts w:hint="eastAsia" w:ascii="宋体" w:hAnsi="宋体"/>
          <w:sz w:val="24"/>
        </w:rPr>
        <w:t>1</w:t>
      </w:r>
      <w:r>
        <w:rPr>
          <w:rFonts w:hint="eastAsia" w:ascii="宋体" w:hAnsi="宋体"/>
          <w:sz w:val="24"/>
          <w:lang w:val="en-US" w:eastAsia="zh-CN"/>
        </w:rPr>
        <w:t>.</w:t>
      </w:r>
      <w:r>
        <w:rPr>
          <w:rFonts w:hint="eastAsia" w:ascii="宋体" w:hAnsi="宋体"/>
          <w:sz w:val="24"/>
          <w:lang w:eastAsia="zh-CN"/>
        </w:rPr>
        <w:t>服务期限</w:t>
      </w:r>
      <w:r>
        <w:rPr>
          <w:rFonts w:hint="eastAsia" w:ascii="宋体" w:hAnsi="宋体"/>
          <w:sz w:val="24"/>
        </w:rPr>
        <w:t>：</w:t>
      </w:r>
      <w:r>
        <w:rPr>
          <w:rFonts w:hint="eastAsia" w:ascii="宋体" w:hAnsi="宋体"/>
          <w:sz w:val="24"/>
          <w:lang w:val="en-US" w:eastAsia="zh-CN"/>
        </w:rPr>
        <w:t>3年。（</w:t>
      </w:r>
      <w:r>
        <w:rPr>
          <w:rFonts w:hint="eastAsia" w:ascii="宋体" w:hAnsi="宋体"/>
          <w:sz w:val="24"/>
          <w:lang w:eastAsia="zh-CN"/>
        </w:rPr>
        <w:t>实行一年</w:t>
      </w:r>
      <w:r>
        <w:rPr>
          <w:rFonts w:hint="eastAsia" w:ascii="宋体" w:hAnsi="宋体"/>
          <w:sz w:val="24"/>
          <w:lang w:val="en-US" w:eastAsia="zh-CN"/>
        </w:rPr>
        <w:t>一考核</w:t>
      </w:r>
      <w:r>
        <w:rPr>
          <w:rFonts w:hint="eastAsia" w:ascii="宋体" w:hAnsi="宋体"/>
          <w:sz w:val="24"/>
          <w:lang w:eastAsia="zh-CN"/>
        </w:rPr>
        <w:t>一签</w:t>
      </w:r>
      <w:r>
        <w:rPr>
          <w:rFonts w:hint="eastAsia" w:ascii="宋体" w:hAnsi="宋体"/>
          <w:sz w:val="24"/>
          <w:lang w:val="en-US" w:eastAsia="zh-CN"/>
        </w:rPr>
        <w:t>合同）</w:t>
      </w:r>
    </w:p>
    <w:p w14:paraId="0E840872">
      <w:pPr>
        <w:spacing w:line="360" w:lineRule="auto"/>
        <w:ind w:firstLine="480" w:firstLineChars="200"/>
        <w:rPr>
          <w:rFonts w:hint="eastAsia" w:ascii="宋体" w:hAnsi="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lang w:eastAsia="zh-CN"/>
        </w:rPr>
        <w:t>服务</w:t>
      </w:r>
      <w:r>
        <w:rPr>
          <w:rFonts w:hint="eastAsia" w:ascii="宋体" w:hAnsi="宋体"/>
          <w:sz w:val="24"/>
        </w:rPr>
        <w:t>地点：</w:t>
      </w:r>
      <w:r>
        <w:rPr>
          <w:rFonts w:hint="eastAsia" w:ascii="宋体" w:hAnsi="宋体"/>
          <w:sz w:val="24"/>
          <w:lang w:eastAsia="zh-CN"/>
        </w:rPr>
        <w:t>剑阁县</w:t>
      </w:r>
      <w:r>
        <w:rPr>
          <w:rFonts w:hint="eastAsia" w:ascii="宋体" w:hAnsi="宋体"/>
          <w:sz w:val="24"/>
          <w:lang w:val="en-US" w:eastAsia="zh-CN"/>
        </w:rPr>
        <w:t>普安镇闻溪路6号制氧机房</w:t>
      </w:r>
    </w:p>
    <w:p w14:paraId="2AF27DA5">
      <w:pPr>
        <w:spacing w:line="360" w:lineRule="auto"/>
        <w:rPr>
          <w:rFonts w:hint="eastAsia" w:ascii="宋体" w:hAnsi="宋体"/>
          <w:bCs/>
          <w:sz w:val="24"/>
        </w:rPr>
      </w:pPr>
      <w:r>
        <w:rPr>
          <w:rFonts w:hint="eastAsia" w:ascii="宋体" w:hAnsi="宋体"/>
          <w:bCs/>
          <w:sz w:val="24"/>
        </w:rPr>
        <w:t>（二）付款方式</w:t>
      </w:r>
    </w:p>
    <w:p w14:paraId="0616BA0A">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按年度支付。</w:t>
      </w:r>
    </w:p>
    <w:p w14:paraId="102A75C0">
      <w:pPr>
        <w:spacing w:line="360" w:lineRule="auto"/>
        <w:rPr>
          <w:rFonts w:hint="eastAsia" w:ascii="宋体" w:hAnsi="宋体"/>
          <w:sz w:val="24"/>
        </w:rPr>
      </w:pPr>
      <w:r>
        <w:rPr>
          <w:rFonts w:hint="eastAsia" w:ascii="宋体" w:hAnsi="宋体"/>
          <w:sz w:val="24"/>
        </w:rPr>
        <w:t>（三）验收标准</w:t>
      </w:r>
    </w:p>
    <w:p w14:paraId="5A672487">
      <w:pPr>
        <w:spacing w:line="360" w:lineRule="auto"/>
        <w:ind w:firstLine="480" w:firstLineChars="200"/>
        <w:rPr>
          <w:rFonts w:hint="eastAsia" w:ascii="宋体" w:hAnsi="宋体"/>
          <w:sz w:val="24"/>
        </w:rPr>
      </w:pPr>
      <w:r>
        <w:rPr>
          <w:rFonts w:hint="eastAsia" w:ascii="宋体" w:hAnsi="宋体"/>
          <w:sz w:val="24"/>
        </w:rPr>
        <w:t>成交供应商</w:t>
      </w:r>
      <w:r>
        <w:rPr>
          <w:rFonts w:hint="eastAsia" w:ascii="宋体" w:hAnsi="宋体"/>
          <w:sz w:val="24"/>
          <w:highlight w:val="none"/>
        </w:rPr>
        <w:t>与采购人严格按照《财政部关于进一步加强政府采购需求和履约验收管理的指导意见》（财库〔2016〕205号）的要求进行验</w:t>
      </w:r>
      <w:r>
        <w:rPr>
          <w:rFonts w:hint="eastAsia" w:ascii="宋体" w:hAnsi="宋体"/>
          <w:sz w:val="24"/>
        </w:rPr>
        <w:t>收。</w:t>
      </w:r>
    </w:p>
    <w:p w14:paraId="73263006">
      <w:pPr>
        <w:widowControl/>
        <w:spacing w:line="360" w:lineRule="auto"/>
        <w:ind w:right="482"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、报价要求</w:t>
      </w:r>
    </w:p>
    <w:p w14:paraId="73CAEC30">
      <w:pPr>
        <w:spacing w:line="360" w:lineRule="auto"/>
        <w:ind w:firstLine="480" w:firstLineChars="200"/>
        <w:rPr>
          <w:rFonts w:hint="eastAsia" w:ascii="宋体" w:hAnsi="宋体"/>
          <w:bCs/>
          <w:sz w:val="24"/>
        </w:rPr>
      </w:pPr>
      <w:r>
        <w:rPr>
          <w:rFonts w:hint="eastAsia" w:ascii="宋体" w:hAnsi="宋体"/>
          <w:bCs/>
          <w:sz w:val="24"/>
          <w:lang w:val="en-US" w:eastAsia="zh-CN"/>
        </w:rPr>
        <w:t>1.</w:t>
      </w:r>
      <w:r>
        <w:rPr>
          <w:rFonts w:hint="eastAsia" w:ascii="宋体" w:hAnsi="宋体"/>
          <w:bCs/>
          <w:sz w:val="24"/>
        </w:rPr>
        <w:t>报价包含</w:t>
      </w:r>
      <w:r>
        <w:rPr>
          <w:rFonts w:hint="eastAsia" w:ascii="宋体" w:hAnsi="宋体"/>
          <w:bCs/>
          <w:sz w:val="24"/>
          <w:lang w:val="en-US" w:eastAsia="zh-CN"/>
        </w:rPr>
        <w:t>维保所需的耗材</w:t>
      </w:r>
      <w:r>
        <w:rPr>
          <w:rFonts w:hint="eastAsia" w:ascii="宋体" w:hAnsi="宋体"/>
          <w:bCs/>
          <w:sz w:val="24"/>
        </w:rPr>
        <w:t>费、纸质资料、差旅费、交通费用、税金、保险等所有可预计和不可预计费用在内。</w:t>
      </w:r>
    </w:p>
    <w:p w14:paraId="1AB695BB">
      <w:pPr>
        <w:spacing w:line="360" w:lineRule="auto"/>
        <w:ind w:firstLine="480" w:firstLineChars="200"/>
        <w:rPr>
          <w:rFonts w:hint="eastAsia" w:ascii="宋体" w:hAnsi="宋体"/>
          <w:bCs/>
          <w:sz w:val="24"/>
          <w:lang w:val="zh-CN"/>
        </w:rPr>
      </w:pPr>
      <w:r>
        <w:rPr>
          <w:rFonts w:hint="eastAsia" w:ascii="宋体" w:hAnsi="宋体"/>
          <w:bCs/>
          <w:sz w:val="24"/>
          <w:lang w:val="en-US" w:eastAsia="zh-CN"/>
        </w:rPr>
        <w:t>2.</w:t>
      </w:r>
      <w:r>
        <w:rPr>
          <w:rFonts w:hint="eastAsia" w:ascii="宋体" w:hAnsi="宋体"/>
          <w:bCs/>
          <w:sz w:val="24"/>
          <w:lang w:val="zh-CN"/>
        </w:rPr>
        <w:t>报价文件封面的标注：项目名称、项目编号、响应供应商名称、</w:t>
      </w:r>
      <w:r>
        <w:rPr>
          <w:rFonts w:hint="eastAsia" w:ascii="宋体" w:hAnsi="宋体"/>
          <w:b/>
          <w:bCs w:val="0"/>
          <w:sz w:val="24"/>
          <w:lang w:val="zh-CN"/>
        </w:rPr>
        <w:t>联系人、联系方式、年月日</w:t>
      </w:r>
      <w:r>
        <w:rPr>
          <w:rFonts w:hint="eastAsia" w:ascii="宋体" w:hAnsi="宋体"/>
          <w:bCs/>
          <w:sz w:val="24"/>
          <w:lang w:val="zh-CN"/>
        </w:rPr>
        <w:t>。</w:t>
      </w:r>
    </w:p>
    <w:p w14:paraId="1B6AD07B">
      <w:pPr>
        <w:spacing w:line="360" w:lineRule="auto"/>
        <w:ind w:firstLine="480" w:firstLineChars="200"/>
        <w:rPr>
          <w:rFonts w:hint="eastAsia" w:ascii="宋体" w:hAnsi="宋体"/>
          <w:bCs/>
          <w:sz w:val="24"/>
          <w:lang w:val="zh-CN"/>
        </w:rPr>
      </w:pPr>
      <w:r>
        <w:rPr>
          <w:rFonts w:hint="eastAsia" w:ascii="宋体" w:hAnsi="宋体"/>
          <w:bCs/>
          <w:sz w:val="24"/>
          <w:lang w:val="en-US" w:eastAsia="zh-CN"/>
        </w:rPr>
        <w:t>3.</w:t>
      </w:r>
      <w:r>
        <w:rPr>
          <w:rFonts w:hint="eastAsia" w:ascii="宋体" w:hAnsi="宋体"/>
          <w:bCs/>
          <w:sz w:val="24"/>
          <w:lang w:val="zh-CN"/>
        </w:rPr>
        <w:t>响应供应商必须按照谈判文件的规定和要求签字、盖章（法人代表的签字可用具有法定效力的签字章）。</w:t>
      </w:r>
    </w:p>
    <w:p w14:paraId="0957F33D">
      <w:pPr>
        <w:spacing w:line="360" w:lineRule="auto"/>
        <w:ind w:firstLine="480" w:firstLineChars="200"/>
        <w:rPr>
          <w:rFonts w:hint="default" w:ascii="宋体" w:hAnsi="宋体"/>
          <w:bCs/>
          <w:sz w:val="24"/>
          <w:lang w:val="en-US" w:eastAsia="zh-CN"/>
        </w:rPr>
      </w:pPr>
      <w:r>
        <w:rPr>
          <w:rFonts w:hint="eastAsia" w:ascii="宋体" w:hAnsi="宋体"/>
          <w:bCs/>
          <w:sz w:val="24"/>
          <w:lang w:val="en-US" w:eastAsia="zh-CN"/>
        </w:rPr>
        <w:t>4.纸质报价文件需要密封。</w:t>
      </w:r>
    </w:p>
    <w:p w14:paraId="333083F3">
      <w:pPr>
        <w:spacing w:line="360" w:lineRule="auto"/>
        <w:ind w:firstLine="562" w:firstLineChars="200"/>
        <w:rPr>
          <w:rFonts w:hint="eastAsia" w:ascii="仿宋" w:hAnsi="仿宋" w:eastAsia="仿宋" w:cs="仿宋"/>
          <w:b/>
          <w:sz w:val="28"/>
          <w:szCs w:val="28"/>
        </w:rPr>
      </w:pPr>
      <w:r>
        <w:rPr>
          <w:rFonts w:hint="eastAsia" w:ascii="宋体" w:hAnsi="宋体" w:eastAsia="宋体" w:cs="宋体"/>
          <w:b/>
          <w:sz w:val="28"/>
          <w:szCs w:val="28"/>
          <w:lang w:val="en-US" w:eastAsia="zh-CN"/>
        </w:rPr>
        <w:t>★</w:t>
      </w:r>
      <w:r>
        <w:rPr>
          <w:rFonts w:hint="eastAsia" w:ascii="仿宋" w:hAnsi="仿宋" w:eastAsia="仿宋" w:cs="仿宋"/>
          <w:b/>
          <w:sz w:val="28"/>
          <w:szCs w:val="28"/>
          <w:lang w:val="en-US" w:eastAsia="zh-CN"/>
        </w:rPr>
        <w:t>五</w:t>
      </w:r>
      <w:r>
        <w:rPr>
          <w:rFonts w:hint="eastAsia" w:ascii="仿宋" w:hAnsi="仿宋" w:eastAsia="仿宋" w:cs="仿宋"/>
          <w:b/>
          <w:sz w:val="28"/>
          <w:szCs w:val="28"/>
        </w:rPr>
        <w:t>、</w:t>
      </w:r>
      <w:r>
        <w:rPr>
          <w:rFonts w:hint="eastAsia" w:ascii="仿宋" w:hAnsi="仿宋" w:eastAsia="仿宋" w:cs="仿宋"/>
          <w:b/>
          <w:bCs/>
          <w:sz w:val="28"/>
          <w:szCs w:val="28"/>
        </w:rPr>
        <w:t>其他要求</w:t>
      </w:r>
    </w:p>
    <w:p w14:paraId="6F853DF7">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1、供应商应保证所提供的服务或其任何一部分均不会侵犯任何第三方的专利权、商标权或著作权。</w:t>
      </w:r>
    </w:p>
    <w:p w14:paraId="044E5C55">
      <w:pPr>
        <w:pStyle w:val="5"/>
        <w:keepNext w:val="0"/>
        <w:keepLines w:val="0"/>
        <w:pageBreakBefore w:val="0"/>
        <w:widowControl w:val="0"/>
        <w:kinsoku/>
        <w:wordWrap/>
        <w:overflowPunct/>
        <w:topLinePunct w:val="0"/>
        <w:autoSpaceDE/>
        <w:autoSpaceDN/>
        <w:bidi w:val="0"/>
        <w:adjustRightInd/>
        <w:snapToGrid/>
        <w:spacing w:after="0" w:line="576"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2、供应商工作人员在项目实施过程中的所有安全问题由供应商全权负责。</w:t>
      </w:r>
    </w:p>
    <w:p w14:paraId="1C493E58">
      <w:pPr>
        <w:pStyle w:val="5"/>
        <w:keepNext w:val="0"/>
        <w:keepLines w:val="0"/>
        <w:pageBreakBefore w:val="0"/>
        <w:widowControl w:val="0"/>
        <w:kinsoku/>
        <w:wordWrap/>
        <w:overflowPunct/>
        <w:topLinePunct w:val="0"/>
        <w:autoSpaceDE/>
        <w:autoSpaceDN/>
        <w:bidi w:val="0"/>
        <w:adjustRightInd/>
        <w:snapToGrid/>
        <w:spacing w:after="0" w:line="576"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3.需提供维护技术人员</w:t>
      </w:r>
      <w:r>
        <w:rPr>
          <w:rFonts w:hint="default" w:ascii="Arial" w:hAnsi="Arial" w:cs="Arial"/>
          <w:bCs/>
          <w:sz w:val="24"/>
          <w:lang w:val="en-US" w:eastAsia="zh-CN"/>
        </w:rPr>
        <w:t>≥</w:t>
      </w:r>
      <w:r>
        <w:rPr>
          <w:rFonts w:hint="eastAsia" w:ascii="宋体" w:hAnsi="宋体"/>
          <w:bCs/>
          <w:sz w:val="24"/>
          <w:lang w:val="en-US" w:eastAsia="zh-CN"/>
        </w:rPr>
        <w:t>1人。供应商需具备市场监督管理局或应急管理厅颁发的固定式压力容器操作证、电工作业证、焊工证（中标供应商3日内人证合一现场查验）。</w:t>
      </w:r>
    </w:p>
    <w:p w14:paraId="70BCA3D6">
      <w:pPr>
        <w:pStyle w:val="5"/>
        <w:ind w:firstLine="480" w:firstLineChars="200"/>
        <w:rPr>
          <w:rFonts w:hint="default" w:ascii="宋体" w:hAnsi="宋体"/>
          <w:bCs/>
          <w:sz w:val="24"/>
          <w:lang w:val="en-US" w:eastAsia="zh-CN"/>
        </w:rPr>
      </w:pPr>
    </w:p>
    <w:p w14:paraId="25959E9A">
      <w:pPr>
        <w:spacing w:line="360" w:lineRule="auto"/>
        <w:jc w:val="center"/>
        <w:rPr>
          <w:rFonts w:hint="eastAsia" w:ascii="宋体" w:hAnsi="宋体"/>
          <w:b/>
          <w:sz w:val="32"/>
          <w:szCs w:val="32"/>
        </w:rPr>
      </w:pPr>
    </w:p>
    <w:p w14:paraId="08BBEEFA">
      <w:pPr>
        <w:widowControl/>
        <w:spacing w:line="360" w:lineRule="auto"/>
        <w:ind w:right="482" w:firstLine="643" w:firstLineChars="200"/>
        <w:jc w:val="center"/>
        <w:rPr>
          <w:rFonts w:hint="eastAsia" w:ascii="宋体" w:hAnsi="宋体" w:eastAsia="宋体" w:cs="Times New Roman"/>
          <w:b/>
          <w:sz w:val="32"/>
          <w:szCs w:val="32"/>
          <w:lang w:val="en-US" w:eastAsia="zh-CN"/>
        </w:rPr>
      </w:pPr>
      <w:r>
        <w:rPr>
          <w:rFonts w:hint="eastAsia" w:ascii="宋体" w:hAnsi="宋体"/>
          <w:b/>
          <w:sz w:val="32"/>
          <w:szCs w:val="32"/>
        </w:rPr>
        <w:br w:type="page"/>
      </w:r>
      <w:r>
        <w:rPr>
          <w:rFonts w:hint="eastAsia" w:ascii="宋体" w:hAnsi="宋体"/>
          <w:b/>
          <w:sz w:val="32"/>
          <w:szCs w:val="32"/>
          <w:lang w:val="en-US" w:eastAsia="zh-CN"/>
        </w:rPr>
        <w:t xml:space="preserve">第三章  </w:t>
      </w:r>
      <w:r>
        <w:rPr>
          <w:rFonts w:hint="eastAsia" w:ascii="宋体" w:hAnsi="宋体" w:eastAsia="宋体" w:cs="Times New Roman"/>
          <w:b/>
          <w:sz w:val="32"/>
          <w:szCs w:val="32"/>
          <w:lang w:val="en-US" w:eastAsia="zh-CN"/>
        </w:rPr>
        <w:t>评审办法</w:t>
      </w:r>
    </w:p>
    <w:p w14:paraId="41928746">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 评审办法表</w:t>
      </w:r>
    </w:p>
    <w:tbl>
      <w:tblPr>
        <w:tblStyle w:val="11"/>
        <w:tblpPr w:leftFromText="180" w:rightFromText="180" w:vertAnchor="text" w:horzAnchor="page" w:tblpXSpec="center" w:tblpY="6"/>
        <w:tblOverlap w:val="never"/>
        <w:tblW w:w="10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5368"/>
        <w:gridCol w:w="3946"/>
      </w:tblGrid>
      <w:tr w14:paraId="63B3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1239" w:type="dxa"/>
            <w:tcBorders>
              <w:top w:val="single" w:color="auto" w:sz="4" w:space="0"/>
              <w:left w:val="single" w:color="auto" w:sz="4" w:space="0"/>
              <w:bottom w:val="single" w:color="auto" w:sz="4" w:space="0"/>
              <w:right w:val="single" w:color="auto" w:sz="4" w:space="0"/>
            </w:tcBorders>
            <w:noWrap w:val="0"/>
            <w:vAlign w:val="center"/>
          </w:tcPr>
          <w:p w14:paraId="7B024E16">
            <w:pPr>
              <w:spacing w:line="360" w:lineRule="auto"/>
              <w:ind w:firstLine="482" w:firstLineChars="200"/>
              <w:rPr>
                <w:rFonts w:hint="eastAsia" w:ascii="宋体" w:hAnsi="宋体"/>
                <w:b/>
                <w:bCs/>
                <w:sz w:val="24"/>
                <w:lang w:val="en-US" w:eastAsia="zh-CN"/>
              </w:rPr>
            </w:pPr>
          </w:p>
        </w:tc>
        <w:tc>
          <w:tcPr>
            <w:tcW w:w="5368" w:type="dxa"/>
            <w:tcBorders>
              <w:top w:val="single" w:color="auto" w:sz="4" w:space="0"/>
              <w:left w:val="single" w:color="auto" w:sz="4" w:space="0"/>
              <w:bottom w:val="single" w:color="auto" w:sz="4" w:space="0"/>
              <w:right w:val="single" w:color="auto" w:sz="4" w:space="0"/>
            </w:tcBorders>
            <w:noWrap w:val="0"/>
            <w:vAlign w:val="center"/>
          </w:tcPr>
          <w:p w14:paraId="2B0B5867">
            <w:pPr>
              <w:spacing w:line="360" w:lineRule="auto"/>
              <w:ind w:firstLine="482" w:firstLineChars="200"/>
              <w:rPr>
                <w:rFonts w:hint="eastAsia" w:ascii="宋体" w:hAnsi="宋体"/>
                <w:b/>
                <w:bCs/>
                <w:sz w:val="24"/>
                <w:lang w:val="en-US" w:eastAsia="zh-CN"/>
              </w:rPr>
            </w:pPr>
            <w:r>
              <w:rPr>
                <w:rFonts w:hint="eastAsia" w:ascii="宋体" w:hAnsi="宋体"/>
                <w:b/>
                <w:bCs/>
                <w:sz w:val="24"/>
                <w:lang w:val="en-US" w:eastAsia="zh-CN"/>
              </w:rPr>
              <w:t>审查因素</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41EB1687">
            <w:pPr>
              <w:spacing w:line="360" w:lineRule="auto"/>
              <w:ind w:firstLine="482" w:firstLineChars="200"/>
              <w:rPr>
                <w:rFonts w:hint="eastAsia" w:ascii="宋体" w:hAnsi="宋体"/>
                <w:b/>
                <w:bCs/>
                <w:sz w:val="24"/>
                <w:lang w:val="en-US" w:eastAsia="zh-CN"/>
              </w:rPr>
            </w:pPr>
            <w:r>
              <w:rPr>
                <w:rFonts w:hint="eastAsia" w:ascii="宋体" w:hAnsi="宋体"/>
                <w:b/>
                <w:bCs/>
                <w:sz w:val="24"/>
                <w:lang w:val="en-US" w:eastAsia="zh-CN"/>
              </w:rPr>
              <w:t>评审标准</w:t>
            </w:r>
          </w:p>
        </w:tc>
      </w:tr>
      <w:tr w14:paraId="2C01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239" w:type="dxa"/>
            <w:vMerge w:val="restart"/>
            <w:tcBorders>
              <w:top w:val="single" w:color="auto" w:sz="4" w:space="0"/>
              <w:left w:val="single" w:color="auto" w:sz="4" w:space="0"/>
              <w:right w:val="single" w:color="auto" w:sz="4" w:space="0"/>
            </w:tcBorders>
            <w:noWrap w:val="0"/>
            <w:vAlign w:val="center"/>
          </w:tcPr>
          <w:p w14:paraId="2513793C">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符合性资格评审标准</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46BC3EAE">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营业执照</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4A86D21F">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具备有效的营业执照、组织机构代码证</w:t>
            </w:r>
          </w:p>
        </w:tc>
      </w:tr>
      <w:tr w14:paraId="1FB6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239" w:type="dxa"/>
            <w:vMerge w:val="continue"/>
            <w:tcBorders>
              <w:left w:val="single" w:color="auto" w:sz="4" w:space="0"/>
              <w:right w:val="single" w:color="auto" w:sz="4" w:space="0"/>
            </w:tcBorders>
            <w:noWrap w:val="0"/>
            <w:vAlign w:val="center"/>
          </w:tcPr>
          <w:p w14:paraId="3176F893">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p>
        </w:tc>
        <w:tc>
          <w:tcPr>
            <w:tcW w:w="5368" w:type="dxa"/>
            <w:tcBorders>
              <w:top w:val="single" w:color="auto" w:sz="4" w:space="0"/>
              <w:left w:val="single" w:color="auto" w:sz="4" w:space="0"/>
              <w:bottom w:val="single" w:color="auto" w:sz="4" w:space="0"/>
              <w:right w:val="single" w:color="auto" w:sz="4" w:space="0"/>
            </w:tcBorders>
            <w:noWrap w:val="0"/>
            <w:vAlign w:val="center"/>
          </w:tcPr>
          <w:p w14:paraId="3A16943C">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default" w:ascii="宋体" w:hAnsi="宋体"/>
                <w:bCs/>
                <w:sz w:val="24"/>
                <w:lang w:val="en-US" w:eastAsia="zh-CN"/>
              </w:rPr>
            </w:pPr>
            <w:r>
              <w:rPr>
                <w:rFonts w:hint="eastAsia" w:ascii="宋体" w:hAnsi="宋体"/>
                <w:bCs/>
                <w:sz w:val="24"/>
                <w:lang w:val="en-US" w:eastAsia="zh-CN"/>
              </w:rPr>
              <w:t>法定代表人资格证明</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34C1BC4C">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符合要求</w:t>
            </w:r>
          </w:p>
        </w:tc>
      </w:tr>
      <w:tr w14:paraId="2CA0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239" w:type="dxa"/>
            <w:vMerge w:val="continue"/>
            <w:tcBorders>
              <w:left w:val="single" w:color="auto" w:sz="4" w:space="0"/>
              <w:right w:val="single" w:color="auto" w:sz="4" w:space="0"/>
            </w:tcBorders>
            <w:noWrap w:val="0"/>
            <w:vAlign w:val="center"/>
          </w:tcPr>
          <w:p w14:paraId="0FE102F8">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p>
        </w:tc>
        <w:tc>
          <w:tcPr>
            <w:tcW w:w="5368" w:type="dxa"/>
            <w:tcBorders>
              <w:top w:val="single" w:color="auto" w:sz="4" w:space="0"/>
              <w:left w:val="single" w:color="auto" w:sz="4" w:space="0"/>
              <w:bottom w:val="single" w:color="auto" w:sz="4" w:space="0"/>
              <w:right w:val="single" w:color="auto" w:sz="4" w:space="0"/>
            </w:tcBorders>
            <w:noWrap w:val="0"/>
            <w:vAlign w:val="center"/>
          </w:tcPr>
          <w:p w14:paraId="1951403A">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授权委托人资格证明</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774C5A4E">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符合要求</w:t>
            </w:r>
          </w:p>
        </w:tc>
      </w:tr>
      <w:tr w14:paraId="37F3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239" w:type="dxa"/>
            <w:vMerge w:val="continue"/>
            <w:tcBorders>
              <w:left w:val="single" w:color="auto" w:sz="4" w:space="0"/>
              <w:right w:val="single" w:color="auto" w:sz="4" w:space="0"/>
            </w:tcBorders>
            <w:noWrap w:val="0"/>
            <w:vAlign w:val="center"/>
          </w:tcPr>
          <w:p w14:paraId="690103FD">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p>
        </w:tc>
        <w:tc>
          <w:tcPr>
            <w:tcW w:w="5368" w:type="dxa"/>
            <w:tcBorders>
              <w:top w:val="single" w:color="auto" w:sz="4" w:space="0"/>
              <w:left w:val="single" w:color="auto" w:sz="4" w:space="0"/>
              <w:bottom w:val="single" w:color="auto" w:sz="4" w:space="0"/>
              <w:right w:val="single" w:color="auto" w:sz="4" w:space="0"/>
            </w:tcBorders>
            <w:noWrap w:val="0"/>
            <w:vAlign w:val="center"/>
          </w:tcPr>
          <w:p w14:paraId="2D97CA9E">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具有良好的商业信誉和健全的财务会计制度</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56AF1C5A">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符合要求（具备证明材料）</w:t>
            </w:r>
          </w:p>
        </w:tc>
      </w:tr>
      <w:tr w14:paraId="6DA7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239" w:type="dxa"/>
            <w:vMerge w:val="continue"/>
            <w:tcBorders>
              <w:left w:val="single" w:color="auto" w:sz="4" w:space="0"/>
              <w:right w:val="single" w:color="auto" w:sz="4" w:space="0"/>
            </w:tcBorders>
            <w:noWrap w:val="0"/>
            <w:vAlign w:val="center"/>
          </w:tcPr>
          <w:p w14:paraId="1ED9DF55">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p>
        </w:tc>
        <w:tc>
          <w:tcPr>
            <w:tcW w:w="5368" w:type="dxa"/>
            <w:tcBorders>
              <w:top w:val="single" w:color="auto" w:sz="4" w:space="0"/>
              <w:left w:val="single" w:color="auto" w:sz="4" w:space="0"/>
              <w:bottom w:val="single" w:color="auto" w:sz="4" w:space="0"/>
              <w:right w:val="single" w:color="auto" w:sz="4" w:space="0"/>
            </w:tcBorders>
            <w:noWrap w:val="0"/>
            <w:vAlign w:val="center"/>
          </w:tcPr>
          <w:p w14:paraId="55A70DFE">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具有履行合同所必须的设备和专业技术能力</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76430708">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符合要求（具备证明材料）</w:t>
            </w:r>
          </w:p>
        </w:tc>
      </w:tr>
      <w:tr w14:paraId="3505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239" w:type="dxa"/>
            <w:vMerge w:val="continue"/>
            <w:tcBorders>
              <w:left w:val="single" w:color="auto" w:sz="4" w:space="0"/>
              <w:right w:val="single" w:color="auto" w:sz="4" w:space="0"/>
            </w:tcBorders>
            <w:noWrap w:val="0"/>
            <w:vAlign w:val="center"/>
          </w:tcPr>
          <w:p w14:paraId="08916D5B">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p>
        </w:tc>
        <w:tc>
          <w:tcPr>
            <w:tcW w:w="5368" w:type="dxa"/>
            <w:tcBorders>
              <w:top w:val="single" w:color="auto" w:sz="4" w:space="0"/>
              <w:left w:val="single" w:color="auto" w:sz="4" w:space="0"/>
              <w:bottom w:val="single" w:color="auto" w:sz="4" w:space="0"/>
              <w:right w:val="single" w:color="auto" w:sz="4" w:space="0"/>
            </w:tcBorders>
            <w:noWrap w:val="0"/>
            <w:vAlign w:val="center"/>
          </w:tcPr>
          <w:p w14:paraId="6D30A08B">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具有依法缴纳税收和社会保障资金的良好记录</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00709FDD">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符合要求（具备证明材料）</w:t>
            </w:r>
          </w:p>
        </w:tc>
      </w:tr>
      <w:tr w14:paraId="2D68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jc w:val="center"/>
        </w:trPr>
        <w:tc>
          <w:tcPr>
            <w:tcW w:w="1239" w:type="dxa"/>
            <w:vMerge w:val="continue"/>
            <w:tcBorders>
              <w:left w:val="single" w:color="auto" w:sz="4" w:space="0"/>
              <w:right w:val="single" w:color="auto" w:sz="4" w:space="0"/>
            </w:tcBorders>
            <w:noWrap w:val="0"/>
            <w:vAlign w:val="center"/>
          </w:tcPr>
          <w:p w14:paraId="2B18DB64">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p>
        </w:tc>
        <w:tc>
          <w:tcPr>
            <w:tcW w:w="5368" w:type="dxa"/>
            <w:tcBorders>
              <w:top w:val="single" w:color="auto" w:sz="4" w:space="0"/>
              <w:left w:val="single" w:color="auto" w:sz="4" w:space="0"/>
              <w:bottom w:val="single" w:color="auto" w:sz="4" w:space="0"/>
              <w:right w:val="single" w:color="auto" w:sz="4" w:space="0"/>
            </w:tcBorders>
            <w:noWrap w:val="0"/>
            <w:vAlign w:val="center"/>
          </w:tcPr>
          <w:p w14:paraId="6134C14E">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参加本次政府采购活动前三年内，在经营活动中没有重大违法记录</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32585D58">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符合要求（承诺）</w:t>
            </w:r>
          </w:p>
        </w:tc>
      </w:tr>
      <w:tr w14:paraId="2349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1239" w:type="dxa"/>
            <w:tcBorders>
              <w:top w:val="single" w:color="auto" w:sz="4" w:space="0"/>
              <w:left w:val="single" w:color="auto" w:sz="4" w:space="0"/>
              <w:bottom w:val="single" w:color="auto" w:sz="4" w:space="0"/>
              <w:right w:val="single" w:color="auto" w:sz="4" w:space="0"/>
            </w:tcBorders>
            <w:noWrap w:val="0"/>
            <w:vAlign w:val="center"/>
          </w:tcPr>
          <w:p w14:paraId="1C730E63">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响应性评审标准</w:t>
            </w:r>
          </w:p>
        </w:tc>
        <w:tc>
          <w:tcPr>
            <w:tcW w:w="5368" w:type="dxa"/>
            <w:tcBorders>
              <w:top w:val="single" w:color="auto" w:sz="4" w:space="0"/>
              <w:left w:val="single" w:color="auto" w:sz="4" w:space="0"/>
              <w:bottom w:val="single" w:color="auto" w:sz="4" w:space="0"/>
              <w:right w:val="single" w:color="auto" w:sz="4" w:space="0"/>
            </w:tcBorders>
            <w:noWrap w:val="0"/>
            <w:vAlign w:val="center"/>
          </w:tcPr>
          <w:p w14:paraId="6BB6B502">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default" w:ascii="宋体" w:hAnsi="宋体"/>
                <w:bCs/>
                <w:sz w:val="24"/>
                <w:lang w:val="en-US" w:eastAsia="zh-CN"/>
              </w:rPr>
            </w:pPr>
            <w:r>
              <w:rPr>
                <w:rFonts w:hint="eastAsia" w:ascii="宋体" w:hAnsi="宋体"/>
                <w:bCs/>
                <w:sz w:val="24"/>
                <w:lang w:val="en-US" w:eastAsia="zh-CN"/>
              </w:rPr>
              <w:t>技术参数及功能、商务要求</w:t>
            </w:r>
          </w:p>
        </w:tc>
        <w:tc>
          <w:tcPr>
            <w:tcW w:w="3946" w:type="dxa"/>
            <w:tcBorders>
              <w:top w:val="single" w:color="auto" w:sz="4" w:space="0"/>
              <w:left w:val="single" w:color="auto" w:sz="4" w:space="0"/>
              <w:bottom w:val="single" w:color="auto" w:sz="4" w:space="0"/>
              <w:right w:val="single" w:color="auto" w:sz="4" w:space="0"/>
            </w:tcBorders>
            <w:noWrap w:val="0"/>
            <w:vAlign w:val="center"/>
          </w:tcPr>
          <w:p w14:paraId="358E79C4">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r>
              <w:rPr>
                <w:rFonts w:hint="eastAsia" w:ascii="宋体" w:hAnsi="宋体"/>
                <w:bCs/>
                <w:sz w:val="24"/>
                <w:lang w:val="en-US" w:eastAsia="zh-CN"/>
              </w:rPr>
              <w:t>符合要求</w:t>
            </w:r>
          </w:p>
        </w:tc>
      </w:tr>
    </w:tbl>
    <w:p w14:paraId="1D716EBF">
      <w:pPr>
        <w:pStyle w:val="5"/>
        <w:keepNext w:val="0"/>
        <w:keepLines w:val="0"/>
        <w:pageBreakBefore w:val="0"/>
        <w:widowControl w:val="0"/>
        <w:kinsoku/>
        <w:wordWrap/>
        <w:overflowPunct/>
        <w:topLinePunct w:val="0"/>
        <w:autoSpaceDE/>
        <w:autoSpaceDN/>
        <w:bidi w:val="0"/>
        <w:adjustRightInd/>
        <w:snapToGrid/>
        <w:spacing w:after="0" w:line="576" w:lineRule="exact"/>
        <w:ind w:firstLine="0" w:firstLineChars="0"/>
        <w:textAlignment w:val="auto"/>
        <w:rPr>
          <w:rFonts w:hint="eastAsia" w:ascii="宋体" w:hAnsi="宋体"/>
          <w:bCs/>
          <w:sz w:val="24"/>
          <w:lang w:val="en-US" w:eastAsia="zh-CN"/>
        </w:rPr>
      </w:pPr>
    </w:p>
    <w:p w14:paraId="2FBFD5CA">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评审程序</w:t>
      </w:r>
    </w:p>
    <w:p w14:paraId="4402BA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2.1评审小组对询价申请人进行资格及响应性审查，有一项不符合标准的作为不通过处理。</w:t>
      </w:r>
    </w:p>
    <w:p w14:paraId="56F74730">
      <w:pPr>
        <w:pStyle w:val="5"/>
        <w:keepNext w:val="0"/>
        <w:keepLines w:val="0"/>
        <w:pageBreakBefore w:val="0"/>
        <w:widowControl w:val="0"/>
        <w:kinsoku/>
        <w:wordWrap/>
        <w:overflowPunct/>
        <w:topLinePunct w:val="0"/>
        <w:autoSpaceDE/>
        <w:autoSpaceDN/>
        <w:bidi w:val="0"/>
        <w:adjustRightInd/>
        <w:snapToGrid/>
        <w:spacing w:after="0" w:line="576"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2.2资格评审标准：见评审办法表</w:t>
      </w:r>
    </w:p>
    <w:p w14:paraId="5E4981D3">
      <w:pPr>
        <w:pStyle w:val="5"/>
        <w:keepNext w:val="0"/>
        <w:keepLines w:val="0"/>
        <w:pageBreakBefore w:val="0"/>
        <w:widowControl w:val="0"/>
        <w:kinsoku/>
        <w:wordWrap/>
        <w:overflowPunct/>
        <w:topLinePunct w:val="0"/>
        <w:autoSpaceDE/>
        <w:autoSpaceDN/>
        <w:bidi w:val="0"/>
        <w:adjustRightInd/>
        <w:snapToGrid/>
        <w:spacing w:after="0" w:line="576"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2.3响应性评审标准：见评审办法表</w:t>
      </w:r>
    </w:p>
    <w:p w14:paraId="282E99EC">
      <w:pPr>
        <w:pStyle w:val="5"/>
        <w:keepNext w:val="0"/>
        <w:keepLines w:val="0"/>
        <w:pageBreakBefore w:val="0"/>
        <w:widowControl w:val="0"/>
        <w:kinsoku/>
        <w:wordWrap/>
        <w:overflowPunct/>
        <w:topLinePunct w:val="0"/>
        <w:autoSpaceDE/>
        <w:autoSpaceDN/>
        <w:bidi w:val="0"/>
        <w:adjustRightInd/>
        <w:snapToGrid/>
        <w:spacing w:after="0" w:line="576"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2.4供应商报价低于采购预算50%或者低于其他有效供应商报价算术平均价40%,有可能影响产品质量或者不能诚信履约的，评审委员会应当要求其在评审现场合理的时间内提供成本构成书面说明，并提交相关证明材料（加盖供应商鲜章）。</w:t>
      </w:r>
    </w:p>
    <w:p w14:paraId="77AAEA5D">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评定办法</w:t>
      </w:r>
    </w:p>
    <w:p w14:paraId="0503FACF">
      <w:pPr>
        <w:pStyle w:val="5"/>
        <w:keepNext w:val="0"/>
        <w:keepLines w:val="0"/>
        <w:pageBreakBefore w:val="0"/>
        <w:widowControl w:val="0"/>
        <w:kinsoku/>
        <w:wordWrap/>
        <w:overflowPunct/>
        <w:topLinePunct w:val="0"/>
        <w:autoSpaceDE/>
        <w:autoSpaceDN/>
        <w:bidi w:val="0"/>
        <w:adjustRightInd/>
        <w:snapToGrid/>
        <w:spacing w:after="0" w:line="576"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3.1本项目由评标小组直接确定成交供应商。</w:t>
      </w:r>
    </w:p>
    <w:p w14:paraId="0B5D3F1F">
      <w:pPr>
        <w:pStyle w:val="5"/>
        <w:keepNext w:val="0"/>
        <w:keepLines w:val="0"/>
        <w:pageBreakBefore w:val="0"/>
        <w:widowControl w:val="0"/>
        <w:kinsoku/>
        <w:wordWrap/>
        <w:overflowPunct/>
        <w:topLinePunct w:val="0"/>
        <w:autoSpaceDE/>
        <w:autoSpaceDN/>
        <w:bidi w:val="0"/>
        <w:adjustRightInd/>
        <w:snapToGrid/>
        <w:spacing w:after="0" w:line="576" w:lineRule="exact"/>
        <w:ind w:firstLine="480" w:firstLineChars="200"/>
        <w:textAlignment w:val="auto"/>
        <w:rPr>
          <w:rFonts w:hint="eastAsia" w:ascii="宋体" w:hAnsi="宋体"/>
          <w:bCs/>
          <w:sz w:val="24"/>
          <w:lang w:val="en-US" w:eastAsia="zh-CN"/>
        </w:rPr>
      </w:pPr>
      <w:r>
        <w:rPr>
          <w:rFonts w:hint="eastAsia" w:ascii="宋体" w:hAnsi="宋体"/>
          <w:bCs/>
          <w:sz w:val="24"/>
          <w:lang w:val="en-US" w:eastAsia="zh-CN"/>
        </w:rPr>
        <w:t>3.2由评标小组按照公平、公正、择优的原则，采用最低评标价法进行评定。</w:t>
      </w:r>
    </w:p>
    <w:p w14:paraId="6DA2F58D">
      <w:pPr>
        <w:pStyle w:val="5"/>
        <w:keepNext w:val="0"/>
        <w:keepLines w:val="0"/>
        <w:pageBreakBefore w:val="0"/>
        <w:widowControl w:val="0"/>
        <w:kinsoku/>
        <w:wordWrap/>
        <w:overflowPunct/>
        <w:topLinePunct w:val="0"/>
        <w:autoSpaceDE/>
        <w:autoSpaceDN/>
        <w:bidi w:val="0"/>
        <w:adjustRightInd/>
        <w:snapToGrid/>
        <w:spacing w:after="0" w:line="576" w:lineRule="exact"/>
        <w:ind w:firstLine="480" w:firstLineChars="200"/>
        <w:textAlignment w:val="auto"/>
        <w:rPr>
          <w:rFonts w:hint="default" w:ascii="宋体" w:hAnsi="宋体"/>
          <w:bCs/>
          <w:sz w:val="24"/>
          <w:lang w:val="en-US" w:eastAsia="zh-CN"/>
        </w:rPr>
      </w:pPr>
      <w:r>
        <w:rPr>
          <w:rFonts w:hint="eastAsia" w:ascii="宋体" w:hAnsi="宋体"/>
          <w:bCs/>
          <w:sz w:val="24"/>
          <w:lang w:val="en-US" w:eastAsia="zh-CN"/>
        </w:rPr>
        <w:t>3.3评标小组根据“符合采购需求，服务相等且报价最低的原则”，确定成交候选供应商（最低报价的供应商作为成交供应商），报价相同的,采取抽签方式决定排名，并确定排名第一的供应商为第一成交候选供应商。</w:t>
      </w:r>
    </w:p>
    <w:p w14:paraId="54F2BF44">
      <w:pPr>
        <w:rPr>
          <w:rFonts w:hint="eastAsia" w:ascii="宋体" w:hAnsi="宋体"/>
          <w:color w:val="000000"/>
          <w:sz w:val="24"/>
        </w:rPr>
      </w:pPr>
      <w:r>
        <w:rPr>
          <w:rFonts w:hint="eastAsia"/>
        </w:rPr>
        <w:br w:type="page"/>
      </w:r>
      <w:r>
        <w:rPr>
          <w:rFonts w:hint="eastAsia" w:ascii="宋体" w:hAnsi="宋体"/>
          <w:b/>
          <w:sz w:val="32"/>
          <w:szCs w:val="32"/>
        </w:rPr>
        <w:t>第</w:t>
      </w:r>
      <w:r>
        <w:rPr>
          <w:rFonts w:hint="eastAsia" w:ascii="宋体" w:hAnsi="宋体"/>
          <w:b/>
          <w:sz w:val="32"/>
          <w:szCs w:val="32"/>
          <w:lang w:val="en-US" w:eastAsia="zh-CN"/>
        </w:rPr>
        <w:t>四</w:t>
      </w:r>
      <w:r>
        <w:rPr>
          <w:rFonts w:hint="eastAsia" w:ascii="宋体" w:hAnsi="宋体"/>
          <w:b/>
          <w:sz w:val="32"/>
          <w:szCs w:val="32"/>
        </w:rPr>
        <w:t>章  供应商应当提供的资格、资质性及其他类似效力要求的相关证明材料</w:t>
      </w:r>
    </w:p>
    <w:p w14:paraId="081CB964">
      <w:pPr>
        <w:autoSpaceDE w:val="0"/>
        <w:autoSpaceDN w:val="0"/>
        <w:adjustRightInd w:val="0"/>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营业执照、税务登记证及组织机构代码证或“三证合一”的营业执照。(复印件盖鲜章)</w:t>
      </w:r>
    </w:p>
    <w:p w14:paraId="7136EA35">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法定代表人授权书原件（格式见第五章报价文件格式一），并附法定代表人及授权代表身份证复印件盖鲜章。</w:t>
      </w:r>
    </w:p>
    <w:p w14:paraId="012495B9">
      <w:pPr>
        <w:spacing w:line="360" w:lineRule="auto"/>
        <w:ind w:firstLine="480" w:firstLineChars="200"/>
        <w:rPr>
          <w:rFonts w:hint="eastAsia" w:ascii="宋体" w:hAnsi="宋体"/>
          <w:color w:val="000000"/>
          <w:sz w:val="24"/>
        </w:rPr>
      </w:pPr>
      <w:r>
        <w:rPr>
          <w:rFonts w:hint="eastAsia" w:ascii="宋体" w:hAnsi="宋体"/>
          <w:color w:val="000000"/>
          <w:sz w:val="24"/>
        </w:rPr>
        <w:t>3</w:t>
      </w:r>
      <w:r>
        <w:rPr>
          <w:rFonts w:hint="eastAsia" w:ascii="宋体" w:hAnsi="宋体"/>
          <w:color w:val="000000"/>
          <w:sz w:val="24"/>
          <w:lang w:val="en-US" w:eastAsia="zh-CN"/>
        </w:rPr>
        <w:t>.</w:t>
      </w:r>
      <w:r>
        <w:rPr>
          <w:rFonts w:hint="eastAsia" w:ascii="宋体" w:hAnsi="宋体"/>
          <w:color w:val="000000"/>
          <w:sz w:val="24"/>
        </w:rPr>
        <w:t>其他相关材料。（格式见第五章“供应商响应文件相关文书格式”）</w:t>
      </w:r>
    </w:p>
    <w:p w14:paraId="14C1007C">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采购文件要求需要提供的其他相关材料。（格式自拟）</w:t>
      </w:r>
    </w:p>
    <w:p w14:paraId="1D465BEA">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供应商认为需要提供的其他相关材料。（格式自拟）</w:t>
      </w:r>
    </w:p>
    <w:p w14:paraId="5D17C8A2">
      <w:pPr>
        <w:spacing w:line="360" w:lineRule="auto"/>
        <w:ind w:firstLine="482" w:firstLineChars="200"/>
        <w:rPr>
          <w:rFonts w:hint="eastAsia" w:ascii="宋体" w:hAnsi="宋体"/>
          <w:b/>
          <w:sz w:val="24"/>
        </w:rPr>
      </w:pPr>
    </w:p>
    <w:p w14:paraId="4D48C043">
      <w:pPr>
        <w:spacing w:line="360" w:lineRule="auto"/>
        <w:ind w:firstLine="480" w:firstLineChars="200"/>
        <w:rPr>
          <w:rFonts w:hint="eastAsia" w:ascii="宋体" w:hAnsi="宋体"/>
          <w:color w:val="000000"/>
          <w:sz w:val="24"/>
        </w:rPr>
      </w:pPr>
    </w:p>
    <w:p w14:paraId="54E016DA">
      <w:pPr>
        <w:spacing w:line="360" w:lineRule="auto"/>
        <w:ind w:firstLine="480" w:firstLineChars="200"/>
        <w:rPr>
          <w:rFonts w:hint="eastAsia" w:ascii="宋体" w:hAnsi="宋体"/>
          <w:color w:val="000000"/>
          <w:sz w:val="24"/>
        </w:rPr>
      </w:pPr>
    </w:p>
    <w:p w14:paraId="2862AA9E">
      <w:pPr>
        <w:spacing w:line="360" w:lineRule="auto"/>
        <w:ind w:firstLine="480" w:firstLineChars="200"/>
        <w:rPr>
          <w:rFonts w:hint="eastAsia" w:ascii="宋体" w:hAnsi="宋体"/>
          <w:color w:val="000000"/>
          <w:sz w:val="24"/>
        </w:rPr>
      </w:pPr>
    </w:p>
    <w:p w14:paraId="1512512F">
      <w:pPr>
        <w:spacing w:line="360" w:lineRule="auto"/>
        <w:ind w:firstLine="480" w:firstLineChars="200"/>
        <w:rPr>
          <w:rFonts w:hint="eastAsia" w:ascii="宋体" w:hAnsi="宋体"/>
          <w:color w:val="000000"/>
          <w:sz w:val="24"/>
        </w:rPr>
      </w:pPr>
    </w:p>
    <w:p w14:paraId="3DE3B90B">
      <w:pPr>
        <w:spacing w:line="360" w:lineRule="auto"/>
        <w:ind w:firstLine="480" w:firstLineChars="200"/>
        <w:rPr>
          <w:rFonts w:hint="eastAsia" w:ascii="宋体" w:hAnsi="宋体"/>
          <w:color w:val="000000"/>
          <w:sz w:val="24"/>
        </w:rPr>
      </w:pPr>
    </w:p>
    <w:p w14:paraId="16E64945">
      <w:pPr>
        <w:spacing w:line="360" w:lineRule="auto"/>
        <w:ind w:firstLine="480" w:firstLineChars="200"/>
        <w:rPr>
          <w:rFonts w:hint="eastAsia" w:ascii="宋体" w:hAnsi="宋体"/>
          <w:color w:val="000000"/>
          <w:sz w:val="24"/>
        </w:rPr>
      </w:pPr>
    </w:p>
    <w:p w14:paraId="58EA6CB1">
      <w:pPr>
        <w:spacing w:line="360" w:lineRule="auto"/>
        <w:ind w:firstLine="480" w:firstLineChars="200"/>
        <w:rPr>
          <w:rFonts w:hint="eastAsia" w:ascii="宋体" w:hAnsi="宋体"/>
          <w:color w:val="000000"/>
          <w:sz w:val="24"/>
        </w:rPr>
      </w:pPr>
    </w:p>
    <w:p w14:paraId="5DBD3769">
      <w:pPr>
        <w:pStyle w:val="5"/>
        <w:rPr>
          <w:rFonts w:hint="eastAsia"/>
        </w:rPr>
      </w:pPr>
    </w:p>
    <w:p w14:paraId="6D904EDB">
      <w:pPr>
        <w:spacing w:line="360" w:lineRule="auto"/>
        <w:ind w:firstLine="480" w:firstLineChars="200"/>
        <w:rPr>
          <w:rFonts w:hint="eastAsia" w:ascii="宋体" w:hAnsi="宋体"/>
          <w:color w:val="000000"/>
          <w:sz w:val="24"/>
        </w:rPr>
      </w:pPr>
      <w:r>
        <w:rPr>
          <w:rFonts w:hint="eastAsia" w:ascii="宋体" w:hAnsi="宋体"/>
          <w:color w:val="000000"/>
          <w:sz w:val="24"/>
        </w:rPr>
        <w:t>注:</w:t>
      </w:r>
    </w:p>
    <w:p w14:paraId="00E75B90">
      <w:pPr>
        <w:spacing w:line="360" w:lineRule="auto"/>
        <w:ind w:firstLine="480" w:firstLineChars="2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以上要求响应供应商提供的资格证明文件复印件的必须加盖响应供应商印章（鲜章）。</w:t>
      </w:r>
    </w:p>
    <w:p w14:paraId="4F2A3F3F">
      <w:pPr>
        <w:spacing w:line="360" w:lineRule="auto"/>
        <w:ind w:firstLine="480" w:firstLineChars="200"/>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若提供资料不实，则取消其成交资格。</w:t>
      </w:r>
    </w:p>
    <w:p w14:paraId="3F5337A0">
      <w:pPr>
        <w:spacing w:line="360" w:lineRule="auto"/>
        <w:jc w:val="center"/>
        <w:rPr>
          <w:rFonts w:hint="eastAsia" w:ascii="宋体" w:hAnsi="宋体"/>
          <w:b/>
          <w:sz w:val="32"/>
          <w:szCs w:val="32"/>
        </w:rPr>
      </w:pPr>
    </w:p>
    <w:p w14:paraId="1AA61B1E">
      <w:pPr>
        <w:spacing w:line="360" w:lineRule="auto"/>
        <w:jc w:val="center"/>
        <w:rPr>
          <w:rFonts w:hint="eastAsia" w:ascii="宋体" w:hAnsi="宋体"/>
          <w:b/>
          <w:sz w:val="32"/>
          <w:szCs w:val="32"/>
        </w:rPr>
      </w:pPr>
    </w:p>
    <w:p w14:paraId="536798B8">
      <w:pPr>
        <w:spacing w:line="360" w:lineRule="auto"/>
        <w:jc w:val="center"/>
        <w:rPr>
          <w:rFonts w:hint="eastAsia" w:ascii="宋体" w:hAnsi="宋体"/>
          <w:b/>
          <w:sz w:val="32"/>
          <w:szCs w:val="32"/>
        </w:rPr>
      </w:pPr>
    </w:p>
    <w:p w14:paraId="428FA1BE">
      <w:pPr>
        <w:rPr>
          <w:rFonts w:hint="eastAsia" w:ascii="宋体" w:hAnsi="宋体"/>
          <w:b/>
          <w:sz w:val="32"/>
          <w:szCs w:val="32"/>
        </w:rPr>
      </w:pPr>
      <w:r>
        <w:rPr>
          <w:rFonts w:hint="eastAsia" w:ascii="宋体" w:hAnsi="宋体"/>
          <w:b/>
          <w:sz w:val="32"/>
          <w:szCs w:val="32"/>
        </w:rPr>
        <w:br w:type="page"/>
      </w:r>
    </w:p>
    <w:p w14:paraId="132FC258">
      <w:pPr>
        <w:spacing w:line="360" w:lineRule="auto"/>
        <w:jc w:val="center"/>
        <w:rPr>
          <w:rFonts w:hint="eastAsia" w:ascii="宋体" w:hAnsi="宋体"/>
          <w:b/>
          <w:sz w:val="32"/>
          <w:szCs w:val="32"/>
        </w:rPr>
      </w:pPr>
      <w:r>
        <w:rPr>
          <w:rFonts w:hint="eastAsia" w:ascii="宋体" w:hAnsi="宋体"/>
          <w:b/>
          <w:sz w:val="32"/>
          <w:szCs w:val="32"/>
        </w:rPr>
        <w:t>第</w:t>
      </w:r>
      <w:r>
        <w:rPr>
          <w:rFonts w:hint="eastAsia" w:ascii="宋体" w:hAnsi="宋体"/>
          <w:b/>
          <w:sz w:val="32"/>
          <w:szCs w:val="32"/>
          <w:lang w:val="en-US" w:eastAsia="zh-CN"/>
        </w:rPr>
        <w:t>五</w:t>
      </w:r>
      <w:r>
        <w:rPr>
          <w:rFonts w:hint="eastAsia" w:ascii="宋体" w:hAnsi="宋体"/>
          <w:b/>
          <w:sz w:val="32"/>
          <w:szCs w:val="32"/>
        </w:rPr>
        <w:t>章  供应商响应文件相关文书格式</w:t>
      </w:r>
    </w:p>
    <w:p w14:paraId="32CFDEC6">
      <w:pPr>
        <w:spacing w:line="360" w:lineRule="auto"/>
        <w:jc w:val="center"/>
        <w:rPr>
          <w:rFonts w:hint="eastAsia" w:ascii="宋体" w:hAnsi="宋体"/>
          <w:b/>
          <w:sz w:val="32"/>
          <w:szCs w:val="32"/>
        </w:rPr>
      </w:pPr>
    </w:p>
    <w:p w14:paraId="5CC815C1">
      <w:pPr>
        <w:spacing w:line="360" w:lineRule="auto"/>
        <w:ind w:firstLine="560" w:firstLineChars="200"/>
        <w:jc w:val="left"/>
        <w:rPr>
          <w:rFonts w:hint="eastAsia" w:ascii="宋体" w:hAnsi="宋体"/>
          <w:bCs/>
          <w:sz w:val="28"/>
          <w:szCs w:val="28"/>
        </w:rPr>
      </w:pPr>
    </w:p>
    <w:p w14:paraId="3E0A7498">
      <w:pPr>
        <w:spacing w:line="360" w:lineRule="auto"/>
        <w:ind w:firstLine="480" w:firstLineChars="200"/>
        <w:jc w:val="left"/>
        <w:rPr>
          <w:rFonts w:hint="eastAsia" w:ascii="宋体" w:hAnsi="宋体"/>
          <w:bCs/>
          <w:sz w:val="24"/>
        </w:rPr>
      </w:pPr>
      <w:r>
        <w:rPr>
          <w:rFonts w:hint="eastAsia" w:ascii="宋体" w:hAnsi="宋体"/>
          <w:bCs/>
          <w:sz w:val="24"/>
        </w:rPr>
        <w:t>一、本章所制响应文件格式（不包括签字盖章），除格式中明确将该格式作为实质性要求的，不具有强制性。</w:t>
      </w:r>
    </w:p>
    <w:p w14:paraId="5CEA8D8E">
      <w:pPr>
        <w:spacing w:line="360" w:lineRule="auto"/>
        <w:ind w:firstLine="360" w:firstLineChars="150"/>
        <w:jc w:val="left"/>
        <w:rPr>
          <w:rFonts w:hint="eastAsia" w:ascii="宋体" w:hAnsi="宋体"/>
          <w:bCs/>
          <w:sz w:val="24"/>
        </w:rPr>
      </w:pPr>
      <w:r>
        <w:rPr>
          <w:rFonts w:hint="eastAsia" w:ascii="宋体" w:hAnsi="宋体"/>
          <w:bCs/>
          <w:sz w:val="24"/>
        </w:rPr>
        <w:t>二、本章所制响应文件格式有关表格中的备注栏，由供应商根据自身响应情况作解释性说明，不作为必填项。</w:t>
      </w:r>
    </w:p>
    <w:p w14:paraId="0552E95C">
      <w:pPr>
        <w:spacing w:line="360" w:lineRule="auto"/>
        <w:ind w:firstLine="360" w:firstLineChars="150"/>
        <w:jc w:val="left"/>
        <w:rPr>
          <w:rFonts w:hint="eastAsia" w:ascii="宋体" w:hAnsi="宋体"/>
          <w:bCs/>
          <w:sz w:val="24"/>
        </w:rPr>
      </w:pPr>
      <w:r>
        <w:rPr>
          <w:rFonts w:hint="eastAsia" w:ascii="宋体" w:hAnsi="宋体"/>
          <w:bCs/>
          <w:sz w:val="24"/>
        </w:rPr>
        <w:t>三、本章所制响应文件格式中需要填写的相关内容事项，可能会与本采购项目无关，在不改变响应文件原义、不影响本项目采购需求的情况下，供应商可以不予填写，但应当注明。</w:t>
      </w:r>
    </w:p>
    <w:p w14:paraId="6F689F46">
      <w:pPr>
        <w:spacing w:line="360" w:lineRule="auto"/>
        <w:jc w:val="center"/>
        <w:rPr>
          <w:rFonts w:hint="eastAsia" w:ascii="宋体" w:hAnsi="宋体"/>
          <w:b/>
          <w:sz w:val="32"/>
          <w:szCs w:val="32"/>
        </w:rPr>
      </w:pPr>
    </w:p>
    <w:p w14:paraId="0A7A7E3E">
      <w:pPr>
        <w:spacing w:line="360" w:lineRule="auto"/>
        <w:jc w:val="center"/>
        <w:rPr>
          <w:rFonts w:hint="eastAsia" w:ascii="宋体" w:hAnsi="宋体"/>
          <w:b/>
          <w:sz w:val="32"/>
          <w:szCs w:val="32"/>
        </w:rPr>
      </w:pPr>
    </w:p>
    <w:p w14:paraId="72CA1ED7">
      <w:pPr>
        <w:spacing w:line="360" w:lineRule="auto"/>
        <w:jc w:val="center"/>
        <w:rPr>
          <w:rFonts w:hint="eastAsia" w:ascii="宋体" w:hAnsi="宋体"/>
          <w:b/>
          <w:sz w:val="32"/>
          <w:szCs w:val="32"/>
        </w:rPr>
      </w:pPr>
    </w:p>
    <w:p w14:paraId="76BDD17A">
      <w:pPr>
        <w:spacing w:line="360" w:lineRule="auto"/>
        <w:jc w:val="center"/>
        <w:rPr>
          <w:rFonts w:hint="eastAsia" w:ascii="宋体" w:hAnsi="宋体"/>
          <w:b/>
          <w:sz w:val="32"/>
          <w:szCs w:val="32"/>
        </w:rPr>
      </w:pPr>
    </w:p>
    <w:p w14:paraId="2A18E4D8">
      <w:pPr>
        <w:spacing w:line="360" w:lineRule="auto"/>
        <w:jc w:val="center"/>
        <w:rPr>
          <w:rFonts w:hint="eastAsia" w:ascii="宋体" w:hAnsi="宋体"/>
          <w:b/>
          <w:sz w:val="32"/>
          <w:szCs w:val="32"/>
        </w:rPr>
      </w:pPr>
    </w:p>
    <w:p w14:paraId="05914D85">
      <w:pPr>
        <w:spacing w:line="360" w:lineRule="auto"/>
        <w:jc w:val="center"/>
        <w:rPr>
          <w:rFonts w:hint="eastAsia" w:ascii="宋体" w:hAnsi="宋体"/>
          <w:b/>
          <w:sz w:val="32"/>
          <w:szCs w:val="32"/>
        </w:rPr>
      </w:pPr>
    </w:p>
    <w:p w14:paraId="76D16DDE">
      <w:pPr>
        <w:spacing w:line="360" w:lineRule="auto"/>
        <w:jc w:val="center"/>
        <w:rPr>
          <w:rFonts w:hint="eastAsia" w:ascii="宋体" w:hAnsi="宋体"/>
          <w:b/>
          <w:sz w:val="32"/>
          <w:szCs w:val="32"/>
        </w:rPr>
      </w:pPr>
    </w:p>
    <w:p w14:paraId="6753355F">
      <w:pPr>
        <w:spacing w:line="360" w:lineRule="auto"/>
        <w:jc w:val="center"/>
        <w:rPr>
          <w:rFonts w:hint="eastAsia" w:ascii="宋体" w:hAnsi="宋体"/>
          <w:b/>
          <w:sz w:val="32"/>
          <w:szCs w:val="32"/>
        </w:rPr>
      </w:pPr>
    </w:p>
    <w:p w14:paraId="6A14E311">
      <w:pPr>
        <w:spacing w:line="360" w:lineRule="auto"/>
        <w:jc w:val="center"/>
        <w:rPr>
          <w:rFonts w:hint="eastAsia" w:ascii="宋体" w:hAnsi="宋体"/>
          <w:b/>
          <w:sz w:val="32"/>
          <w:szCs w:val="32"/>
        </w:rPr>
      </w:pPr>
    </w:p>
    <w:p w14:paraId="047A9BD9">
      <w:pPr>
        <w:spacing w:line="360" w:lineRule="auto"/>
        <w:jc w:val="center"/>
        <w:rPr>
          <w:rFonts w:hint="eastAsia" w:ascii="宋体" w:hAnsi="宋体"/>
          <w:b/>
          <w:sz w:val="32"/>
          <w:szCs w:val="32"/>
        </w:rPr>
      </w:pPr>
    </w:p>
    <w:p w14:paraId="5C4C1643">
      <w:pPr>
        <w:spacing w:line="360" w:lineRule="auto"/>
        <w:jc w:val="center"/>
        <w:rPr>
          <w:rFonts w:hint="eastAsia" w:ascii="宋体" w:hAnsi="宋体"/>
          <w:b/>
          <w:sz w:val="32"/>
          <w:szCs w:val="32"/>
        </w:rPr>
      </w:pPr>
    </w:p>
    <w:p w14:paraId="1BCCFA95">
      <w:pPr>
        <w:spacing w:line="360" w:lineRule="auto"/>
        <w:jc w:val="center"/>
        <w:rPr>
          <w:rFonts w:hint="eastAsia" w:ascii="宋体" w:hAnsi="宋体"/>
          <w:b/>
          <w:sz w:val="32"/>
          <w:szCs w:val="32"/>
        </w:rPr>
      </w:pPr>
    </w:p>
    <w:p w14:paraId="5C0430E8">
      <w:pPr>
        <w:spacing w:line="360" w:lineRule="auto"/>
        <w:jc w:val="center"/>
        <w:rPr>
          <w:rFonts w:hint="eastAsia" w:ascii="宋体" w:hAnsi="宋体"/>
          <w:b/>
          <w:sz w:val="32"/>
          <w:szCs w:val="32"/>
        </w:rPr>
      </w:pPr>
    </w:p>
    <w:p w14:paraId="13598AAF">
      <w:pPr>
        <w:spacing w:line="360" w:lineRule="auto"/>
        <w:jc w:val="center"/>
        <w:rPr>
          <w:rFonts w:hint="eastAsia" w:ascii="宋体" w:hAnsi="宋体"/>
          <w:b/>
          <w:sz w:val="32"/>
          <w:szCs w:val="32"/>
        </w:rPr>
      </w:pPr>
    </w:p>
    <w:p w14:paraId="2BEAE5D8">
      <w:pPr>
        <w:spacing w:line="360" w:lineRule="auto"/>
        <w:ind w:left="420" w:leftChars="0" w:firstLine="964" w:firstLineChars="300"/>
        <w:jc w:val="right"/>
        <w:rPr>
          <w:rFonts w:hint="default" w:ascii="仿宋" w:hAnsi="仿宋" w:eastAsia="仿宋" w:cs="仿宋"/>
          <w:b/>
          <w:bCs w:val="0"/>
          <w:w w:val="99"/>
          <w:kern w:val="0"/>
          <w:sz w:val="36"/>
          <w:szCs w:val="36"/>
          <w:lang w:val="en-US"/>
        </w:rPr>
      </w:pPr>
      <w:r>
        <w:rPr>
          <w:rFonts w:hint="eastAsia" w:ascii="宋体" w:hAnsi="宋体"/>
          <w:b/>
          <w:sz w:val="32"/>
          <w:szCs w:val="32"/>
        </w:rPr>
        <w:br w:type="page"/>
      </w:r>
      <w:r>
        <w:rPr>
          <w:rFonts w:hint="eastAsia" w:ascii="仿宋" w:hAnsi="仿宋" w:eastAsia="仿宋" w:cs="仿宋"/>
          <w:b/>
          <w:bCs/>
          <w:sz w:val="24"/>
          <w:szCs w:val="24"/>
        </w:rPr>
        <w:t>项目编号：</w:t>
      </w:r>
      <w:r>
        <w:rPr>
          <w:rFonts w:hint="eastAsia" w:ascii="仿宋" w:hAnsi="仿宋" w:eastAsia="仿宋" w:cs="仿宋"/>
          <w:b/>
          <w:bCs/>
          <w:sz w:val="24"/>
          <w:szCs w:val="24"/>
          <w:lang w:val="en-US" w:eastAsia="zh-CN"/>
        </w:rPr>
        <w:t>JGXZYYY-ZWK-</w:t>
      </w:r>
      <w:r>
        <w:rPr>
          <w:rFonts w:hint="eastAsia" w:ascii="仿宋" w:hAnsi="仿宋" w:cs="仿宋"/>
          <w:b/>
          <w:bCs/>
          <w:sz w:val="24"/>
          <w:szCs w:val="24"/>
          <w:lang w:val="en-US" w:eastAsia="zh-CN"/>
        </w:rPr>
        <w:t>20250801</w:t>
      </w:r>
    </w:p>
    <w:p w14:paraId="117747B2">
      <w:pPr>
        <w:pStyle w:val="17"/>
        <w:rPr>
          <w:rFonts w:hint="eastAsia"/>
          <w:lang w:val="en-US" w:eastAsia="zh-CN"/>
        </w:rPr>
      </w:pPr>
    </w:p>
    <w:p w14:paraId="2F346844">
      <w:pPr>
        <w:pStyle w:val="17"/>
        <w:rPr>
          <w:rFonts w:hint="eastAsia"/>
          <w:lang w:val="en-US" w:eastAsia="zh-CN"/>
        </w:rPr>
      </w:pPr>
    </w:p>
    <w:p w14:paraId="0DC5B1AF">
      <w:pPr>
        <w:pStyle w:val="17"/>
        <w:rPr>
          <w:rFonts w:hint="eastAsia"/>
          <w:lang w:val="en-US" w:eastAsia="zh-CN"/>
        </w:rPr>
      </w:pPr>
    </w:p>
    <w:p w14:paraId="53378C04">
      <w:pPr>
        <w:autoSpaceDE w:val="0"/>
        <w:autoSpaceDN w:val="0"/>
        <w:adjustRightInd w:val="0"/>
        <w:ind w:right="-6" w:rightChars="-2"/>
        <w:jc w:val="center"/>
        <w:rPr>
          <w:rFonts w:hint="eastAsia" w:ascii="仿宋" w:hAnsi="仿宋" w:eastAsia="仿宋" w:cs="仿宋"/>
          <w:b/>
          <w:bCs/>
          <w:kern w:val="0"/>
          <w:sz w:val="52"/>
          <w:szCs w:val="52"/>
        </w:rPr>
      </w:pPr>
      <w:r>
        <w:rPr>
          <w:rFonts w:hint="eastAsia" w:ascii="仿宋" w:hAnsi="仿宋" w:eastAsia="仿宋" w:cs="仿宋"/>
          <w:b/>
          <w:bCs/>
          <w:kern w:val="0"/>
          <w:sz w:val="52"/>
          <w:szCs w:val="52"/>
          <w:lang w:val="en-US" w:eastAsia="zh-CN"/>
        </w:rPr>
        <w:t>剑阁县中医</w:t>
      </w:r>
      <w:r>
        <w:rPr>
          <w:rFonts w:hint="eastAsia" w:ascii="仿宋" w:hAnsi="仿宋" w:eastAsia="仿宋" w:cs="仿宋"/>
          <w:b/>
          <w:bCs/>
          <w:kern w:val="0"/>
          <w:sz w:val="52"/>
          <w:szCs w:val="52"/>
        </w:rPr>
        <w:t>医院</w:t>
      </w:r>
    </w:p>
    <w:p w14:paraId="79E8589C">
      <w:pPr>
        <w:tabs>
          <w:tab w:val="left" w:pos="3600"/>
          <w:tab w:val="left" w:pos="5360"/>
        </w:tabs>
        <w:autoSpaceDE w:val="0"/>
        <w:autoSpaceDN w:val="0"/>
        <w:adjustRightInd w:val="0"/>
        <w:spacing w:line="360" w:lineRule="auto"/>
        <w:ind w:right="-6" w:rightChars="-2"/>
        <w:jc w:val="center"/>
        <w:rPr>
          <w:rFonts w:hint="eastAsia" w:ascii="仿宋" w:hAnsi="仿宋" w:eastAsia="仿宋" w:cs="仿宋"/>
          <w:b/>
          <w:bCs/>
          <w:kern w:val="0"/>
          <w:sz w:val="52"/>
          <w:szCs w:val="52"/>
        </w:rPr>
      </w:pPr>
      <w:r>
        <w:rPr>
          <w:rFonts w:hint="eastAsia" w:ascii="仿宋" w:hAnsi="仿宋" w:cs="仿宋"/>
          <w:b/>
          <w:sz w:val="52"/>
          <w:szCs w:val="52"/>
          <w:lang w:val="en-US" w:eastAsia="zh-CN"/>
        </w:rPr>
        <w:t>制氧站维保服务</w:t>
      </w:r>
      <w:r>
        <w:rPr>
          <w:rFonts w:hint="eastAsia" w:ascii="仿宋" w:hAnsi="仿宋" w:eastAsia="仿宋" w:cs="仿宋"/>
          <w:b/>
          <w:sz w:val="52"/>
          <w:szCs w:val="52"/>
          <w:lang w:val="en-US" w:eastAsia="zh-CN"/>
        </w:rPr>
        <w:t>项目</w:t>
      </w:r>
      <w:r>
        <w:rPr>
          <w:rFonts w:hint="eastAsia" w:ascii="仿宋" w:hAnsi="仿宋" w:eastAsia="仿宋" w:cs="仿宋"/>
          <w:b/>
          <w:bCs/>
          <w:kern w:val="0"/>
          <w:sz w:val="52"/>
          <w:szCs w:val="52"/>
        </w:rPr>
        <w:t>响应文件</w:t>
      </w:r>
    </w:p>
    <w:p w14:paraId="1964D517">
      <w:pPr>
        <w:tabs>
          <w:tab w:val="left" w:pos="3600"/>
          <w:tab w:val="left" w:pos="4480"/>
          <w:tab w:val="left" w:pos="5360"/>
        </w:tabs>
        <w:autoSpaceDE w:val="0"/>
        <w:autoSpaceDN w:val="0"/>
        <w:adjustRightInd w:val="0"/>
        <w:ind w:right="-6" w:rightChars="-2"/>
        <w:jc w:val="left"/>
        <w:rPr>
          <w:rFonts w:hint="eastAsia" w:ascii="仿宋" w:hAnsi="仿宋" w:eastAsia="仿宋" w:cs="仿宋"/>
          <w:b/>
          <w:bCs/>
          <w:kern w:val="0"/>
          <w:sz w:val="44"/>
          <w:szCs w:val="44"/>
        </w:rPr>
      </w:pPr>
    </w:p>
    <w:p w14:paraId="6B59DC36">
      <w:pPr>
        <w:tabs>
          <w:tab w:val="left" w:pos="3600"/>
          <w:tab w:val="left" w:pos="4480"/>
          <w:tab w:val="left" w:pos="5360"/>
        </w:tabs>
        <w:autoSpaceDE w:val="0"/>
        <w:autoSpaceDN w:val="0"/>
        <w:adjustRightInd w:val="0"/>
        <w:ind w:left="479" w:leftChars="171" w:right="-6" w:rightChars="-2" w:firstLine="883"/>
        <w:jc w:val="left"/>
        <w:rPr>
          <w:rFonts w:hint="eastAsia" w:ascii="仿宋" w:hAnsi="仿宋" w:eastAsia="仿宋" w:cs="仿宋"/>
          <w:b/>
          <w:bCs/>
          <w:kern w:val="0"/>
          <w:sz w:val="44"/>
          <w:szCs w:val="44"/>
        </w:rPr>
      </w:pPr>
    </w:p>
    <w:p w14:paraId="1FC67683">
      <w:pPr>
        <w:pStyle w:val="6"/>
        <w:rPr>
          <w:rFonts w:hint="eastAsia"/>
        </w:rPr>
      </w:pPr>
    </w:p>
    <w:p w14:paraId="23D6FD29">
      <w:pPr>
        <w:pStyle w:val="9"/>
        <w:rPr>
          <w:rFonts w:hint="eastAsia"/>
        </w:rPr>
      </w:pPr>
    </w:p>
    <w:p w14:paraId="64034947">
      <w:pPr>
        <w:tabs>
          <w:tab w:val="left" w:pos="3600"/>
          <w:tab w:val="left" w:pos="4480"/>
          <w:tab w:val="left" w:pos="5360"/>
        </w:tabs>
        <w:autoSpaceDE w:val="0"/>
        <w:autoSpaceDN w:val="0"/>
        <w:adjustRightInd w:val="0"/>
        <w:ind w:right="-6" w:rightChars="-2"/>
        <w:jc w:val="center"/>
        <w:rPr>
          <w:rFonts w:hint="eastAsia" w:ascii="仿宋" w:hAnsi="仿宋" w:eastAsia="仿宋" w:cs="仿宋"/>
          <w:b/>
          <w:bCs/>
          <w:kern w:val="0"/>
          <w:sz w:val="44"/>
          <w:szCs w:val="44"/>
        </w:rPr>
      </w:pPr>
    </w:p>
    <w:p w14:paraId="1D80FD2D">
      <w:pPr>
        <w:tabs>
          <w:tab w:val="left" w:pos="6411"/>
          <w:tab w:val="left" w:pos="6640"/>
        </w:tabs>
        <w:autoSpaceDE w:val="0"/>
        <w:autoSpaceDN w:val="0"/>
        <w:adjustRightInd w:val="0"/>
        <w:spacing w:line="360" w:lineRule="auto"/>
        <w:ind w:right="-6" w:rightChars="-2" w:firstLine="1269" w:firstLineChars="400"/>
        <w:jc w:val="both"/>
        <w:rPr>
          <w:rFonts w:hint="eastAsia" w:ascii="仿宋" w:hAnsi="仿宋" w:eastAsia="仿宋" w:cs="仿宋"/>
          <w:b/>
          <w:bCs w:val="0"/>
          <w:w w:val="99"/>
          <w:kern w:val="0"/>
          <w:sz w:val="32"/>
          <w:szCs w:val="32"/>
        </w:rPr>
      </w:pPr>
      <w:r>
        <w:rPr>
          <w:rFonts w:hint="eastAsia" w:ascii="仿宋" w:hAnsi="仿宋" w:eastAsia="仿宋" w:cs="仿宋"/>
          <w:b/>
          <w:bCs w:val="0"/>
          <w:w w:val="99"/>
          <w:kern w:val="0"/>
          <w:sz w:val="32"/>
          <w:szCs w:val="32"/>
          <w:lang w:val="en-US" w:eastAsia="zh-CN"/>
        </w:rPr>
        <w:t>供应商</w:t>
      </w:r>
      <w:r>
        <w:rPr>
          <w:rFonts w:hint="eastAsia" w:ascii="仿宋" w:hAnsi="仿宋" w:eastAsia="仿宋" w:cs="仿宋"/>
          <w:b/>
          <w:bCs w:val="0"/>
          <w:spacing w:val="1"/>
          <w:w w:val="99"/>
          <w:kern w:val="0"/>
          <w:sz w:val="32"/>
          <w:szCs w:val="32"/>
        </w:rPr>
        <w:t>：</w:t>
      </w:r>
      <w:r>
        <w:rPr>
          <w:rFonts w:hint="eastAsia" w:ascii="仿宋" w:hAnsi="仿宋" w:eastAsia="仿宋" w:cs="仿宋"/>
          <w:b/>
          <w:bCs w:val="0"/>
          <w:w w:val="198"/>
          <w:kern w:val="0"/>
          <w:sz w:val="32"/>
          <w:szCs w:val="32"/>
          <w:u w:val="single"/>
        </w:rPr>
        <w:t xml:space="preserve"> </w:t>
      </w:r>
      <w:r>
        <w:rPr>
          <w:rFonts w:hint="eastAsia" w:ascii="仿宋" w:hAnsi="仿宋" w:eastAsia="仿宋" w:cs="仿宋"/>
          <w:b/>
          <w:bCs w:val="0"/>
          <w:w w:val="198"/>
          <w:kern w:val="0"/>
          <w:sz w:val="32"/>
          <w:szCs w:val="32"/>
          <w:u w:val="single"/>
          <w:lang w:val="en-US" w:eastAsia="zh-CN"/>
        </w:rPr>
        <w:t xml:space="preserve">      </w:t>
      </w:r>
      <w:r>
        <w:rPr>
          <w:rFonts w:hint="eastAsia" w:ascii="仿宋" w:hAnsi="仿宋" w:cs="仿宋"/>
          <w:b/>
          <w:bCs w:val="0"/>
          <w:w w:val="198"/>
          <w:kern w:val="0"/>
          <w:sz w:val="32"/>
          <w:szCs w:val="32"/>
          <w:u w:val="single"/>
          <w:lang w:val="en-US" w:eastAsia="zh-CN"/>
        </w:rPr>
        <w:t xml:space="preserve">  </w:t>
      </w:r>
      <w:r>
        <w:rPr>
          <w:rFonts w:hint="eastAsia" w:ascii="仿宋" w:hAnsi="仿宋" w:eastAsia="仿宋" w:cs="仿宋"/>
          <w:b/>
          <w:bCs w:val="0"/>
          <w:w w:val="198"/>
          <w:kern w:val="0"/>
          <w:sz w:val="32"/>
          <w:szCs w:val="32"/>
          <w:u w:val="single"/>
          <w:lang w:val="en-US" w:eastAsia="zh-CN"/>
        </w:rPr>
        <w:t xml:space="preserve">  </w:t>
      </w:r>
      <w:r>
        <w:rPr>
          <w:rFonts w:hint="eastAsia" w:ascii="仿宋" w:hAnsi="仿宋" w:eastAsia="仿宋" w:cs="仿宋"/>
          <w:b/>
          <w:bCs w:val="0"/>
          <w:kern w:val="0"/>
          <w:sz w:val="32"/>
          <w:szCs w:val="32"/>
          <w:u w:val="single"/>
          <w:lang w:val="en-US" w:eastAsia="zh-CN"/>
        </w:rPr>
        <w:t xml:space="preserve"> </w:t>
      </w:r>
      <w:r>
        <w:rPr>
          <w:rFonts w:hint="eastAsia" w:ascii="仿宋" w:hAnsi="仿宋" w:eastAsia="仿宋" w:cs="仿宋"/>
          <w:b/>
          <w:bCs w:val="0"/>
          <w:w w:val="99"/>
          <w:kern w:val="0"/>
          <w:sz w:val="32"/>
          <w:szCs w:val="32"/>
        </w:rPr>
        <w:t>（单位盖章）</w:t>
      </w:r>
    </w:p>
    <w:p w14:paraId="3C9543B0">
      <w:pPr>
        <w:tabs>
          <w:tab w:val="left" w:pos="6411"/>
          <w:tab w:val="left" w:pos="6640"/>
        </w:tabs>
        <w:autoSpaceDE w:val="0"/>
        <w:autoSpaceDN w:val="0"/>
        <w:adjustRightInd w:val="0"/>
        <w:spacing w:line="360" w:lineRule="auto"/>
        <w:ind w:right="-6" w:rightChars="-2" w:firstLine="1269" w:firstLineChars="400"/>
        <w:jc w:val="both"/>
        <w:rPr>
          <w:rFonts w:hint="default" w:ascii="仿宋" w:hAnsi="仿宋" w:eastAsia="仿宋" w:cs="仿宋"/>
          <w:b/>
          <w:bCs w:val="0"/>
          <w:w w:val="99"/>
          <w:kern w:val="0"/>
          <w:sz w:val="32"/>
          <w:szCs w:val="32"/>
          <w:u w:val="single"/>
          <w:lang w:val="en-US" w:eastAsia="zh-CN"/>
        </w:rPr>
      </w:pPr>
      <w:r>
        <w:rPr>
          <w:rFonts w:hint="eastAsia" w:ascii="仿宋" w:hAnsi="仿宋" w:eastAsia="仿宋" w:cs="仿宋"/>
          <w:b/>
          <w:bCs w:val="0"/>
          <w:w w:val="99"/>
          <w:kern w:val="0"/>
          <w:sz w:val="32"/>
          <w:szCs w:val="32"/>
          <w:lang w:val="en-US" w:eastAsia="zh-CN"/>
        </w:rPr>
        <w:t>联系人：</w:t>
      </w:r>
      <w:r>
        <w:rPr>
          <w:rFonts w:hint="eastAsia" w:ascii="仿宋" w:hAnsi="仿宋" w:eastAsia="仿宋" w:cs="仿宋"/>
          <w:b/>
          <w:bCs w:val="0"/>
          <w:w w:val="99"/>
          <w:kern w:val="0"/>
          <w:sz w:val="32"/>
          <w:szCs w:val="32"/>
          <w:u w:val="single"/>
          <w:lang w:val="en-US" w:eastAsia="zh-CN"/>
        </w:rPr>
        <w:t xml:space="preserve">                       </w:t>
      </w:r>
    </w:p>
    <w:p w14:paraId="77AEC919">
      <w:pPr>
        <w:tabs>
          <w:tab w:val="left" w:pos="6411"/>
          <w:tab w:val="left" w:pos="6640"/>
        </w:tabs>
        <w:autoSpaceDE w:val="0"/>
        <w:autoSpaceDN w:val="0"/>
        <w:adjustRightInd w:val="0"/>
        <w:spacing w:line="360" w:lineRule="auto"/>
        <w:ind w:right="-6" w:rightChars="-2" w:firstLine="1269" w:firstLineChars="400"/>
        <w:jc w:val="both"/>
        <w:rPr>
          <w:rFonts w:hint="eastAsia" w:ascii="仿宋" w:hAnsi="仿宋" w:eastAsia="仿宋" w:cs="仿宋"/>
          <w:b/>
          <w:bCs w:val="0"/>
          <w:sz w:val="32"/>
          <w:szCs w:val="32"/>
          <w:u w:val="single"/>
          <w:lang w:val="en-US" w:eastAsia="zh-CN"/>
        </w:rPr>
      </w:pPr>
      <w:r>
        <w:rPr>
          <w:rFonts w:hint="eastAsia" w:ascii="仿宋" w:hAnsi="仿宋" w:eastAsia="仿宋" w:cs="仿宋"/>
          <w:b/>
          <w:bCs w:val="0"/>
          <w:w w:val="99"/>
          <w:kern w:val="21"/>
          <w:sz w:val="32"/>
          <w:szCs w:val="32"/>
          <w:lang w:val="en-US" w:eastAsia="zh-CN"/>
        </w:rPr>
        <w:t>联系电话</w:t>
      </w:r>
      <w:r>
        <w:rPr>
          <w:rFonts w:hint="eastAsia" w:ascii="仿宋" w:hAnsi="仿宋" w:eastAsia="仿宋" w:cs="仿宋"/>
          <w:b/>
          <w:bCs w:val="0"/>
          <w:w w:val="99"/>
          <w:kern w:val="0"/>
          <w:sz w:val="32"/>
          <w:szCs w:val="32"/>
          <w:lang w:val="en-US" w:eastAsia="zh-CN"/>
        </w:rPr>
        <w:t>：</w:t>
      </w:r>
      <w:r>
        <w:rPr>
          <w:rFonts w:hint="eastAsia" w:ascii="仿宋" w:hAnsi="仿宋" w:eastAsia="仿宋" w:cs="仿宋"/>
          <w:b/>
          <w:bCs w:val="0"/>
          <w:sz w:val="32"/>
          <w:szCs w:val="32"/>
          <w:u w:val="single"/>
          <w:lang w:val="en-US" w:eastAsia="zh-CN"/>
        </w:rPr>
        <w:t xml:space="preserve">      </w:t>
      </w:r>
      <w:r>
        <w:rPr>
          <w:rFonts w:hint="eastAsia" w:ascii="仿宋" w:hAnsi="仿宋" w:cs="仿宋"/>
          <w:b/>
          <w:bCs w:val="0"/>
          <w:sz w:val="32"/>
          <w:szCs w:val="32"/>
          <w:u w:val="single"/>
          <w:lang w:val="en-US" w:eastAsia="zh-CN"/>
        </w:rPr>
        <w:t xml:space="preserve"> </w:t>
      </w:r>
      <w:r>
        <w:rPr>
          <w:rFonts w:hint="eastAsia" w:ascii="仿宋" w:hAnsi="仿宋" w:eastAsia="仿宋" w:cs="仿宋"/>
          <w:b/>
          <w:bCs w:val="0"/>
          <w:sz w:val="32"/>
          <w:szCs w:val="32"/>
          <w:u w:val="single"/>
          <w:lang w:val="en-US" w:eastAsia="zh-CN"/>
        </w:rPr>
        <w:t xml:space="preserve">              </w:t>
      </w:r>
    </w:p>
    <w:p w14:paraId="40FDDFE5">
      <w:pPr>
        <w:pStyle w:val="9"/>
        <w:rPr>
          <w:rFonts w:hint="eastAsia"/>
          <w:lang w:val="en-US" w:eastAsia="zh-CN"/>
        </w:rPr>
      </w:pPr>
    </w:p>
    <w:p w14:paraId="6831A196">
      <w:pPr>
        <w:tabs>
          <w:tab w:val="left" w:pos="6411"/>
          <w:tab w:val="left" w:pos="6640"/>
        </w:tabs>
        <w:autoSpaceDE w:val="0"/>
        <w:autoSpaceDN w:val="0"/>
        <w:adjustRightInd w:val="0"/>
        <w:spacing w:line="360" w:lineRule="auto"/>
        <w:ind w:left="479" w:leftChars="171" w:right="-6" w:rightChars="-2" w:firstLine="538" w:firstLineChars="149"/>
        <w:jc w:val="center"/>
        <w:rPr>
          <w:rFonts w:hint="eastAsia" w:ascii="仿宋" w:hAnsi="仿宋" w:eastAsia="仿宋" w:cs="仿宋"/>
          <w:b/>
          <w:bCs w:val="0"/>
          <w:sz w:val="36"/>
          <w:szCs w:val="36"/>
        </w:rPr>
      </w:pPr>
      <w:r>
        <w:rPr>
          <w:rFonts w:hint="eastAsia" w:ascii="仿宋" w:hAnsi="仿宋" w:eastAsia="仿宋" w:cs="仿宋"/>
          <w:b/>
          <w:bCs w:val="0"/>
          <w:sz w:val="36"/>
          <w:szCs w:val="36"/>
        </w:rPr>
        <w:t>年</w:t>
      </w:r>
      <w:r>
        <w:rPr>
          <w:rFonts w:hint="eastAsia" w:ascii="仿宋" w:hAnsi="仿宋" w:eastAsia="仿宋" w:cs="仿宋"/>
          <w:b/>
          <w:bCs w:val="0"/>
          <w:sz w:val="36"/>
          <w:szCs w:val="36"/>
          <w:lang w:val="en-US" w:eastAsia="zh-CN"/>
        </w:rPr>
        <w:t xml:space="preserve">   </w:t>
      </w:r>
      <w:r>
        <w:rPr>
          <w:rFonts w:hint="eastAsia" w:ascii="仿宋" w:hAnsi="仿宋" w:eastAsia="仿宋" w:cs="仿宋"/>
          <w:b/>
          <w:bCs w:val="0"/>
          <w:sz w:val="36"/>
          <w:szCs w:val="36"/>
        </w:rPr>
        <w:t>月   日</w:t>
      </w:r>
    </w:p>
    <w:p w14:paraId="5E6C519D">
      <w:pPr>
        <w:ind w:right="-6" w:rightChars="-2"/>
        <w:jc w:val="both"/>
        <w:rPr>
          <w:rFonts w:hint="eastAsia" w:ascii="仿宋" w:hAnsi="仿宋" w:eastAsia="仿宋" w:cs="仿宋"/>
          <w:b/>
          <w:szCs w:val="28"/>
          <w:u w:val="single"/>
        </w:rPr>
      </w:pPr>
    </w:p>
    <w:p w14:paraId="1A5F219E">
      <w:pPr>
        <w:pStyle w:val="6"/>
        <w:rPr>
          <w:rFonts w:hint="eastAsia"/>
        </w:rPr>
      </w:pPr>
    </w:p>
    <w:p w14:paraId="434EAB16">
      <w:pPr>
        <w:spacing w:line="360" w:lineRule="auto"/>
        <w:jc w:val="center"/>
        <w:rPr>
          <w:rFonts w:hint="eastAsia" w:ascii="宋体" w:hAnsi="宋体"/>
          <w:b/>
          <w:sz w:val="32"/>
          <w:szCs w:val="32"/>
        </w:rPr>
      </w:pPr>
      <w:r>
        <w:rPr>
          <w:rFonts w:hint="eastAsia" w:ascii="宋体" w:hAnsi="宋体"/>
          <w:b/>
          <w:sz w:val="32"/>
          <w:szCs w:val="32"/>
        </w:rPr>
        <w:br w:type="page"/>
      </w:r>
      <w:r>
        <w:rPr>
          <w:rFonts w:hint="eastAsia" w:ascii="宋体" w:hAnsi="宋体"/>
          <w:b/>
          <w:sz w:val="32"/>
          <w:szCs w:val="32"/>
        </w:rPr>
        <w:t>一、法定代表人授权书</w:t>
      </w:r>
    </w:p>
    <w:p w14:paraId="6E2FD393">
      <w:pPr>
        <w:spacing w:line="360" w:lineRule="auto"/>
        <w:rPr>
          <w:rFonts w:hint="eastAsia" w:ascii="宋体" w:hAnsi="宋体"/>
          <w:sz w:val="24"/>
        </w:rPr>
      </w:pPr>
    </w:p>
    <w:p w14:paraId="4E11F035">
      <w:pPr>
        <w:spacing w:line="360" w:lineRule="auto"/>
        <w:rPr>
          <w:rFonts w:hint="eastAsia" w:ascii="宋体" w:hAnsi="宋体"/>
          <w:sz w:val="24"/>
        </w:rPr>
      </w:pPr>
    </w:p>
    <w:p w14:paraId="47B8053C">
      <w:pPr>
        <w:spacing w:line="360" w:lineRule="auto"/>
        <w:rPr>
          <w:rFonts w:hint="eastAsia" w:ascii="宋体" w:hAnsi="宋体"/>
          <w:sz w:val="24"/>
        </w:rPr>
      </w:pPr>
      <w:r>
        <w:rPr>
          <w:rFonts w:hint="eastAsia" w:ascii="宋体" w:hAnsi="宋体"/>
          <w:sz w:val="24"/>
          <w:lang w:eastAsia="zh-CN"/>
        </w:rPr>
        <w:t>剑阁县中医医院</w:t>
      </w:r>
      <w:r>
        <w:rPr>
          <w:rFonts w:hint="eastAsia" w:ascii="宋体" w:hAnsi="宋体"/>
          <w:sz w:val="24"/>
        </w:rPr>
        <w:t>：</w:t>
      </w:r>
    </w:p>
    <w:p w14:paraId="6732F5FA">
      <w:pPr>
        <w:spacing w:line="360" w:lineRule="auto"/>
        <w:ind w:firstLine="480" w:firstLineChars="200"/>
        <w:rPr>
          <w:rFonts w:hint="eastAsia" w:ascii="宋体" w:hAnsi="宋体"/>
          <w:sz w:val="24"/>
        </w:rPr>
      </w:pPr>
      <w:r>
        <w:rPr>
          <w:rFonts w:hint="eastAsia" w:ascii="宋体" w:hAnsi="宋体"/>
          <w:sz w:val="24"/>
        </w:rPr>
        <w:t>本授权声明：</w:t>
      </w:r>
      <w:r>
        <w:rPr>
          <w:rFonts w:hint="eastAsia" w:ascii="宋体" w:hAnsi="宋体"/>
          <w:sz w:val="24"/>
          <w:u w:val="single"/>
        </w:rPr>
        <w:t xml:space="preserve">                     </w:t>
      </w:r>
      <w:r>
        <w:rPr>
          <w:rFonts w:hint="eastAsia" w:ascii="宋体" w:hAnsi="宋体"/>
          <w:sz w:val="24"/>
        </w:rPr>
        <w:t>（响应供应商名称）</w:t>
      </w:r>
      <w:r>
        <w:rPr>
          <w:rFonts w:hint="eastAsia" w:ascii="宋体" w:hAnsi="宋体"/>
          <w:sz w:val="24"/>
          <w:u w:val="single"/>
        </w:rPr>
        <w:t xml:space="preserve">          </w:t>
      </w:r>
      <w:r>
        <w:rPr>
          <w:rFonts w:hint="eastAsia" w:ascii="宋体" w:hAnsi="宋体"/>
          <w:sz w:val="24"/>
        </w:rPr>
        <w:t>（法定代表人姓名、职务）授权</w:t>
      </w:r>
      <w:r>
        <w:rPr>
          <w:rFonts w:hint="eastAsia" w:ascii="宋体" w:hAnsi="宋体"/>
          <w:sz w:val="24"/>
          <w:u w:val="single"/>
        </w:rPr>
        <w:t xml:space="preserve">                        </w:t>
      </w:r>
      <w:r>
        <w:rPr>
          <w:rFonts w:hint="eastAsia" w:ascii="宋体" w:hAnsi="宋体"/>
          <w:sz w:val="24"/>
        </w:rPr>
        <w:t>（被授权人姓名、职务）为我方</w:t>
      </w:r>
      <w:r>
        <w:rPr>
          <w:rFonts w:hint="eastAsia" w:ascii="宋体" w:hAnsi="宋体"/>
          <w:bCs/>
          <w:sz w:val="24"/>
          <w:u w:val="single"/>
        </w:rPr>
        <w:t>“</w:t>
      </w:r>
      <w:r>
        <w:rPr>
          <w:rFonts w:hint="eastAsia" w:ascii="宋体" w:hAnsi="宋体"/>
          <w:bCs/>
          <w:sz w:val="24"/>
          <w:u w:val="single"/>
          <w:lang w:eastAsia="zh-CN"/>
        </w:rPr>
        <w:t>剑阁县中医医院</w:t>
      </w:r>
      <w:r>
        <w:rPr>
          <w:rFonts w:hint="eastAsia" w:ascii="宋体" w:hAnsi="宋体"/>
          <w:bCs/>
          <w:sz w:val="24"/>
          <w:u w:val="single"/>
          <w:lang w:val="en-US" w:eastAsia="zh-CN"/>
        </w:rPr>
        <w:t>制氧站维保服务</w:t>
      </w:r>
      <w:r>
        <w:rPr>
          <w:rFonts w:hint="eastAsia" w:ascii="宋体" w:hAnsi="宋体"/>
          <w:bCs/>
          <w:sz w:val="24"/>
          <w:u w:val="single"/>
          <w:lang w:eastAsia="zh-CN"/>
        </w:rPr>
        <w:t>采购项目</w:t>
      </w:r>
      <w:r>
        <w:rPr>
          <w:rFonts w:hint="eastAsia" w:ascii="宋体" w:hAnsi="宋体"/>
          <w:bCs/>
          <w:sz w:val="24"/>
          <w:u w:val="single"/>
        </w:rPr>
        <w:t>”</w:t>
      </w:r>
      <w:r>
        <w:rPr>
          <w:rFonts w:hint="eastAsia" w:ascii="宋体" w:hAnsi="宋体"/>
          <w:bCs/>
          <w:sz w:val="24"/>
        </w:rPr>
        <w:t>（项目编号:</w:t>
      </w:r>
      <w:r>
        <w:rPr>
          <w:sz w:val="24"/>
        </w:rPr>
        <w:t xml:space="preserve"> </w:t>
      </w:r>
      <w:r>
        <w:rPr>
          <w:rFonts w:hint="eastAsia" w:ascii="宋体" w:hAnsi="宋体"/>
          <w:bCs/>
          <w:sz w:val="24"/>
          <w:lang w:val="en-US" w:eastAsia="zh-CN"/>
        </w:rPr>
        <w:t>JGXZYYY-ZWK-20250801</w:t>
      </w:r>
      <w:r>
        <w:rPr>
          <w:rFonts w:hint="eastAsia" w:ascii="宋体" w:hAnsi="宋体"/>
          <w:bCs/>
          <w:sz w:val="24"/>
        </w:rPr>
        <w:t>）</w:t>
      </w:r>
      <w:r>
        <w:rPr>
          <w:rFonts w:hint="eastAsia" w:ascii="宋体" w:hAnsi="宋体"/>
          <w:sz w:val="24"/>
        </w:rPr>
        <w:t>采购活动的合法代表，以我方名义全权处理该项目有关</w:t>
      </w:r>
      <w:r>
        <w:rPr>
          <w:rFonts w:hint="eastAsia" w:ascii="宋体" w:hAnsi="宋体"/>
          <w:sz w:val="24"/>
          <w:lang w:val="en-US" w:eastAsia="zh-CN"/>
        </w:rPr>
        <w:t>采购</w:t>
      </w:r>
      <w:r>
        <w:rPr>
          <w:rFonts w:hint="eastAsia" w:ascii="宋体" w:hAnsi="宋体"/>
          <w:sz w:val="24"/>
        </w:rPr>
        <w:t>、签订合同以及执行合同等一切事宜。</w:t>
      </w:r>
    </w:p>
    <w:p w14:paraId="63544FCA">
      <w:pPr>
        <w:spacing w:line="360" w:lineRule="auto"/>
        <w:ind w:firstLine="480" w:firstLineChars="200"/>
        <w:rPr>
          <w:rFonts w:hint="eastAsia" w:ascii="宋体" w:hAnsi="宋体"/>
          <w:sz w:val="24"/>
        </w:rPr>
      </w:pPr>
    </w:p>
    <w:p w14:paraId="3A7B9CFD">
      <w:pPr>
        <w:spacing w:line="360" w:lineRule="auto"/>
        <w:ind w:firstLine="480" w:firstLineChars="200"/>
        <w:rPr>
          <w:rFonts w:hint="eastAsia" w:ascii="宋体" w:hAnsi="宋体"/>
          <w:sz w:val="24"/>
        </w:rPr>
      </w:pPr>
      <w:r>
        <w:rPr>
          <w:rFonts w:hint="eastAsia" w:ascii="宋体" w:hAnsi="宋体"/>
          <w:sz w:val="24"/>
        </w:rPr>
        <w:t>特此声明。</w:t>
      </w:r>
    </w:p>
    <w:p w14:paraId="2B8C82E1">
      <w:pPr>
        <w:spacing w:line="360" w:lineRule="auto"/>
        <w:ind w:firstLine="480" w:firstLineChars="200"/>
        <w:rPr>
          <w:rFonts w:hint="eastAsia" w:ascii="宋体" w:hAnsi="宋体"/>
          <w:sz w:val="24"/>
        </w:rPr>
      </w:pPr>
    </w:p>
    <w:p w14:paraId="77A419EA">
      <w:pPr>
        <w:spacing w:line="360" w:lineRule="auto"/>
        <w:ind w:firstLine="480" w:firstLineChars="200"/>
        <w:rPr>
          <w:rFonts w:hint="eastAsia" w:ascii="宋体" w:hAnsi="宋体"/>
          <w:bCs/>
          <w:sz w:val="24"/>
        </w:rPr>
      </w:pPr>
      <w:r>
        <w:rPr>
          <w:rFonts w:hint="eastAsia" w:ascii="宋体" w:hAnsi="宋体"/>
          <w:bCs/>
          <w:sz w:val="24"/>
        </w:rPr>
        <w:t>注：应附法定代表人/单位负责人身份证明材料复印件和授权代表身份证明材料复印件。</w:t>
      </w:r>
    </w:p>
    <w:p w14:paraId="4C4B9530">
      <w:pPr>
        <w:spacing w:line="360" w:lineRule="auto"/>
        <w:ind w:firstLine="480" w:firstLineChars="200"/>
        <w:rPr>
          <w:rFonts w:hint="eastAsia" w:ascii="宋体" w:hAnsi="宋体"/>
          <w:sz w:val="24"/>
        </w:rPr>
      </w:pPr>
    </w:p>
    <w:p w14:paraId="79299F7A">
      <w:pPr>
        <w:spacing w:line="360" w:lineRule="auto"/>
        <w:ind w:firstLine="480" w:firstLineChars="200"/>
        <w:rPr>
          <w:rFonts w:hint="eastAsia" w:ascii="宋体" w:hAnsi="宋体"/>
          <w:sz w:val="24"/>
        </w:rPr>
      </w:pPr>
    </w:p>
    <w:p w14:paraId="3EA32F11">
      <w:pPr>
        <w:spacing w:line="360" w:lineRule="auto"/>
        <w:ind w:firstLine="480" w:firstLineChars="200"/>
        <w:rPr>
          <w:rFonts w:hint="eastAsia" w:ascii="宋体" w:hAnsi="宋体"/>
          <w:sz w:val="24"/>
        </w:rPr>
      </w:pPr>
    </w:p>
    <w:p w14:paraId="56B53F75">
      <w:pPr>
        <w:spacing w:line="360" w:lineRule="auto"/>
        <w:ind w:firstLine="480" w:firstLineChars="200"/>
        <w:rPr>
          <w:rFonts w:hint="eastAsia" w:ascii="宋体" w:hAnsi="宋体"/>
          <w:sz w:val="24"/>
        </w:rPr>
      </w:pPr>
    </w:p>
    <w:p w14:paraId="46BE0C8D">
      <w:pPr>
        <w:spacing w:line="360" w:lineRule="auto"/>
        <w:ind w:firstLine="480" w:firstLineChars="200"/>
        <w:rPr>
          <w:rFonts w:hint="eastAsia" w:ascii="宋体" w:hAnsi="宋体"/>
          <w:sz w:val="24"/>
        </w:rPr>
      </w:pPr>
    </w:p>
    <w:p w14:paraId="7E5D52D2">
      <w:pPr>
        <w:adjustRightInd w:val="0"/>
        <w:spacing w:before="156" w:beforeLines="50" w:after="156" w:afterLines="50" w:line="360" w:lineRule="auto"/>
        <w:ind w:right="480" w:firstLine="4920" w:firstLineChars="2050"/>
        <w:rPr>
          <w:rFonts w:hint="eastAsia" w:ascii="宋体" w:hAnsi="宋体"/>
          <w:sz w:val="24"/>
        </w:rPr>
      </w:pPr>
    </w:p>
    <w:p w14:paraId="2FC589E4">
      <w:pPr>
        <w:adjustRightInd w:val="0"/>
        <w:spacing w:before="156" w:beforeLines="50" w:after="156" w:afterLines="50" w:line="360" w:lineRule="auto"/>
        <w:ind w:right="480" w:firstLine="4920" w:firstLineChars="2050"/>
        <w:rPr>
          <w:rFonts w:hint="eastAsia" w:ascii="宋体" w:hAnsi="宋体"/>
          <w:sz w:val="24"/>
        </w:rPr>
      </w:pPr>
    </w:p>
    <w:p w14:paraId="212EF883">
      <w:pPr>
        <w:adjustRightInd w:val="0"/>
        <w:spacing w:before="156" w:beforeLines="50" w:after="156" w:afterLines="50" w:line="360" w:lineRule="auto"/>
        <w:ind w:right="480" w:firstLine="4920" w:firstLineChars="2050"/>
        <w:rPr>
          <w:rFonts w:hint="eastAsia" w:ascii="宋体" w:hAnsi="宋体"/>
          <w:sz w:val="24"/>
        </w:rPr>
      </w:pPr>
      <w:r>
        <w:rPr>
          <w:rFonts w:ascii="宋体" w:hAnsi="宋体"/>
          <w:sz w:val="24"/>
        </w:rPr>
        <w:t xml:space="preserve">供应商名称（盖章）：  </w:t>
      </w:r>
    </w:p>
    <w:p w14:paraId="2D6725A2">
      <w:pPr>
        <w:adjustRightInd w:val="0"/>
        <w:spacing w:before="156" w:beforeLines="50" w:after="156" w:afterLines="50" w:line="360" w:lineRule="auto"/>
        <w:ind w:right="480" w:firstLine="4560" w:firstLineChars="1900"/>
        <w:rPr>
          <w:rFonts w:hint="eastAsia" w:ascii="宋体" w:hAns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 xml:space="preserve">     </w:t>
      </w:r>
    </w:p>
    <w:p w14:paraId="6C8585B4">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授权代表签字：       </w:t>
      </w:r>
    </w:p>
    <w:p w14:paraId="1AD988C1">
      <w:pPr>
        <w:spacing w:line="360" w:lineRule="auto"/>
        <w:ind w:right="480" w:firstLine="6000" w:firstLineChars="2500"/>
        <w:rPr>
          <w:rFonts w:hint="eastAsia" w:ascii="宋体" w:hAnsi="宋体"/>
          <w:sz w:val="24"/>
        </w:rPr>
      </w:pPr>
      <w:r>
        <w:rPr>
          <w:rFonts w:hint="eastAsia" w:ascii="宋体" w:hAnsi="宋体"/>
          <w:sz w:val="24"/>
        </w:rPr>
        <w:t xml:space="preserve">日    期：    </w:t>
      </w:r>
    </w:p>
    <w:p w14:paraId="1E2E4912">
      <w:pPr>
        <w:spacing w:line="360" w:lineRule="auto"/>
        <w:jc w:val="center"/>
        <w:rPr>
          <w:rFonts w:hint="eastAsia" w:ascii="宋体" w:hAnsi="宋体"/>
          <w:b/>
          <w:sz w:val="32"/>
          <w:szCs w:val="32"/>
        </w:rPr>
      </w:pPr>
    </w:p>
    <w:p w14:paraId="099B7745">
      <w:pPr>
        <w:spacing w:line="360" w:lineRule="auto"/>
        <w:jc w:val="center"/>
        <w:rPr>
          <w:rFonts w:hint="eastAsia" w:ascii="宋体" w:hAnsi="宋体"/>
          <w:b/>
          <w:sz w:val="32"/>
          <w:szCs w:val="32"/>
        </w:rPr>
      </w:pPr>
    </w:p>
    <w:p w14:paraId="5321DC88">
      <w:pPr>
        <w:spacing w:line="360" w:lineRule="auto"/>
        <w:jc w:val="center"/>
        <w:rPr>
          <w:rFonts w:hint="eastAsia" w:ascii="宋体" w:hAnsi="宋体"/>
          <w:b/>
          <w:sz w:val="32"/>
          <w:szCs w:val="32"/>
        </w:rPr>
      </w:pPr>
      <w:r>
        <w:rPr>
          <w:rFonts w:hint="eastAsia" w:ascii="宋体" w:hAnsi="宋体"/>
          <w:b/>
          <w:sz w:val="32"/>
          <w:szCs w:val="32"/>
        </w:rPr>
        <w:t>二、报 价 函</w:t>
      </w:r>
    </w:p>
    <w:p w14:paraId="6E370065">
      <w:pPr>
        <w:pStyle w:val="7"/>
        <w:spacing w:after="0" w:line="360" w:lineRule="auto"/>
        <w:rPr>
          <w:rFonts w:hint="eastAsia" w:ascii="宋体" w:hAnsi="宋体"/>
          <w:bCs/>
          <w:sz w:val="28"/>
          <w:szCs w:val="28"/>
        </w:rPr>
      </w:pPr>
    </w:p>
    <w:p w14:paraId="3D3E5DA4">
      <w:pPr>
        <w:pStyle w:val="7"/>
        <w:spacing w:after="0" w:line="360" w:lineRule="auto"/>
        <w:rPr>
          <w:rFonts w:hint="eastAsia" w:ascii="宋体" w:hAnsi="宋体"/>
          <w:bCs/>
          <w:sz w:val="24"/>
        </w:rPr>
      </w:pPr>
      <w:r>
        <w:rPr>
          <w:rFonts w:hint="eastAsia" w:ascii="宋体" w:hAnsi="宋体"/>
          <w:bCs/>
          <w:sz w:val="24"/>
          <w:lang w:eastAsia="zh-CN"/>
        </w:rPr>
        <w:t>剑阁县中医医院</w:t>
      </w:r>
      <w:r>
        <w:rPr>
          <w:rFonts w:hint="eastAsia" w:ascii="宋体" w:hAnsi="宋体"/>
          <w:bCs/>
          <w:sz w:val="24"/>
        </w:rPr>
        <w:t>：</w:t>
      </w:r>
    </w:p>
    <w:p w14:paraId="0C36C39B">
      <w:pPr>
        <w:pStyle w:val="7"/>
        <w:spacing w:after="0" w:line="360" w:lineRule="auto"/>
        <w:ind w:firstLine="480" w:firstLineChars="200"/>
        <w:rPr>
          <w:rFonts w:hint="eastAsia" w:ascii="宋体" w:hAnsi="宋体"/>
          <w:bCs/>
          <w:sz w:val="24"/>
        </w:rPr>
      </w:pPr>
    </w:p>
    <w:p w14:paraId="26FAF58A">
      <w:pPr>
        <w:pStyle w:val="7"/>
        <w:spacing w:after="0" w:line="360" w:lineRule="auto"/>
        <w:ind w:firstLine="480" w:firstLineChars="200"/>
        <w:rPr>
          <w:rFonts w:hint="eastAsia" w:ascii="宋体" w:hAnsi="宋体"/>
          <w:bCs/>
          <w:sz w:val="24"/>
        </w:rPr>
      </w:pPr>
      <w:r>
        <w:rPr>
          <w:rFonts w:hint="eastAsia" w:ascii="宋体" w:hAnsi="宋体"/>
          <w:bCs/>
          <w:sz w:val="24"/>
        </w:rPr>
        <w:t>我方全面研究了“</w:t>
      </w:r>
      <w:r>
        <w:rPr>
          <w:rFonts w:hint="eastAsia" w:ascii="宋体" w:hAnsi="宋体"/>
          <w:bCs/>
          <w:sz w:val="24"/>
          <w:u w:val="single"/>
          <w:lang w:eastAsia="zh-CN"/>
        </w:rPr>
        <w:t>剑阁县中医医院制氧站维保服务采购项目</w:t>
      </w:r>
      <w:r>
        <w:rPr>
          <w:rFonts w:hint="eastAsia" w:ascii="宋体" w:hAnsi="宋体"/>
          <w:bCs/>
          <w:sz w:val="24"/>
        </w:rPr>
        <w:t>”项目谈判文件（项目编号</w:t>
      </w:r>
      <w:r>
        <w:rPr>
          <w:rFonts w:hint="eastAsia" w:ascii="宋体" w:hAnsi="宋体"/>
          <w:bCs/>
          <w:sz w:val="24"/>
          <w:lang w:val="en-US" w:eastAsia="zh-CN"/>
        </w:rPr>
        <w:t>JGXZYYY-ZWK-20250801</w:t>
      </w:r>
      <w:r>
        <w:rPr>
          <w:rFonts w:hint="eastAsia" w:ascii="宋体" w:hAnsi="宋体"/>
          <w:bCs/>
          <w:sz w:val="24"/>
        </w:rPr>
        <w:t>），决定参加贵单位组织的本项目采购。我方授权</w:t>
      </w:r>
      <w:r>
        <w:rPr>
          <w:rFonts w:hint="eastAsia" w:ascii="宋体" w:hAnsi="宋体"/>
          <w:bCs/>
          <w:sz w:val="24"/>
          <w:u w:val="single"/>
        </w:rPr>
        <w:t xml:space="preserve">                  </w:t>
      </w:r>
      <w:r>
        <w:rPr>
          <w:rFonts w:hint="eastAsia" w:ascii="宋体" w:hAnsi="宋体"/>
          <w:bCs/>
          <w:sz w:val="24"/>
        </w:rPr>
        <w:t>（姓名、职务）代表我方</w:t>
      </w:r>
      <w:r>
        <w:rPr>
          <w:rFonts w:hint="eastAsia" w:ascii="宋体" w:hAnsi="宋体"/>
          <w:bCs/>
          <w:sz w:val="24"/>
          <w:u w:val="single"/>
        </w:rPr>
        <w:t xml:space="preserve">                        </w:t>
      </w:r>
      <w:r>
        <w:rPr>
          <w:rFonts w:hint="eastAsia" w:ascii="宋体" w:hAnsi="宋体"/>
          <w:bCs/>
          <w:sz w:val="24"/>
        </w:rPr>
        <w:t>（参加谈判单位的名称）全权处理本项目采购的有关事宜。</w:t>
      </w:r>
    </w:p>
    <w:p w14:paraId="113EC519">
      <w:pPr>
        <w:pStyle w:val="7"/>
        <w:spacing w:after="0" w:line="360" w:lineRule="auto"/>
        <w:ind w:firstLine="480" w:firstLineChars="200"/>
        <w:rPr>
          <w:rFonts w:hint="eastAsia" w:ascii="宋体" w:hAnsi="宋体"/>
          <w:bCs/>
          <w:sz w:val="24"/>
        </w:rPr>
      </w:pPr>
      <w:r>
        <w:rPr>
          <w:rFonts w:hint="eastAsia" w:ascii="宋体" w:hAnsi="宋体"/>
          <w:bCs/>
          <w:sz w:val="24"/>
        </w:rPr>
        <w:t>1</w:t>
      </w:r>
      <w:r>
        <w:rPr>
          <w:rFonts w:hint="eastAsia" w:ascii="宋体" w:hAnsi="宋体"/>
          <w:bCs/>
          <w:sz w:val="24"/>
          <w:lang w:val="en-US" w:eastAsia="zh-CN"/>
        </w:rPr>
        <w:t>.</w:t>
      </w:r>
      <w:r>
        <w:rPr>
          <w:rFonts w:hint="eastAsia" w:ascii="宋体" w:hAnsi="宋体"/>
          <w:bCs/>
          <w:sz w:val="24"/>
        </w:rPr>
        <w:t>我方自愿按照招谈判文件规定的各项要求向采购人提供所需货物/服务，总报价为人民币</w:t>
      </w:r>
      <w:r>
        <w:rPr>
          <w:rFonts w:hint="eastAsia" w:ascii="宋体" w:hAnsi="宋体"/>
          <w:bCs/>
          <w:sz w:val="24"/>
          <w:u w:val="single"/>
        </w:rPr>
        <w:t xml:space="preserve">            </w:t>
      </w:r>
      <w:r>
        <w:rPr>
          <w:rFonts w:hint="eastAsia" w:ascii="宋体" w:hAnsi="宋体"/>
          <w:bCs/>
          <w:sz w:val="24"/>
        </w:rPr>
        <w:t xml:space="preserve"> 元（大写：</w:t>
      </w:r>
      <w:r>
        <w:rPr>
          <w:rFonts w:hint="eastAsia" w:ascii="宋体" w:hAnsi="宋体"/>
          <w:bCs/>
          <w:sz w:val="24"/>
          <w:u w:val="single"/>
        </w:rPr>
        <w:t xml:space="preserve">                           </w:t>
      </w:r>
      <w:r>
        <w:rPr>
          <w:rFonts w:hint="eastAsia" w:ascii="宋体" w:hAnsi="宋体"/>
          <w:bCs/>
          <w:sz w:val="24"/>
        </w:rPr>
        <w:t>）。</w:t>
      </w:r>
    </w:p>
    <w:p w14:paraId="33613B37">
      <w:pPr>
        <w:pStyle w:val="7"/>
        <w:spacing w:after="0" w:line="360" w:lineRule="auto"/>
        <w:ind w:firstLine="480" w:firstLineChars="200"/>
        <w:rPr>
          <w:rFonts w:hint="eastAsia" w:ascii="宋体" w:hAnsi="宋体"/>
          <w:bCs/>
          <w:sz w:val="24"/>
        </w:rPr>
      </w:pPr>
      <w:r>
        <w:rPr>
          <w:rFonts w:hint="eastAsia" w:ascii="宋体" w:hAnsi="宋体"/>
          <w:bCs/>
          <w:sz w:val="24"/>
        </w:rPr>
        <w:t>2</w:t>
      </w:r>
      <w:r>
        <w:rPr>
          <w:rFonts w:hint="eastAsia" w:ascii="宋体" w:hAnsi="宋体"/>
          <w:bCs/>
          <w:sz w:val="24"/>
          <w:lang w:val="en-US" w:eastAsia="zh-CN"/>
        </w:rPr>
        <w:t>.</w:t>
      </w:r>
      <w:r>
        <w:rPr>
          <w:rFonts w:hint="eastAsia" w:ascii="宋体" w:hAnsi="宋体"/>
          <w:bCs/>
          <w:sz w:val="24"/>
        </w:rPr>
        <w:t>一旦我方成交，我方将严格履行合同规定的责任和义务，保证按质按量完成项目服务工作。</w:t>
      </w:r>
    </w:p>
    <w:p w14:paraId="33B6292E">
      <w:pPr>
        <w:pStyle w:val="7"/>
        <w:spacing w:after="0" w:line="360" w:lineRule="auto"/>
        <w:ind w:firstLine="480" w:firstLineChars="200"/>
        <w:rPr>
          <w:rFonts w:hint="eastAsia" w:ascii="宋体" w:hAnsi="宋体"/>
          <w:bCs/>
          <w:sz w:val="24"/>
        </w:rPr>
      </w:pPr>
      <w:r>
        <w:rPr>
          <w:rFonts w:hint="eastAsia" w:ascii="宋体" w:hAnsi="宋体"/>
          <w:bCs/>
          <w:sz w:val="24"/>
          <w:lang w:val="en-US" w:eastAsia="zh-CN"/>
        </w:rPr>
        <w:t>3.</w:t>
      </w:r>
      <w:r>
        <w:rPr>
          <w:rFonts w:hint="eastAsia" w:ascii="宋体" w:hAnsi="宋体"/>
          <w:bCs/>
          <w:sz w:val="24"/>
        </w:rPr>
        <w:t>我方愿意提供贵院可能另外要求的，与本次谈判采购有关的文件资料，并保证我方已提供和将要提供的文件资料是真实、准确的。</w:t>
      </w:r>
    </w:p>
    <w:p w14:paraId="143CB2F2">
      <w:pPr>
        <w:pStyle w:val="7"/>
        <w:spacing w:after="0" w:line="360" w:lineRule="auto"/>
        <w:ind w:firstLine="560" w:firstLineChars="200"/>
        <w:rPr>
          <w:rFonts w:hint="eastAsia" w:ascii="宋体" w:hAnsi="宋体"/>
          <w:bCs/>
          <w:sz w:val="28"/>
          <w:szCs w:val="28"/>
        </w:rPr>
      </w:pPr>
    </w:p>
    <w:p w14:paraId="58D6F7A7">
      <w:pPr>
        <w:pStyle w:val="7"/>
        <w:spacing w:after="0" w:line="360" w:lineRule="auto"/>
        <w:ind w:firstLine="560" w:firstLineChars="200"/>
        <w:rPr>
          <w:rFonts w:hint="eastAsia" w:ascii="宋体" w:hAnsi="宋体"/>
          <w:bCs/>
          <w:sz w:val="28"/>
          <w:szCs w:val="28"/>
        </w:rPr>
      </w:pPr>
    </w:p>
    <w:p w14:paraId="5C382C2C">
      <w:pPr>
        <w:pStyle w:val="7"/>
        <w:spacing w:after="0" w:line="360" w:lineRule="auto"/>
        <w:ind w:firstLine="560" w:firstLineChars="200"/>
        <w:rPr>
          <w:rFonts w:hint="eastAsia" w:ascii="宋体" w:hAnsi="宋体"/>
          <w:bCs/>
          <w:sz w:val="28"/>
          <w:szCs w:val="28"/>
        </w:rPr>
      </w:pPr>
    </w:p>
    <w:p w14:paraId="3E58E33F">
      <w:pPr>
        <w:adjustRightInd w:val="0"/>
        <w:spacing w:before="156" w:beforeLines="50" w:after="156" w:afterLines="50" w:line="360" w:lineRule="auto"/>
        <w:ind w:right="480" w:firstLine="4800" w:firstLineChars="2000"/>
        <w:rPr>
          <w:rFonts w:hint="eastAsia" w:ascii="宋体" w:hAnsi="宋体"/>
          <w:sz w:val="24"/>
        </w:rPr>
      </w:pPr>
    </w:p>
    <w:p w14:paraId="168764F6">
      <w:pPr>
        <w:adjustRightInd w:val="0"/>
        <w:spacing w:before="156" w:beforeLines="50" w:after="156" w:afterLines="50" w:line="360" w:lineRule="auto"/>
        <w:ind w:right="480" w:firstLine="4800" w:firstLineChars="2000"/>
        <w:rPr>
          <w:rFonts w:hint="eastAsia" w:ascii="宋体" w:hAnsi="宋体"/>
          <w:sz w:val="24"/>
        </w:rPr>
      </w:pPr>
    </w:p>
    <w:p w14:paraId="7C2047A8">
      <w:pPr>
        <w:pStyle w:val="5"/>
        <w:rPr>
          <w:rFonts w:hint="eastAsia"/>
        </w:rPr>
      </w:pPr>
    </w:p>
    <w:p w14:paraId="477CAB14">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4255B4E1">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2470CD82">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640AEDB9">
      <w:pPr>
        <w:spacing w:line="360" w:lineRule="auto"/>
        <w:jc w:val="center"/>
        <w:rPr>
          <w:rFonts w:hint="eastAsia" w:ascii="宋体" w:hAnsi="宋体"/>
          <w:b/>
          <w:sz w:val="32"/>
          <w:szCs w:val="32"/>
        </w:rPr>
      </w:pPr>
    </w:p>
    <w:p w14:paraId="2ED746B3">
      <w:pPr>
        <w:spacing w:line="360" w:lineRule="auto"/>
        <w:jc w:val="center"/>
        <w:rPr>
          <w:rFonts w:hint="eastAsia" w:ascii="宋体" w:hAnsi="宋体"/>
          <w:b/>
          <w:sz w:val="32"/>
          <w:szCs w:val="32"/>
        </w:rPr>
      </w:pPr>
      <w:r>
        <w:rPr>
          <w:rFonts w:hint="eastAsia" w:ascii="宋体" w:hAnsi="宋体"/>
          <w:b/>
          <w:sz w:val="32"/>
          <w:szCs w:val="32"/>
        </w:rPr>
        <w:t>三、报价一览表</w:t>
      </w:r>
    </w:p>
    <w:p w14:paraId="7BBDA02C">
      <w:pPr>
        <w:pStyle w:val="4"/>
        <w:spacing w:line="360" w:lineRule="auto"/>
        <w:ind w:firstLine="0" w:firstLineChars="0"/>
        <w:rPr>
          <w:rFonts w:hint="eastAsia" w:ascii="宋体" w:hAnsi="宋体" w:eastAsia="宋体"/>
          <w:sz w:val="24"/>
          <w:lang w:eastAsia="zh-CN"/>
        </w:rPr>
      </w:pPr>
      <w:r>
        <w:rPr>
          <w:rFonts w:hint="eastAsia" w:ascii="宋体" w:hAnsi="宋体"/>
          <w:sz w:val="24"/>
        </w:rPr>
        <w:t>项目名称:</w:t>
      </w:r>
      <w:r>
        <w:rPr>
          <w:rFonts w:hint="eastAsia"/>
          <w:sz w:val="24"/>
        </w:rPr>
        <w:t xml:space="preserve"> </w:t>
      </w:r>
      <w:r>
        <w:rPr>
          <w:rFonts w:hint="eastAsia" w:ascii="宋体" w:hAnsi="宋体"/>
          <w:sz w:val="24"/>
          <w:lang w:eastAsia="zh-CN"/>
        </w:rPr>
        <w:t>剑阁县中医医院制氧站维保服务采购项目</w:t>
      </w:r>
    </w:p>
    <w:p w14:paraId="1FEF5C3C">
      <w:pPr>
        <w:pStyle w:val="4"/>
        <w:spacing w:line="360" w:lineRule="auto"/>
        <w:ind w:firstLine="0" w:firstLineChars="0"/>
        <w:rPr>
          <w:rFonts w:hint="default" w:ascii="宋体" w:hAnsi="宋体" w:eastAsia="宋体"/>
          <w:sz w:val="24"/>
          <w:lang w:val="en-US" w:eastAsia="zh-CN"/>
        </w:rPr>
      </w:pPr>
      <w:r>
        <w:rPr>
          <w:rFonts w:hint="eastAsia" w:ascii="宋体" w:hAnsi="宋体"/>
          <w:sz w:val="24"/>
        </w:rPr>
        <w:t>项目编号：</w:t>
      </w:r>
      <w:r>
        <w:rPr>
          <w:rFonts w:hint="eastAsia" w:ascii="宋体" w:hAnsi="宋体"/>
          <w:sz w:val="24"/>
          <w:lang w:val="en-US" w:eastAsia="zh-CN"/>
        </w:rPr>
        <w:t>JGXZYYY-ZWK-20250801</w:t>
      </w:r>
    </w:p>
    <w:tbl>
      <w:tblPr>
        <w:tblStyle w:val="11"/>
        <w:tblW w:w="98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5"/>
        <w:gridCol w:w="4877"/>
        <w:gridCol w:w="851"/>
        <w:gridCol w:w="850"/>
        <w:gridCol w:w="1276"/>
        <w:gridCol w:w="1353"/>
      </w:tblGrid>
      <w:tr w14:paraId="3ED53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center"/>
          </w:tcPr>
          <w:p w14:paraId="5F09E3E4">
            <w:pPr>
              <w:spacing w:before="156" w:beforeLines="50" w:after="156" w:afterLines="50" w:line="360" w:lineRule="auto"/>
              <w:jc w:val="center"/>
              <w:rPr>
                <w:rFonts w:ascii="宋体" w:hAnsi="宋体"/>
                <w:b/>
                <w:szCs w:val="21"/>
              </w:rPr>
            </w:pPr>
            <w:r>
              <w:rPr>
                <w:rFonts w:ascii="宋体" w:hAnsi="宋体"/>
                <w:b/>
                <w:szCs w:val="21"/>
              </w:rPr>
              <w:t>序号</w:t>
            </w:r>
          </w:p>
        </w:tc>
        <w:tc>
          <w:tcPr>
            <w:tcW w:w="4877" w:type="dxa"/>
            <w:noWrap w:val="0"/>
            <w:vAlign w:val="center"/>
          </w:tcPr>
          <w:p w14:paraId="2B6953EF">
            <w:pPr>
              <w:spacing w:before="156" w:beforeLines="50" w:after="156" w:afterLines="50" w:line="360" w:lineRule="auto"/>
              <w:jc w:val="center"/>
              <w:rPr>
                <w:rFonts w:hint="eastAsia" w:ascii="宋体" w:hAnsi="宋体"/>
                <w:b/>
                <w:szCs w:val="21"/>
              </w:rPr>
            </w:pPr>
            <w:r>
              <w:rPr>
                <w:rFonts w:hint="eastAsia" w:ascii="宋体" w:hAnsi="宋体"/>
                <w:b/>
                <w:szCs w:val="21"/>
              </w:rPr>
              <w:t>项目名称</w:t>
            </w:r>
          </w:p>
        </w:tc>
        <w:tc>
          <w:tcPr>
            <w:tcW w:w="851" w:type="dxa"/>
            <w:noWrap w:val="0"/>
            <w:vAlign w:val="center"/>
          </w:tcPr>
          <w:p w14:paraId="66710DEE">
            <w:pPr>
              <w:spacing w:before="156" w:beforeLines="50" w:after="156" w:afterLines="50" w:line="360" w:lineRule="auto"/>
              <w:jc w:val="center"/>
              <w:rPr>
                <w:rFonts w:ascii="宋体" w:hAnsi="宋体"/>
                <w:b/>
                <w:szCs w:val="21"/>
              </w:rPr>
            </w:pPr>
            <w:r>
              <w:rPr>
                <w:rFonts w:hint="eastAsia" w:ascii="宋体" w:hAnsi="宋体"/>
                <w:b/>
                <w:szCs w:val="21"/>
              </w:rPr>
              <w:t>单位</w:t>
            </w:r>
          </w:p>
        </w:tc>
        <w:tc>
          <w:tcPr>
            <w:tcW w:w="850" w:type="dxa"/>
            <w:noWrap w:val="0"/>
            <w:vAlign w:val="center"/>
          </w:tcPr>
          <w:p w14:paraId="02B7CA3B">
            <w:pPr>
              <w:spacing w:before="156" w:beforeLines="50" w:after="156" w:afterLines="50" w:line="360" w:lineRule="auto"/>
              <w:jc w:val="center"/>
              <w:rPr>
                <w:rFonts w:ascii="宋体" w:hAnsi="宋体"/>
                <w:b/>
                <w:szCs w:val="21"/>
              </w:rPr>
            </w:pPr>
            <w:r>
              <w:rPr>
                <w:rFonts w:ascii="宋体" w:hAnsi="宋体"/>
                <w:b/>
                <w:szCs w:val="21"/>
              </w:rPr>
              <w:t>数量</w:t>
            </w:r>
          </w:p>
        </w:tc>
        <w:tc>
          <w:tcPr>
            <w:tcW w:w="1276" w:type="dxa"/>
            <w:noWrap w:val="0"/>
            <w:vAlign w:val="center"/>
          </w:tcPr>
          <w:p w14:paraId="6FC3E62F">
            <w:pPr>
              <w:spacing w:before="156" w:beforeLines="50" w:after="156" w:afterLines="50" w:line="360" w:lineRule="auto"/>
              <w:jc w:val="center"/>
              <w:rPr>
                <w:rFonts w:ascii="宋体" w:hAnsi="宋体"/>
                <w:b/>
                <w:szCs w:val="21"/>
              </w:rPr>
            </w:pPr>
            <w:r>
              <w:rPr>
                <w:rFonts w:ascii="宋体" w:hAnsi="宋体"/>
                <w:b/>
                <w:szCs w:val="21"/>
              </w:rPr>
              <w:t>单价（元）</w:t>
            </w:r>
          </w:p>
        </w:tc>
        <w:tc>
          <w:tcPr>
            <w:tcW w:w="1353" w:type="dxa"/>
            <w:noWrap w:val="0"/>
            <w:vAlign w:val="center"/>
          </w:tcPr>
          <w:p w14:paraId="0336F470">
            <w:pPr>
              <w:spacing w:before="156" w:beforeLines="50" w:after="156" w:afterLines="50" w:line="360" w:lineRule="auto"/>
              <w:jc w:val="center"/>
              <w:rPr>
                <w:rFonts w:ascii="宋体" w:hAnsi="宋体"/>
                <w:b/>
                <w:szCs w:val="21"/>
              </w:rPr>
            </w:pPr>
            <w:r>
              <w:rPr>
                <w:rFonts w:ascii="宋体" w:hAnsi="宋体"/>
                <w:b/>
                <w:szCs w:val="21"/>
              </w:rPr>
              <w:t>总价（元）</w:t>
            </w:r>
          </w:p>
        </w:tc>
      </w:tr>
      <w:tr w14:paraId="26A3E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center"/>
          </w:tcPr>
          <w:p w14:paraId="531CF984">
            <w:pPr>
              <w:spacing w:before="156" w:beforeLines="50" w:after="156" w:afterLines="50" w:line="360" w:lineRule="auto"/>
              <w:jc w:val="center"/>
              <w:rPr>
                <w:rFonts w:ascii="宋体" w:hAnsi="宋体"/>
                <w:szCs w:val="21"/>
              </w:rPr>
            </w:pPr>
            <w:r>
              <w:rPr>
                <w:rFonts w:hint="eastAsia" w:ascii="宋体" w:hAnsi="宋体"/>
                <w:szCs w:val="21"/>
              </w:rPr>
              <w:t>1</w:t>
            </w:r>
          </w:p>
        </w:tc>
        <w:tc>
          <w:tcPr>
            <w:tcW w:w="4877" w:type="dxa"/>
            <w:noWrap w:val="0"/>
            <w:vAlign w:val="center"/>
          </w:tcPr>
          <w:p w14:paraId="0C4EC6BF">
            <w:pPr>
              <w:spacing w:before="156" w:beforeLines="50" w:after="156" w:afterLines="50" w:line="360" w:lineRule="auto"/>
              <w:jc w:val="center"/>
              <w:rPr>
                <w:rFonts w:hint="eastAsia" w:ascii="宋体" w:hAnsi="宋体" w:eastAsia="宋体"/>
                <w:szCs w:val="21"/>
                <w:lang w:eastAsia="zh-CN"/>
              </w:rPr>
            </w:pPr>
            <w:r>
              <w:rPr>
                <w:rFonts w:hint="eastAsia"/>
                <w:lang w:eastAsia="zh-CN"/>
              </w:rPr>
              <w:t>剑阁县中医医院制氧站维保服务采购项目</w:t>
            </w:r>
          </w:p>
        </w:tc>
        <w:tc>
          <w:tcPr>
            <w:tcW w:w="851" w:type="dxa"/>
            <w:noWrap w:val="0"/>
            <w:vAlign w:val="center"/>
          </w:tcPr>
          <w:p w14:paraId="0490F8B8">
            <w:pPr>
              <w:spacing w:before="156" w:beforeLines="50" w:after="156" w:afterLines="50" w:line="360" w:lineRule="auto"/>
              <w:jc w:val="center"/>
              <w:rPr>
                <w:rFonts w:ascii="宋体" w:hAnsi="宋体"/>
                <w:szCs w:val="21"/>
              </w:rPr>
            </w:pPr>
            <w:r>
              <w:rPr>
                <w:rFonts w:hint="eastAsia" w:ascii="宋体" w:hAnsi="宋体"/>
                <w:szCs w:val="21"/>
              </w:rPr>
              <w:t>项</w:t>
            </w:r>
          </w:p>
        </w:tc>
        <w:tc>
          <w:tcPr>
            <w:tcW w:w="850" w:type="dxa"/>
            <w:noWrap w:val="0"/>
            <w:vAlign w:val="center"/>
          </w:tcPr>
          <w:p w14:paraId="666FE877">
            <w:pPr>
              <w:spacing w:before="156" w:beforeLines="50" w:after="156" w:afterLines="50" w:line="360" w:lineRule="auto"/>
              <w:jc w:val="center"/>
              <w:rPr>
                <w:rFonts w:ascii="宋体" w:hAnsi="宋体"/>
                <w:szCs w:val="21"/>
              </w:rPr>
            </w:pPr>
            <w:r>
              <w:rPr>
                <w:rFonts w:hint="eastAsia" w:ascii="宋体" w:hAnsi="宋体"/>
                <w:szCs w:val="21"/>
              </w:rPr>
              <w:t>1</w:t>
            </w:r>
          </w:p>
        </w:tc>
        <w:tc>
          <w:tcPr>
            <w:tcW w:w="1276" w:type="dxa"/>
            <w:noWrap w:val="0"/>
            <w:vAlign w:val="center"/>
          </w:tcPr>
          <w:p w14:paraId="3956B125">
            <w:pPr>
              <w:spacing w:before="156" w:beforeLines="50" w:after="156" w:afterLines="50" w:line="360" w:lineRule="auto"/>
              <w:jc w:val="center"/>
              <w:rPr>
                <w:rFonts w:ascii="宋体" w:hAnsi="宋体"/>
                <w:szCs w:val="21"/>
              </w:rPr>
            </w:pPr>
          </w:p>
        </w:tc>
        <w:tc>
          <w:tcPr>
            <w:tcW w:w="1353" w:type="dxa"/>
            <w:noWrap w:val="0"/>
            <w:vAlign w:val="center"/>
          </w:tcPr>
          <w:p w14:paraId="5F089329">
            <w:pPr>
              <w:spacing w:before="156" w:beforeLines="50" w:after="156" w:afterLines="50" w:line="360" w:lineRule="auto"/>
              <w:jc w:val="center"/>
              <w:rPr>
                <w:rFonts w:ascii="宋体" w:hAnsi="宋体"/>
                <w:szCs w:val="21"/>
              </w:rPr>
            </w:pPr>
          </w:p>
        </w:tc>
      </w:tr>
      <w:tr w14:paraId="6012B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top"/>
          </w:tcPr>
          <w:p w14:paraId="5A652761">
            <w:pPr>
              <w:spacing w:before="156" w:beforeLines="50" w:after="156" w:afterLines="50" w:line="360" w:lineRule="auto"/>
              <w:jc w:val="center"/>
              <w:rPr>
                <w:rFonts w:ascii="宋体" w:hAnsi="宋体"/>
                <w:szCs w:val="21"/>
              </w:rPr>
            </w:pPr>
          </w:p>
        </w:tc>
        <w:tc>
          <w:tcPr>
            <w:tcW w:w="4877" w:type="dxa"/>
            <w:noWrap w:val="0"/>
            <w:vAlign w:val="center"/>
          </w:tcPr>
          <w:p w14:paraId="1A82AC87">
            <w:pPr>
              <w:spacing w:before="156" w:beforeLines="50" w:after="156" w:afterLines="50" w:line="360" w:lineRule="auto"/>
              <w:jc w:val="center"/>
              <w:rPr>
                <w:rFonts w:ascii="宋体" w:hAnsi="宋体"/>
                <w:szCs w:val="21"/>
              </w:rPr>
            </w:pPr>
          </w:p>
        </w:tc>
        <w:tc>
          <w:tcPr>
            <w:tcW w:w="851" w:type="dxa"/>
            <w:noWrap w:val="0"/>
            <w:vAlign w:val="center"/>
          </w:tcPr>
          <w:p w14:paraId="4CD0B224">
            <w:pPr>
              <w:spacing w:before="156" w:beforeLines="50" w:after="156" w:afterLines="50" w:line="360" w:lineRule="auto"/>
              <w:jc w:val="center"/>
              <w:rPr>
                <w:rFonts w:ascii="宋体" w:hAnsi="宋体"/>
                <w:szCs w:val="21"/>
              </w:rPr>
            </w:pPr>
          </w:p>
        </w:tc>
        <w:tc>
          <w:tcPr>
            <w:tcW w:w="850" w:type="dxa"/>
            <w:noWrap w:val="0"/>
            <w:vAlign w:val="center"/>
          </w:tcPr>
          <w:p w14:paraId="56DE84D8">
            <w:pPr>
              <w:spacing w:before="156" w:beforeLines="50" w:after="156" w:afterLines="50" w:line="360" w:lineRule="auto"/>
              <w:jc w:val="center"/>
              <w:rPr>
                <w:rFonts w:ascii="宋体" w:hAnsi="宋体"/>
                <w:szCs w:val="21"/>
              </w:rPr>
            </w:pPr>
          </w:p>
        </w:tc>
        <w:tc>
          <w:tcPr>
            <w:tcW w:w="1276" w:type="dxa"/>
            <w:noWrap w:val="0"/>
            <w:vAlign w:val="center"/>
          </w:tcPr>
          <w:p w14:paraId="3A23E7E2">
            <w:pPr>
              <w:spacing w:before="156" w:beforeLines="50" w:after="156" w:afterLines="50" w:line="360" w:lineRule="auto"/>
              <w:jc w:val="center"/>
              <w:rPr>
                <w:rFonts w:ascii="宋体" w:hAnsi="宋体"/>
                <w:szCs w:val="21"/>
              </w:rPr>
            </w:pPr>
          </w:p>
        </w:tc>
        <w:tc>
          <w:tcPr>
            <w:tcW w:w="1353" w:type="dxa"/>
            <w:noWrap w:val="0"/>
            <w:vAlign w:val="center"/>
          </w:tcPr>
          <w:p w14:paraId="3FE131E5">
            <w:pPr>
              <w:spacing w:before="156" w:beforeLines="50" w:after="156" w:afterLines="50" w:line="360" w:lineRule="auto"/>
              <w:jc w:val="center"/>
              <w:rPr>
                <w:rFonts w:ascii="宋体" w:hAnsi="宋体"/>
                <w:szCs w:val="21"/>
              </w:rPr>
            </w:pPr>
          </w:p>
        </w:tc>
      </w:tr>
      <w:tr w14:paraId="59A1E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top"/>
          </w:tcPr>
          <w:p w14:paraId="79B13445">
            <w:pPr>
              <w:spacing w:before="156" w:beforeLines="50" w:after="156" w:afterLines="50" w:line="360" w:lineRule="auto"/>
              <w:jc w:val="center"/>
              <w:rPr>
                <w:rFonts w:ascii="宋体" w:hAnsi="宋体"/>
                <w:szCs w:val="21"/>
              </w:rPr>
            </w:pPr>
          </w:p>
        </w:tc>
        <w:tc>
          <w:tcPr>
            <w:tcW w:w="4877" w:type="dxa"/>
            <w:noWrap w:val="0"/>
            <w:vAlign w:val="center"/>
          </w:tcPr>
          <w:p w14:paraId="5B05FC6B">
            <w:pPr>
              <w:spacing w:before="156" w:beforeLines="50" w:after="156" w:afterLines="50" w:line="360" w:lineRule="auto"/>
              <w:jc w:val="center"/>
              <w:rPr>
                <w:rFonts w:ascii="宋体" w:hAnsi="宋体"/>
                <w:szCs w:val="21"/>
              </w:rPr>
            </w:pPr>
          </w:p>
        </w:tc>
        <w:tc>
          <w:tcPr>
            <w:tcW w:w="851" w:type="dxa"/>
            <w:noWrap w:val="0"/>
            <w:vAlign w:val="center"/>
          </w:tcPr>
          <w:p w14:paraId="518D22EC">
            <w:pPr>
              <w:spacing w:before="156" w:beforeLines="50" w:after="156" w:afterLines="50" w:line="360" w:lineRule="auto"/>
              <w:jc w:val="center"/>
              <w:rPr>
                <w:rFonts w:ascii="宋体" w:hAnsi="宋体"/>
                <w:szCs w:val="21"/>
              </w:rPr>
            </w:pPr>
          </w:p>
        </w:tc>
        <w:tc>
          <w:tcPr>
            <w:tcW w:w="850" w:type="dxa"/>
            <w:noWrap w:val="0"/>
            <w:vAlign w:val="center"/>
          </w:tcPr>
          <w:p w14:paraId="7704C207">
            <w:pPr>
              <w:spacing w:before="156" w:beforeLines="50" w:after="156" w:afterLines="50" w:line="360" w:lineRule="auto"/>
              <w:jc w:val="center"/>
              <w:rPr>
                <w:rFonts w:ascii="宋体" w:hAnsi="宋体"/>
                <w:szCs w:val="21"/>
              </w:rPr>
            </w:pPr>
          </w:p>
        </w:tc>
        <w:tc>
          <w:tcPr>
            <w:tcW w:w="1276" w:type="dxa"/>
            <w:noWrap w:val="0"/>
            <w:vAlign w:val="center"/>
          </w:tcPr>
          <w:p w14:paraId="5E4E89FE">
            <w:pPr>
              <w:spacing w:before="156" w:beforeLines="50" w:after="156" w:afterLines="50" w:line="360" w:lineRule="auto"/>
              <w:jc w:val="center"/>
              <w:rPr>
                <w:rFonts w:ascii="宋体" w:hAnsi="宋体"/>
                <w:szCs w:val="21"/>
              </w:rPr>
            </w:pPr>
          </w:p>
        </w:tc>
        <w:tc>
          <w:tcPr>
            <w:tcW w:w="1353" w:type="dxa"/>
            <w:noWrap w:val="0"/>
            <w:vAlign w:val="center"/>
          </w:tcPr>
          <w:p w14:paraId="7529E42C">
            <w:pPr>
              <w:spacing w:before="156" w:beforeLines="50" w:after="156" w:afterLines="50" w:line="360" w:lineRule="auto"/>
              <w:jc w:val="center"/>
              <w:rPr>
                <w:rFonts w:ascii="宋体" w:hAnsi="宋体"/>
                <w:szCs w:val="21"/>
              </w:rPr>
            </w:pPr>
          </w:p>
        </w:tc>
      </w:tr>
      <w:tr w14:paraId="1C2AC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top"/>
          </w:tcPr>
          <w:p w14:paraId="3B0D7E9A">
            <w:pPr>
              <w:spacing w:before="156" w:beforeLines="50" w:after="156" w:afterLines="50" w:line="360" w:lineRule="auto"/>
              <w:jc w:val="center"/>
              <w:rPr>
                <w:rFonts w:ascii="宋体" w:hAnsi="宋体"/>
                <w:szCs w:val="21"/>
              </w:rPr>
            </w:pPr>
          </w:p>
        </w:tc>
        <w:tc>
          <w:tcPr>
            <w:tcW w:w="4877" w:type="dxa"/>
            <w:noWrap w:val="0"/>
            <w:vAlign w:val="center"/>
          </w:tcPr>
          <w:p w14:paraId="15BE9212">
            <w:pPr>
              <w:spacing w:before="156" w:beforeLines="50" w:after="156" w:afterLines="50" w:line="360" w:lineRule="auto"/>
              <w:jc w:val="center"/>
              <w:rPr>
                <w:rFonts w:ascii="宋体" w:hAnsi="宋体"/>
                <w:szCs w:val="21"/>
              </w:rPr>
            </w:pPr>
          </w:p>
        </w:tc>
        <w:tc>
          <w:tcPr>
            <w:tcW w:w="851" w:type="dxa"/>
            <w:noWrap w:val="0"/>
            <w:vAlign w:val="center"/>
          </w:tcPr>
          <w:p w14:paraId="77293798">
            <w:pPr>
              <w:spacing w:before="156" w:beforeLines="50" w:after="156" w:afterLines="50" w:line="360" w:lineRule="auto"/>
              <w:jc w:val="center"/>
              <w:rPr>
                <w:rFonts w:ascii="宋体" w:hAnsi="宋体"/>
                <w:szCs w:val="21"/>
              </w:rPr>
            </w:pPr>
          </w:p>
        </w:tc>
        <w:tc>
          <w:tcPr>
            <w:tcW w:w="850" w:type="dxa"/>
            <w:noWrap w:val="0"/>
            <w:vAlign w:val="center"/>
          </w:tcPr>
          <w:p w14:paraId="7AE3172A">
            <w:pPr>
              <w:spacing w:before="156" w:beforeLines="50" w:after="156" w:afterLines="50" w:line="360" w:lineRule="auto"/>
              <w:jc w:val="center"/>
              <w:rPr>
                <w:rFonts w:ascii="宋体" w:hAnsi="宋体"/>
                <w:szCs w:val="21"/>
              </w:rPr>
            </w:pPr>
          </w:p>
        </w:tc>
        <w:tc>
          <w:tcPr>
            <w:tcW w:w="1276" w:type="dxa"/>
            <w:noWrap w:val="0"/>
            <w:vAlign w:val="center"/>
          </w:tcPr>
          <w:p w14:paraId="110CAAC4">
            <w:pPr>
              <w:spacing w:before="156" w:beforeLines="50" w:after="156" w:afterLines="50" w:line="360" w:lineRule="auto"/>
              <w:jc w:val="center"/>
              <w:rPr>
                <w:rFonts w:ascii="宋体" w:hAnsi="宋体"/>
                <w:szCs w:val="21"/>
              </w:rPr>
            </w:pPr>
          </w:p>
        </w:tc>
        <w:tc>
          <w:tcPr>
            <w:tcW w:w="1353" w:type="dxa"/>
            <w:noWrap w:val="0"/>
            <w:vAlign w:val="center"/>
          </w:tcPr>
          <w:p w14:paraId="2B970E6A">
            <w:pPr>
              <w:spacing w:before="156" w:beforeLines="50" w:after="156" w:afterLines="50" w:line="360" w:lineRule="auto"/>
              <w:jc w:val="center"/>
              <w:rPr>
                <w:rFonts w:ascii="宋体" w:hAnsi="宋体"/>
                <w:szCs w:val="21"/>
              </w:rPr>
            </w:pPr>
          </w:p>
        </w:tc>
      </w:tr>
      <w:tr w14:paraId="4F6315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5" w:type="dxa"/>
            <w:noWrap w:val="0"/>
            <w:vAlign w:val="top"/>
          </w:tcPr>
          <w:p w14:paraId="17455A30">
            <w:pPr>
              <w:spacing w:before="156" w:beforeLines="50" w:after="156" w:afterLines="50" w:line="360" w:lineRule="auto"/>
              <w:jc w:val="center"/>
              <w:rPr>
                <w:rFonts w:ascii="宋体" w:hAnsi="宋体"/>
                <w:szCs w:val="21"/>
              </w:rPr>
            </w:pPr>
          </w:p>
        </w:tc>
        <w:tc>
          <w:tcPr>
            <w:tcW w:w="4877" w:type="dxa"/>
            <w:noWrap w:val="0"/>
            <w:vAlign w:val="center"/>
          </w:tcPr>
          <w:p w14:paraId="0366C243">
            <w:pPr>
              <w:spacing w:before="156" w:beforeLines="50" w:after="156" w:afterLines="50" w:line="360" w:lineRule="auto"/>
              <w:jc w:val="center"/>
              <w:rPr>
                <w:rFonts w:ascii="宋体" w:hAnsi="宋体"/>
                <w:szCs w:val="21"/>
              </w:rPr>
            </w:pPr>
          </w:p>
        </w:tc>
        <w:tc>
          <w:tcPr>
            <w:tcW w:w="851" w:type="dxa"/>
            <w:noWrap w:val="0"/>
            <w:vAlign w:val="center"/>
          </w:tcPr>
          <w:p w14:paraId="58BB3EB8">
            <w:pPr>
              <w:spacing w:before="156" w:beforeLines="50" w:after="156" w:afterLines="50" w:line="360" w:lineRule="auto"/>
              <w:jc w:val="center"/>
              <w:rPr>
                <w:rFonts w:ascii="宋体" w:hAnsi="宋体"/>
                <w:szCs w:val="21"/>
              </w:rPr>
            </w:pPr>
          </w:p>
        </w:tc>
        <w:tc>
          <w:tcPr>
            <w:tcW w:w="850" w:type="dxa"/>
            <w:noWrap w:val="0"/>
            <w:vAlign w:val="center"/>
          </w:tcPr>
          <w:p w14:paraId="6B1F44A2">
            <w:pPr>
              <w:spacing w:before="156" w:beforeLines="50" w:after="156" w:afterLines="50" w:line="360" w:lineRule="auto"/>
              <w:jc w:val="center"/>
              <w:rPr>
                <w:rFonts w:ascii="宋体" w:hAnsi="宋体"/>
                <w:szCs w:val="21"/>
              </w:rPr>
            </w:pPr>
          </w:p>
        </w:tc>
        <w:tc>
          <w:tcPr>
            <w:tcW w:w="1276" w:type="dxa"/>
            <w:noWrap w:val="0"/>
            <w:vAlign w:val="center"/>
          </w:tcPr>
          <w:p w14:paraId="39208D6D">
            <w:pPr>
              <w:spacing w:before="156" w:beforeLines="50" w:after="156" w:afterLines="50" w:line="360" w:lineRule="auto"/>
              <w:jc w:val="center"/>
              <w:rPr>
                <w:rFonts w:ascii="宋体" w:hAnsi="宋体"/>
                <w:szCs w:val="21"/>
              </w:rPr>
            </w:pPr>
          </w:p>
        </w:tc>
        <w:tc>
          <w:tcPr>
            <w:tcW w:w="1353" w:type="dxa"/>
            <w:noWrap w:val="0"/>
            <w:vAlign w:val="center"/>
          </w:tcPr>
          <w:p w14:paraId="707DD482">
            <w:pPr>
              <w:spacing w:before="156" w:beforeLines="50" w:after="156" w:afterLines="50" w:line="360" w:lineRule="auto"/>
              <w:jc w:val="center"/>
              <w:rPr>
                <w:rFonts w:ascii="宋体" w:hAnsi="宋体"/>
                <w:szCs w:val="21"/>
              </w:rPr>
            </w:pPr>
          </w:p>
        </w:tc>
      </w:tr>
      <w:tr w14:paraId="7CA1E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852" w:type="dxa"/>
            <w:gridSpan w:val="6"/>
            <w:noWrap w:val="0"/>
            <w:vAlign w:val="top"/>
          </w:tcPr>
          <w:p w14:paraId="5C9F9990">
            <w:pPr>
              <w:spacing w:before="156" w:beforeLines="50" w:after="156" w:afterLines="50" w:line="360" w:lineRule="auto"/>
              <w:rPr>
                <w:rFonts w:ascii="宋体" w:hAnsi="宋体"/>
                <w:szCs w:val="21"/>
              </w:rPr>
            </w:pPr>
            <w:r>
              <w:rPr>
                <w:rFonts w:ascii="宋体" w:hAnsi="宋体"/>
                <w:szCs w:val="21"/>
              </w:rPr>
              <w:t>报价合计（元）：          大写：</w:t>
            </w:r>
          </w:p>
        </w:tc>
      </w:tr>
    </w:tbl>
    <w:p w14:paraId="12094D3F">
      <w:pPr>
        <w:spacing w:line="360" w:lineRule="auto"/>
        <w:ind w:left="735" w:hanging="980" w:hangingChars="350"/>
        <w:jc w:val="left"/>
        <w:rPr>
          <w:rFonts w:ascii="宋体" w:hAnsi="宋体"/>
          <w:szCs w:val="21"/>
        </w:rPr>
      </w:pPr>
      <w:r>
        <w:rPr>
          <w:rFonts w:ascii="宋体" w:hAnsi="宋体"/>
          <w:szCs w:val="21"/>
        </w:rPr>
        <w:t>注：1</w:t>
      </w:r>
      <w:r>
        <w:rPr>
          <w:rFonts w:hint="eastAsia" w:ascii="宋体" w:hAnsi="宋体"/>
          <w:szCs w:val="21"/>
        </w:rPr>
        <w:t>. 报价包含</w:t>
      </w:r>
      <w:r>
        <w:rPr>
          <w:rFonts w:hint="eastAsia" w:ascii="宋体" w:hAnsi="宋体"/>
          <w:szCs w:val="21"/>
          <w:lang w:val="en-US" w:eastAsia="zh-CN"/>
        </w:rPr>
        <w:t>维保所需的耗材</w:t>
      </w:r>
      <w:r>
        <w:rPr>
          <w:rFonts w:hint="eastAsia" w:ascii="宋体" w:hAnsi="宋体"/>
          <w:szCs w:val="21"/>
        </w:rPr>
        <w:t>费、纸质资料、差旅费、交通费用、税金、保险等所有可预计和不可预计费用在内。</w:t>
      </w:r>
      <w:r>
        <w:rPr>
          <w:rFonts w:ascii="宋体" w:hAnsi="宋体"/>
          <w:szCs w:val="21"/>
        </w:rPr>
        <w:t xml:space="preserve"> </w:t>
      </w:r>
    </w:p>
    <w:p w14:paraId="0B23A476">
      <w:pPr>
        <w:spacing w:line="360" w:lineRule="auto"/>
        <w:rPr>
          <w:rFonts w:ascii="宋体" w:hAnsi="宋体"/>
          <w:szCs w:val="21"/>
        </w:rPr>
      </w:pPr>
      <w:r>
        <w:rPr>
          <w:rFonts w:hint="eastAsia" w:ascii="宋体" w:hAnsi="宋体"/>
          <w:szCs w:val="21"/>
        </w:rPr>
        <w:t xml:space="preserve">    </w:t>
      </w:r>
      <w:r>
        <w:rPr>
          <w:rFonts w:ascii="宋体" w:hAnsi="宋体"/>
          <w:szCs w:val="21"/>
        </w:rPr>
        <w:t>2.“报价一览表”需由法定代表人或授权代</w:t>
      </w:r>
      <w:r>
        <w:rPr>
          <w:rFonts w:hint="eastAsia" w:ascii="宋体" w:hAnsi="宋体"/>
          <w:szCs w:val="21"/>
        </w:rPr>
        <w:t>表</w:t>
      </w:r>
      <w:r>
        <w:rPr>
          <w:rFonts w:ascii="宋体" w:hAnsi="宋体"/>
          <w:szCs w:val="21"/>
        </w:rPr>
        <w:t>签字并盖</w:t>
      </w:r>
      <w:r>
        <w:rPr>
          <w:rFonts w:hint="eastAsia" w:ascii="宋体" w:hAnsi="宋体"/>
          <w:szCs w:val="21"/>
        </w:rPr>
        <w:t>响应供应商</w:t>
      </w:r>
      <w:r>
        <w:rPr>
          <w:rFonts w:ascii="宋体" w:hAnsi="宋体"/>
          <w:szCs w:val="21"/>
        </w:rPr>
        <w:t>印章。</w:t>
      </w:r>
    </w:p>
    <w:p w14:paraId="2CB38984">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227AD591">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35E74181">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4E8501FD">
      <w:pPr>
        <w:spacing w:line="360" w:lineRule="auto"/>
        <w:jc w:val="center"/>
        <w:rPr>
          <w:rFonts w:ascii="宋体" w:hAnsi="宋体" w:cs="宋体"/>
          <w:b/>
          <w:bCs/>
          <w:sz w:val="32"/>
          <w:szCs w:val="32"/>
        </w:rPr>
      </w:pPr>
      <w:r>
        <w:rPr>
          <w:rFonts w:hint="eastAsia" w:ascii="宋体" w:hAnsi="宋体"/>
          <w:b/>
          <w:sz w:val="32"/>
          <w:szCs w:val="32"/>
        </w:rPr>
        <w:t>四、</w:t>
      </w:r>
      <w:r>
        <w:rPr>
          <w:rFonts w:hint="eastAsia" w:ascii="宋体" w:hAnsi="宋体" w:cs="宋体"/>
          <w:b/>
          <w:bCs/>
          <w:sz w:val="32"/>
          <w:szCs w:val="32"/>
        </w:rPr>
        <w:t>承诺函</w:t>
      </w:r>
    </w:p>
    <w:p w14:paraId="0A9B16A6">
      <w:pPr>
        <w:widowControl/>
        <w:spacing w:line="360" w:lineRule="auto"/>
        <w:jc w:val="center"/>
        <w:rPr>
          <w:rFonts w:ascii="宋体" w:hAnsi="宋体" w:cs="宋体"/>
          <w:b/>
          <w:bCs/>
          <w:sz w:val="24"/>
        </w:rPr>
      </w:pPr>
    </w:p>
    <w:p w14:paraId="795444F9">
      <w:pPr>
        <w:widowControl/>
        <w:spacing w:line="360" w:lineRule="auto"/>
        <w:jc w:val="left"/>
        <w:rPr>
          <w:rFonts w:ascii="宋体" w:hAnsi="宋体" w:cs="宋体"/>
          <w:sz w:val="24"/>
        </w:rPr>
      </w:pPr>
      <w:r>
        <w:rPr>
          <w:rFonts w:hint="eastAsia" w:ascii="宋体" w:hAnsi="宋体" w:cs="宋体"/>
          <w:sz w:val="24"/>
          <w:lang w:eastAsia="zh-CN"/>
        </w:rPr>
        <w:t>剑阁县中医医院</w:t>
      </w:r>
      <w:r>
        <w:rPr>
          <w:rFonts w:hint="eastAsia" w:ascii="宋体" w:hAnsi="宋体" w:cs="宋体"/>
          <w:sz w:val="24"/>
        </w:rPr>
        <w:t>：</w:t>
      </w:r>
    </w:p>
    <w:p w14:paraId="66B64011">
      <w:pPr>
        <w:widowControl/>
        <w:spacing w:line="360" w:lineRule="auto"/>
        <w:ind w:firstLine="480" w:firstLineChars="200"/>
        <w:jc w:val="left"/>
        <w:rPr>
          <w:rFonts w:ascii="宋体" w:hAnsi="宋体" w:cs="宋体"/>
          <w:sz w:val="24"/>
        </w:rPr>
      </w:pPr>
      <w:r>
        <w:rPr>
          <w:rFonts w:hint="eastAsia" w:ascii="宋体" w:hAnsi="宋体" w:cs="宋体"/>
          <w:sz w:val="24"/>
        </w:rPr>
        <w:t>我单位作为本次采购项目的供应商，根据谈判文件要求，现郑重承诺如下：</w:t>
      </w:r>
    </w:p>
    <w:p w14:paraId="1EB02971">
      <w:pPr>
        <w:widowControl/>
        <w:spacing w:line="360" w:lineRule="auto"/>
        <w:ind w:firstLine="480" w:firstLineChars="200"/>
        <w:jc w:val="left"/>
        <w:rPr>
          <w:rFonts w:ascii="宋体" w:hAnsi="宋体" w:cs="宋体"/>
          <w:sz w:val="24"/>
        </w:rPr>
      </w:pPr>
      <w:r>
        <w:rPr>
          <w:rFonts w:hint="eastAsia" w:ascii="宋体" w:hAnsi="宋体" w:cs="宋体"/>
          <w:sz w:val="24"/>
        </w:rPr>
        <w:t>一、具备《中华人民共和国政府采购法》第二十二条第一款和本项目规定的条件：</w:t>
      </w:r>
    </w:p>
    <w:p w14:paraId="54063832">
      <w:pPr>
        <w:widowControl/>
        <w:spacing w:line="360" w:lineRule="auto"/>
        <w:ind w:firstLine="480" w:firstLineChars="200"/>
        <w:jc w:val="left"/>
        <w:rPr>
          <w:rFonts w:ascii="宋体" w:hAnsi="宋体" w:cs="宋体"/>
          <w:sz w:val="24"/>
        </w:rPr>
      </w:pPr>
      <w:r>
        <w:rPr>
          <w:rFonts w:hint="eastAsia" w:ascii="宋体" w:hAnsi="宋体" w:cs="宋体"/>
          <w:sz w:val="24"/>
        </w:rPr>
        <w:t>（一）具有独立承担民事责任的能力；</w:t>
      </w:r>
    </w:p>
    <w:p w14:paraId="0FA3FD43">
      <w:pPr>
        <w:widowControl/>
        <w:spacing w:line="360" w:lineRule="auto"/>
        <w:ind w:firstLine="480" w:firstLineChars="200"/>
        <w:jc w:val="left"/>
        <w:rPr>
          <w:rFonts w:ascii="宋体" w:hAnsi="宋体" w:cs="宋体"/>
          <w:sz w:val="24"/>
        </w:rPr>
      </w:pPr>
      <w:r>
        <w:rPr>
          <w:rFonts w:hint="eastAsia" w:ascii="宋体" w:hAnsi="宋体" w:cs="宋体"/>
          <w:sz w:val="24"/>
        </w:rPr>
        <w:t>（二）具有良好的商业信誉和健全的财务会计制度；</w:t>
      </w:r>
    </w:p>
    <w:p w14:paraId="2331C55F">
      <w:pPr>
        <w:widowControl/>
        <w:spacing w:line="360" w:lineRule="auto"/>
        <w:ind w:firstLine="480" w:firstLineChars="200"/>
        <w:jc w:val="left"/>
        <w:rPr>
          <w:rFonts w:ascii="宋体" w:hAnsi="宋体" w:cs="宋体"/>
          <w:sz w:val="24"/>
        </w:rPr>
      </w:pPr>
      <w:r>
        <w:rPr>
          <w:rFonts w:hint="eastAsia" w:ascii="宋体" w:hAnsi="宋体" w:cs="宋体"/>
          <w:sz w:val="24"/>
        </w:rPr>
        <w:t>（三）具有履行合同所必需的设备和专业技术能力；</w:t>
      </w:r>
    </w:p>
    <w:p w14:paraId="3234ECA5">
      <w:pPr>
        <w:widowControl/>
        <w:spacing w:line="360" w:lineRule="auto"/>
        <w:ind w:firstLine="480" w:firstLineChars="200"/>
        <w:jc w:val="left"/>
        <w:rPr>
          <w:rFonts w:ascii="宋体" w:hAnsi="宋体" w:cs="宋体"/>
          <w:sz w:val="24"/>
        </w:rPr>
      </w:pPr>
      <w:r>
        <w:rPr>
          <w:rFonts w:hint="eastAsia" w:ascii="宋体" w:hAnsi="宋体" w:cs="宋体"/>
          <w:sz w:val="24"/>
        </w:rPr>
        <w:t>（四）有依法缴纳税收和社会保障资金的良好记录；</w:t>
      </w:r>
    </w:p>
    <w:p w14:paraId="745EB61F">
      <w:pPr>
        <w:widowControl/>
        <w:spacing w:line="360" w:lineRule="auto"/>
        <w:ind w:firstLine="480" w:firstLineChars="200"/>
        <w:jc w:val="left"/>
        <w:rPr>
          <w:rFonts w:ascii="宋体" w:hAnsi="宋体" w:cs="宋体"/>
          <w:sz w:val="24"/>
        </w:rPr>
      </w:pPr>
      <w:r>
        <w:rPr>
          <w:rFonts w:hint="eastAsia" w:ascii="宋体" w:hAnsi="宋体" w:cs="宋体"/>
          <w:sz w:val="24"/>
        </w:rPr>
        <w:t>（五）参加政府采购活动前三年内，在经营活动中没有重大违法记录；</w:t>
      </w:r>
    </w:p>
    <w:p w14:paraId="125ED370">
      <w:pPr>
        <w:widowControl/>
        <w:spacing w:line="360" w:lineRule="auto"/>
        <w:ind w:firstLine="480" w:firstLineChars="200"/>
        <w:jc w:val="left"/>
        <w:rPr>
          <w:rFonts w:ascii="宋体" w:hAnsi="宋体" w:cs="宋体"/>
          <w:sz w:val="24"/>
        </w:rPr>
      </w:pPr>
      <w:r>
        <w:rPr>
          <w:rFonts w:hint="eastAsia" w:ascii="宋体" w:hAnsi="宋体" w:cs="宋体"/>
          <w:sz w:val="24"/>
        </w:rPr>
        <w:t>（六）法律、行政法规规定的其他条件；</w:t>
      </w:r>
    </w:p>
    <w:p w14:paraId="420FE0A2">
      <w:pPr>
        <w:widowControl/>
        <w:spacing w:line="360" w:lineRule="auto"/>
        <w:ind w:firstLine="480" w:firstLineChars="200"/>
        <w:jc w:val="left"/>
        <w:rPr>
          <w:rFonts w:ascii="宋体" w:hAnsi="宋体" w:cs="宋体"/>
          <w:sz w:val="24"/>
        </w:rPr>
      </w:pPr>
      <w:r>
        <w:rPr>
          <w:rFonts w:hint="eastAsia" w:ascii="宋体" w:hAnsi="宋体" w:cs="宋体"/>
          <w:sz w:val="24"/>
        </w:rPr>
        <w:t>（七）根据采购项目提出的特殊条件。</w:t>
      </w:r>
    </w:p>
    <w:p w14:paraId="547695A4">
      <w:pPr>
        <w:widowControl/>
        <w:spacing w:line="360" w:lineRule="auto"/>
        <w:ind w:firstLine="480" w:firstLineChars="200"/>
        <w:jc w:val="left"/>
        <w:rPr>
          <w:rFonts w:ascii="宋体" w:hAnsi="宋体" w:cs="宋体"/>
          <w:sz w:val="24"/>
        </w:rPr>
      </w:pPr>
      <w:r>
        <w:rPr>
          <w:rFonts w:hint="eastAsia" w:ascii="宋体" w:hAnsi="宋体" w:cs="宋体"/>
          <w:sz w:val="24"/>
        </w:rPr>
        <w:t>二、截至响应文件递交截止日未被列入失信被执行人、重大税收违法案件当事人名单、政府采购严重违法失信行为记录名单。</w:t>
      </w:r>
    </w:p>
    <w:p w14:paraId="1057273A">
      <w:pPr>
        <w:widowControl/>
        <w:spacing w:line="360" w:lineRule="auto"/>
        <w:ind w:firstLine="480" w:firstLineChars="200"/>
        <w:jc w:val="left"/>
        <w:rPr>
          <w:rFonts w:ascii="宋体" w:hAnsi="宋体" w:cs="宋体"/>
          <w:sz w:val="24"/>
        </w:rPr>
      </w:pPr>
      <w:r>
        <w:rPr>
          <w:rFonts w:hint="eastAsia" w:ascii="宋体" w:hAnsi="宋体" w:cs="宋体"/>
          <w:sz w:val="24"/>
        </w:rPr>
        <w:t>本单位对上述承诺的内容事项真实性负责。如经查实上述承诺的内容事项存在虚假，我单位愿意接受以提供虚假材料谋取成交追究法律责任。</w:t>
      </w:r>
    </w:p>
    <w:p w14:paraId="06E9667F">
      <w:pPr>
        <w:widowControl/>
        <w:spacing w:line="360" w:lineRule="auto"/>
        <w:ind w:firstLine="470" w:firstLineChars="196"/>
        <w:jc w:val="left"/>
        <w:rPr>
          <w:rFonts w:ascii="宋体" w:hAnsi="宋体" w:cs="宋体"/>
          <w:sz w:val="24"/>
        </w:rPr>
      </w:pPr>
    </w:p>
    <w:p w14:paraId="574CC87F">
      <w:pPr>
        <w:adjustRightInd w:val="0"/>
        <w:spacing w:before="156" w:beforeLines="50" w:after="156" w:afterLines="50" w:line="360" w:lineRule="auto"/>
        <w:ind w:right="480" w:firstLine="4800" w:firstLineChars="2000"/>
        <w:rPr>
          <w:rFonts w:hint="eastAsia" w:ascii="宋体" w:hAnsi="宋体"/>
          <w:sz w:val="24"/>
        </w:rPr>
      </w:pPr>
    </w:p>
    <w:p w14:paraId="1B03159D">
      <w:pPr>
        <w:adjustRightInd w:val="0"/>
        <w:spacing w:before="156" w:beforeLines="50" w:after="156" w:afterLines="50" w:line="360" w:lineRule="auto"/>
        <w:ind w:right="480" w:firstLine="4800" w:firstLineChars="2000"/>
        <w:rPr>
          <w:rFonts w:hint="eastAsia" w:ascii="宋体" w:hAnsi="宋体"/>
          <w:sz w:val="24"/>
        </w:rPr>
      </w:pPr>
    </w:p>
    <w:p w14:paraId="6808D2DB">
      <w:pPr>
        <w:adjustRightInd w:val="0"/>
        <w:spacing w:before="156" w:beforeLines="50" w:after="156" w:afterLines="50" w:line="360" w:lineRule="auto"/>
        <w:ind w:right="480" w:firstLine="4800" w:firstLineChars="2000"/>
        <w:rPr>
          <w:rFonts w:hint="eastAsia" w:ascii="宋体" w:hAnsi="宋体"/>
          <w:sz w:val="24"/>
        </w:rPr>
      </w:pPr>
    </w:p>
    <w:p w14:paraId="7DDF0075">
      <w:pPr>
        <w:adjustRightInd w:val="0"/>
        <w:spacing w:before="156" w:beforeLines="50" w:after="156" w:afterLines="50" w:line="360" w:lineRule="auto"/>
        <w:ind w:right="480" w:firstLine="4800" w:firstLineChars="2000"/>
        <w:rPr>
          <w:rFonts w:hint="eastAsia" w:ascii="宋体" w:hAnsi="宋体"/>
          <w:sz w:val="24"/>
        </w:rPr>
      </w:pPr>
    </w:p>
    <w:p w14:paraId="17C820AC">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7CED3D65">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7A4A2CD9">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1A870A49">
      <w:pPr>
        <w:spacing w:line="360" w:lineRule="auto"/>
        <w:jc w:val="center"/>
        <w:rPr>
          <w:rFonts w:hint="eastAsia" w:ascii="宋体" w:hAnsi="宋体" w:cs="宋体"/>
          <w:b/>
          <w:bCs/>
          <w:sz w:val="32"/>
          <w:szCs w:val="32"/>
        </w:rPr>
      </w:pPr>
    </w:p>
    <w:p w14:paraId="317E65A1">
      <w:pPr>
        <w:spacing w:line="360" w:lineRule="auto"/>
        <w:jc w:val="center"/>
        <w:rPr>
          <w:rFonts w:hint="eastAsia" w:ascii="宋体" w:hAnsi="宋体" w:cs="宋体"/>
          <w:b/>
          <w:bCs/>
          <w:sz w:val="32"/>
          <w:szCs w:val="32"/>
        </w:rPr>
      </w:pPr>
    </w:p>
    <w:p w14:paraId="41FD3C0D">
      <w:pPr>
        <w:spacing w:line="360" w:lineRule="auto"/>
        <w:jc w:val="center"/>
        <w:rPr>
          <w:rFonts w:hint="eastAsia" w:ascii="宋体" w:hAnsi="宋体"/>
          <w:b/>
          <w:kern w:val="0"/>
          <w:sz w:val="32"/>
          <w:szCs w:val="32"/>
        </w:rPr>
      </w:pPr>
      <w:r>
        <w:rPr>
          <w:rFonts w:hint="eastAsia" w:ascii="宋体" w:hAnsi="宋体"/>
          <w:b/>
          <w:kern w:val="0"/>
          <w:sz w:val="32"/>
          <w:szCs w:val="32"/>
          <w:lang w:val="en-US" w:eastAsia="zh-CN"/>
        </w:rPr>
        <w:t>五</w:t>
      </w:r>
      <w:r>
        <w:rPr>
          <w:rFonts w:hint="eastAsia" w:ascii="宋体" w:hAnsi="宋体"/>
          <w:b/>
          <w:kern w:val="0"/>
          <w:sz w:val="32"/>
          <w:szCs w:val="32"/>
        </w:rPr>
        <w:t>、服务要求应答表</w:t>
      </w:r>
    </w:p>
    <w:p w14:paraId="2C5DBE81">
      <w:pPr>
        <w:pStyle w:val="4"/>
        <w:spacing w:line="360" w:lineRule="auto"/>
        <w:ind w:firstLine="0" w:firstLineChars="0"/>
        <w:rPr>
          <w:rFonts w:hint="eastAsia" w:ascii="宋体" w:hAnsi="宋体"/>
          <w:sz w:val="28"/>
          <w:szCs w:val="28"/>
        </w:rPr>
      </w:pPr>
    </w:p>
    <w:p w14:paraId="64241A81">
      <w:pPr>
        <w:pStyle w:val="4"/>
        <w:spacing w:line="360" w:lineRule="auto"/>
        <w:ind w:firstLine="0" w:firstLineChars="0"/>
        <w:rPr>
          <w:rFonts w:hint="eastAsia" w:ascii="宋体" w:hAnsi="宋体" w:eastAsia="宋体"/>
          <w:sz w:val="24"/>
          <w:lang w:eastAsia="zh-CN"/>
        </w:rPr>
      </w:pPr>
      <w:r>
        <w:rPr>
          <w:rFonts w:hint="eastAsia" w:ascii="宋体" w:hAnsi="宋体"/>
          <w:sz w:val="24"/>
        </w:rPr>
        <w:t>项目名称:</w:t>
      </w:r>
      <w:r>
        <w:rPr>
          <w:rFonts w:hint="eastAsia"/>
          <w:sz w:val="24"/>
        </w:rPr>
        <w:t xml:space="preserve"> </w:t>
      </w:r>
      <w:r>
        <w:rPr>
          <w:rFonts w:hint="eastAsia" w:ascii="宋体" w:hAnsi="宋体"/>
          <w:sz w:val="24"/>
          <w:lang w:eastAsia="zh-CN"/>
        </w:rPr>
        <w:t>剑阁县中医医院制氧站维保服务采购项目</w:t>
      </w:r>
    </w:p>
    <w:p w14:paraId="7834B8E2">
      <w:pPr>
        <w:pStyle w:val="4"/>
        <w:spacing w:line="360" w:lineRule="auto"/>
        <w:ind w:firstLine="0" w:firstLineChars="0"/>
        <w:rPr>
          <w:rFonts w:hint="default" w:ascii="宋体" w:hAnsi="宋体" w:eastAsia="宋体"/>
          <w:sz w:val="24"/>
          <w:lang w:val="en-US" w:eastAsia="zh-CN"/>
        </w:rPr>
      </w:pPr>
      <w:r>
        <w:rPr>
          <w:rFonts w:hint="eastAsia" w:ascii="宋体" w:hAnsi="宋体"/>
          <w:sz w:val="24"/>
        </w:rPr>
        <w:t>项目编号：</w:t>
      </w:r>
      <w:r>
        <w:rPr>
          <w:rFonts w:hint="eastAsia" w:ascii="宋体" w:hAnsi="宋体"/>
          <w:sz w:val="24"/>
          <w:lang w:val="en-US" w:eastAsia="zh-CN"/>
        </w:rPr>
        <w:t>JGXZYYY-ZWK-20250801</w:t>
      </w:r>
    </w:p>
    <w:p w14:paraId="6B4EA20E">
      <w:pPr>
        <w:pStyle w:val="4"/>
        <w:spacing w:line="360" w:lineRule="auto"/>
        <w:ind w:firstLine="0" w:firstLineChars="0"/>
        <w:rPr>
          <w:rFonts w:hint="eastAsia" w:ascii="宋体" w:hAnsi="宋体"/>
          <w:b/>
          <w:kern w:val="0"/>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4253"/>
      </w:tblGrid>
      <w:tr w14:paraId="6C0A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AB8CB83">
            <w:pPr>
              <w:spacing w:line="360" w:lineRule="auto"/>
              <w:jc w:val="center"/>
              <w:rPr>
                <w:rFonts w:hint="eastAsia" w:ascii="宋体" w:hAnsi="宋体"/>
                <w:sz w:val="24"/>
              </w:rPr>
            </w:pPr>
            <w:r>
              <w:rPr>
                <w:rFonts w:hint="eastAsia" w:ascii="宋体" w:hAnsi="宋体"/>
                <w:sz w:val="24"/>
              </w:rPr>
              <w:t>序号</w:t>
            </w:r>
          </w:p>
        </w:tc>
        <w:tc>
          <w:tcPr>
            <w:tcW w:w="3969" w:type="dxa"/>
            <w:noWrap w:val="0"/>
            <w:vAlign w:val="center"/>
          </w:tcPr>
          <w:p w14:paraId="371836E5">
            <w:pPr>
              <w:spacing w:line="360" w:lineRule="auto"/>
              <w:jc w:val="center"/>
              <w:rPr>
                <w:rFonts w:hint="eastAsia" w:ascii="宋体" w:hAnsi="宋体"/>
                <w:sz w:val="24"/>
              </w:rPr>
            </w:pPr>
            <w:r>
              <w:rPr>
                <w:rFonts w:hint="eastAsia" w:ascii="宋体" w:hAnsi="宋体"/>
                <w:sz w:val="24"/>
                <w:lang w:val="en-US" w:eastAsia="zh-CN"/>
              </w:rPr>
              <w:t>询价</w:t>
            </w:r>
            <w:r>
              <w:rPr>
                <w:rFonts w:hint="eastAsia" w:ascii="宋体" w:hAnsi="宋体"/>
                <w:sz w:val="24"/>
              </w:rPr>
              <w:t>文件要求</w:t>
            </w:r>
          </w:p>
        </w:tc>
        <w:tc>
          <w:tcPr>
            <w:tcW w:w="4253" w:type="dxa"/>
            <w:noWrap w:val="0"/>
            <w:vAlign w:val="center"/>
          </w:tcPr>
          <w:p w14:paraId="65D06B59">
            <w:pPr>
              <w:spacing w:line="360" w:lineRule="auto"/>
              <w:jc w:val="center"/>
              <w:rPr>
                <w:rFonts w:hint="eastAsia" w:ascii="宋体" w:hAnsi="宋体"/>
                <w:sz w:val="24"/>
              </w:rPr>
            </w:pPr>
            <w:r>
              <w:rPr>
                <w:rFonts w:hint="eastAsia" w:ascii="宋体" w:hAnsi="宋体"/>
                <w:sz w:val="24"/>
              </w:rPr>
              <w:t>响应应答</w:t>
            </w:r>
          </w:p>
        </w:tc>
      </w:tr>
      <w:tr w14:paraId="6EFA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72FCF99A">
            <w:pPr>
              <w:spacing w:line="360" w:lineRule="auto"/>
              <w:jc w:val="center"/>
              <w:rPr>
                <w:rFonts w:hint="eastAsia" w:ascii="宋体" w:hAnsi="宋体"/>
                <w:sz w:val="24"/>
              </w:rPr>
            </w:pPr>
          </w:p>
        </w:tc>
        <w:tc>
          <w:tcPr>
            <w:tcW w:w="3969" w:type="dxa"/>
            <w:noWrap w:val="0"/>
            <w:vAlign w:val="top"/>
          </w:tcPr>
          <w:p w14:paraId="7F364F71">
            <w:pPr>
              <w:spacing w:line="360" w:lineRule="auto"/>
              <w:jc w:val="center"/>
              <w:rPr>
                <w:rFonts w:hint="eastAsia" w:ascii="宋体" w:hAnsi="宋体"/>
                <w:sz w:val="24"/>
              </w:rPr>
            </w:pPr>
          </w:p>
        </w:tc>
        <w:tc>
          <w:tcPr>
            <w:tcW w:w="4253" w:type="dxa"/>
            <w:noWrap w:val="0"/>
            <w:vAlign w:val="top"/>
          </w:tcPr>
          <w:p w14:paraId="434158F0">
            <w:pPr>
              <w:spacing w:line="360" w:lineRule="auto"/>
              <w:ind w:left="317" w:hanging="316" w:hangingChars="132"/>
              <w:jc w:val="center"/>
              <w:rPr>
                <w:rFonts w:hint="eastAsia" w:ascii="宋体" w:hAnsi="宋体"/>
                <w:sz w:val="24"/>
              </w:rPr>
            </w:pPr>
          </w:p>
        </w:tc>
      </w:tr>
      <w:tr w14:paraId="3A46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D5DBA01">
            <w:pPr>
              <w:spacing w:line="360" w:lineRule="auto"/>
              <w:jc w:val="center"/>
              <w:rPr>
                <w:rFonts w:hint="eastAsia" w:ascii="宋体" w:hAnsi="宋体"/>
                <w:sz w:val="24"/>
              </w:rPr>
            </w:pPr>
          </w:p>
        </w:tc>
        <w:tc>
          <w:tcPr>
            <w:tcW w:w="3969" w:type="dxa"/>
            <w:noWrap w:val="0"/>
            <w:vAlign w:val="top"/>
          </w:tcPr>
          <w:p w14:paraId="4F55ACA7">
            <w:pPr>
              <w:spacing w:line="360" w:lineRule="auto"/>
              <w:jc w:val="center"/>
              <w:rPr>
                <w:rFonts w:hint="eastAsia" w:ascii="宋体" w:hAnsi="宋体"/>
                <w:sz w:val="24"/>
              </w:rPr>
            </w:pPr>
          </w:p>
        </w:tc>
        <w:tc>
          <w:tcPr>
            <w:tcW w:w="4253" w:type="dxa"/>
            <w:noWrap w:val="0"/>
            <w:vAlign w:val="top"/>
          </w:tcPr>
          <w:p w14:paraId="24D269BB">
            <w:pPr>
              <w:spacing w:line="360" w:lineRule="auto"/>
              <w:ind w:left="317" w:hanging="316" w:hangingChars="132"/>
              <w:jc w:val="center"/>
              <w:rPr>
                <w:rFonts w:hint="eastAsia" w:ascii="宋体" w:hAnsi="宋体"/>
                <w:sz w:val="24"/>
              </w:rPr>
            </w:pPr>
          </w:p>
        </w:tc>
      </w:tr>
      <w:tr w14:paraId="752E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048038C">
            <w:pPr>
              <w:spacing w:line="360" w:lineRule="auto"/>
              <w:jc w:val="center"/>
              <w:rPr>
                <w:rFonts w:hint="eastAsia" w:ascii="宋体" w:hAnsi="宋体"/>
                <w:sz w:val="24"/>
              </w:rPr>
            </w:pPr>
          </w:p>
        </w:tc>
        <w:tc>
          <w:tcPr>
            <w:tcW w:w="3969" w:type="dxa"/>
            <w:noWrap w:val="0"/>
            <w:vAlign w:val="top"/>
          </w:tcPr>
          <w:p w14:paraId="4E5FDF4E">
            <w:pPr>
              <w:spacing w:line="360" w:lineRule="auto"/>
              <w:jc w:val="center"/>
              <w:rPr>
                <w:rFonts w:hint="eastAsia" w:ascii="宋体" w:hAnsi="宋体"/>
                <w:sz w:val="24"/>
              </w:rPr>
            </w:pPr>
          </w:p>
        </w:tc>
        <w:tc>
          <w:tcPr>
            <w:tcW w:w="4253" w:type="dxa"/>
            <w:noWrap w:val="0"/>
            <w:vAlign w:val="top"/>
          </w:tcPr>
          <w:p w14:paraId="73C13E76">
            <w:pPr>
              <w:spacing w:line="360" w:lineRule="auto"/>
              <w:ind w:left="317" w:hanging="316" w:hangingChars="132"/>
              <w:jc w:val="center"/>
              <w:rPr>
                <w:rFonts w:hint="eastAsia" w:ascii="宋体" w:hAnsi="宋体"/>
                <w:sz w:val="24"/>
              </w:rPr>
            </w:pPr>
          </w:p>
        </w:tc>
      </w:tr>
      <w:tr w14:paraId="1B77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3FDC6861">
            <w:pPr>
              <w:spacing w:line="360" w:lineRule="auto"/>
              <w:jc w:val="center"/>
              <w:rPr>
                <w:rFonts w:hint="eastAsia" w:ascii="宋体" w:hAnsi="宋体"/>
                <w:sz w:val="24"/>
              </w:rPr>
            </w:pPr>
          </w:p>
        </w:tc>
        <w:tc>
          <w:tcPr>
            <w:tcW w:w="3969" w:type="dxa"/>
            <w:noWrap w:val="0"/>
            <w:vAlign w:val="top"/>
          </w:tcPr>
          <w:p w14:paraId="145AE50F">
            <w:pPr>
              <w:spacing w:line="360" w:lineRule="auto"/>
              <w:jc w:val="center"/>
              <w:rPr>
                <w:rFonts w:hint="eastAsia" w:ascii="宋体" w:hAnsi="宋体"/>
                <w:sz w:val="24"/>
              </w:rPr>
            </w:pPr>
          </w:p>
        </w:tc>
        <w:tc>
          <w:tcPr>
            <w:tcW w:w="4253" w:type="dxa"/>
            <w:noWrap w:val="0"/>
            <w:vAlign w:val="top"/>
          </w:tcPr>
          <w:p w14:paraId="3460DBDD">
            <w:pPr>
              <w:spacing w:line="360" w:lineRule="auto"/>
              <w:ind w:left="317" w:hanging="316" w:hangingChars="132"/>
              <w:jc w:val="center"/>
              <w:rPr>
                <w:rFonts w:hint="eastAsia" w:ascii="宋体" w:hAnsi="宋体"/>
                <w:sz w:val="24"/>
              </w:rPr>
            </w:pPr>
          </w:p>
        </w:tc>
      </w:tr>
      <w:tr w14:paraId="0DF0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C7E7742">
            <w:pPr>
              <w:spacing w:line="360" w:lineRule="auto"/>
              <w:jc w:val="center"/>
              <w:rPr>
                <w:rFonts w:hint="eastAsia" w:ascii="宋体" w:hAnsi="宋体"/>
                <w:sz w:val="24"/>
              </w:rPr>
            </w:pPr>
          </w:p>
        </w:tc>
        <w:tc>
          <w:tcPr>
            <w:tcW w:w="3969" w:type="dxa"/>
            <w:noWrap w:val="0"/>
            <w:vAlign w:val="top"/>
          </w:tcPr>
          <w:p w14:paraId="3A980640">
            <w:pPr>
              <w:spacing w:line="360" w:lineRule="auto"/>
              <w:jc w:val="center"/>
              <w:rPr>
                <w:rFonts w:hint="eastAsia" w:ascii="宋体" w:hAnsi="宋体"/>
                <w:sz w:val="24"/>
              </w:rPr>
            </w:pPr>
          </w:p>
        </w:tc>
        <w:tc>
          <w:tcPr>
            <w:tcW w:w="4253" w:type="dxa"/>
            <w:noWrap w:val="0"/>
            <w:vAlign w:val="top"/>
          </w:tcPr>
          <w:p w14:paraId="5D26E3B6">
            <w:pPr>
              <w:spacing w:line="360" w:lineRule="auto"/>
              <w:jc w:val="center"/>
              <w:rPr>
                <w:rFonts w:hint="eastAsia" w:ascii="宋体" w:hAnsi="宋体"/>
                <w:sz w:val="24"/>
              </w:rPr>
            </w:pPr>
          </w:p>
        </w:tc>
      </w:tr>
      <w:tr w14:paraId="3600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11E8DD1">
            <w:pPr>
              <w:spacing w:line="360" w:lineRule="auto"/>
              <w:jc w:val="center"/>
              <w:rPr>
                <w:rFonts w:hint="eastAsia" w:ascii="宋体" w:hAnsi="宋体"/>
                <w:sz w:val="24"/>
              </w:rPr>
            </w:pPr>
          </w:p>
        </w:tc>
        <w:tc>
          <w:tcPr>
            <w:tcW w:w="3969" w:type="dxa"/>
            <w:noWrap w:val="0"/>
            <w:vAlign w:val="top"/>
          </w:tcPr>
          <w:p w14:paraId="52B66073">
            <w:pPr>
              <w:spacing w:line="360" w:lineRule="auto"/>
              <w:jc w:val="center"/>
              <w:rPr>
                <w:rFonts w:hint="eastAsia" w:ascii="宋体" w:hAnsi="宋体"/>
                <w:sz w:val="24"/>
              </w:rPr>
            </w:pPr>
          </w:p>
        </w:tc>
        <w:tc>
          <w:tcPr>
            <w:tcW w:w="4253" w:type="dxa"/>
            <w:noWrap w:val="0"/>
            <w:vAlign w:val="top"/>
          </w:tcPr>
          <w:p w14:paraId="119E45B1">
            <w:pPr>
              <w:spacing w:line="360" w:lineRule="auto"/>
              <w:jc w:val="center"/>
              <w:rPr>
                <w:rFonts w:hint="eastAsia" w:ascii="宋体" w:hAnsi="宋体"/>
                <w:sz w:val="24"/>
              </w:rPr>
            </w:pPr>
          </w:p>
        </w:tc>
      </w:tr>
    </w:tbl>
    <w:p w14:paraId="65E256DB">
      <w:pPr>
        <w:spacing w:line="360" w:lineRule="auto"/>
        <w:ind w:left="640" w:leftChars="57" w:hanging="480" w:hangingChars="200"/>
        <w:rPr>
          <w:rFonts w:hint="eastAsia" w:ascii="宋体" w:hAnsi="宋体"/>
          <w:sz w:val="24"/>
        </w:rPr>
      </w:pPr>
    </w:p>
    <w:p w14:paraId="41E4834E">
      <w:pPr>
        <w:spacing w:line="360" w:lineRule="auto"/>
        <w:ind w:left="640" w:leftChars="57" w:hanging="480" w:hangingChars="200"/>
        <w:rPr>
          <w:rFonts w:hint="eastAsia" w:ascii="宋体" w:hAnsi="宋体"/>
          <w:sz w:val="24"/>
        </w:rPr>
      </w:pPr>
      <w:r>
        <w:rPr>
          <w:rFonts w:hint="eastAsia" w:ascii="宋体" w:hAnsi="宋体"/>
          <w:sz w:val="24"/>
        </w:rPr>
        <w:t>注：</w:t>
      </w:r>
    </w:p>
    <w:p w14:paraId="09C7ACDD">
      <w:pPr>
        <w:adjustRightInd w:val="0"/>
        <w:spacing w:line="360" w:lineRule="auto"/>
        <w:ind w:firstLine="360" w:firstLineChars="150"/>
        <w:jc w:val="left"/>
        <w:rPr>
          <w:rFonts w:hint="eastAsia" w:ascii="宋体" w:hAnsi="宋体"/>
          <w:bCs/>
          <w:sz w:val="24"/>
        </w:rPr>
      </w:pPr>
      <w:r>
        <w:rPr>
          <w:rFonts w:hint="eastAsia" w:ascii="宋体" w:hAnsi="宋体"/>
          <w:sz w:val="24"/>
        </w:rPr>
        <w:t>供应商根据</w:t>
      </w:r>
      <w:r>
        <w:rPr>
          <w:rFonts w:hint="eastAsia" w:ascii="宋体" w:hAnsi="宋体"/>
          <w:sz w:val="24"/>
          <w:lang w:val="en-US" w:eastAsia="zh-CN"/>
        </w:rPr>
        <w:t>询价</w:t>
      </w:r>
      <w:r>
        <w:rPr>
          <w:rFonts w:hint="eastAsia" w:ascii="宋体" w:hAnsi="宋体"/>
          <w:sz w:val="24"/>
        </w:rPr>
        <w:t>文件第二章中的服务要求内容据实填写，不得虚假应答，否则将取消其谈判或成交资格</w:t>
      </w:r>
    </w:p>
    <w:p w14:paraId="02B24D78">
      <w:pPr>
        <w:adjustRightInd w:val="0"/>
        <w:spacing w:line="360" w:lineRule="auto"/>
        <w:ind w:firstLine="360" w:firstLineChars="150"/>
        <w:jc w:val="left"/>
        <w:rPr>
          <w:rFonts w:hint="eastAsia" w:ascii="宋体" w:hAnsi="宋体"/>
          <w:bCs/>
          <w:sz w:val="24"/>
        </w:rPr>
      </w:pPr>
    </w:p>
    <w:p w14:paraId="2FC73032">
      <w:pPr>
        <w:adjustRightInd w:val="0"/>
        <w:spacing w:line="360" w:lineRule="auto"/>
        <w:ind w:firstLine="360" w:firstLineChars="150"/>
        <w:jc w:val="left"/>
        <w:rPr>
          <w:rFonts w:hint="eastAsia" w:ascii="宋体" w:hAnsi="宋体"/>
          <w:bCs/>
          <w:sz w:val="24"/>
        </w:rPr>
      </w:pPr>
    </w:p>
    <w:p w14:paraId="58863CBF">
      <w:pPr>
        <w:adjustRightInd w:val="0"/>
        <w:spacing w:before="156" w:beforeLines="50" w:after="156" w:afterLines="50" w:line="360" w:lineRule="auto"/>
        <w:ind w:right="480" w:firstLine="4800" w:firstLineChars="2000"/>
        <w:rPr>
          <w:rFonts w:hint="eastAsia" w:ascii="宋体" w:hAnsi="宋体"/>
          <w:sz w:val="24"/>
        </w:rPr>
      </w:pPr>
    </w:p>
    <w:p w14:paraId="5AE86811">
      <w:pPr>
        <w:adjustRightInd w:val="0"/>
        <w:spacing w:before="156" w:beforeLines="50" w:after="156" w:afterLines="50" w:line="360" w:lineRule="auto"/>
        <w:ind w:right="480" w:firstLine="4800" w:firstLineChars="2000"/>
        <w:rPr>
          <w:rFonts w:hint="eastAsia" w:ascii="宋体" w:hAnsi="宋体"/>
          <w:sz w:val="24"/>
        </w:rPr>
      </w:pPr>
    </w:p>
    <w:p w14:paraId="1B9FE9F2">
      <w:pPr>
        <w:adjustRightInd w:val="0"/>
        <w:spacing w:before="156" w:beforeLines="50" w:after="156" w:afterLines="50" w:line="360" w:lineRule="auto"/>
        <w:ind w:right="480" w:firstLine="4800" w:firstLineChars="2000"/>
        <w:rPr>
          <w:rFonts w:hint="eastAsia" w:ascii="宋体" w:hAnsi="宋体"/>
          <w:sz w:val="24"/>
        </w:rPr>
      </w:pPr>
    </w:p>
    <w:p w14:paraId="567F0082">
      <w:pPr>
        <w:pStyle w:val="5"/>
        <w:rPr>
          <w:rFonts w:hint="eastAsia"/>
        </w:rPr>
      </w:pPr>
    </w:p>
    <w:p w14:paraId="270CA1FF">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17D4DC54">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0465C1A2">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35A82689">
      <w:pPr>
        <w:spacing w:line="360" w:lineRule="auto"/>
        <w:jc w:val="center"/>
        <w:rPr>
          <w:rFonts w:hint="eastAsia" w:ascii="宋体" w:hAnsi="宋体"/>
          <w:b/>
          <w:sz w:val="32"/>
          <w:szCs w:val="32"/>
        </w:rPr>
      </w:pPr>
    </w:p>
    <w:p w14:paraId="76F7FFAE">
      <w:pPr>
        <w:spacing w:line="360" w:lineRule="auto"/>
        <w:jc w:val="center"/>
        <w:rPr>
          <w:rFonts w:hint="eastAsia" w:ascii="宋体" w:hAnsi="宋体"/>
          <w:sz w:val="24"/>
        </w:rPr>
      </w:pPr>
      <w:r>
        <w:rPr>
          <w:rFonts w:hint="eastAsia" w:ascii="宋体" w:hAnsi="宋体"/>
          <w:b/>
          <w:sz w:val="32"/>
          <w:szCs w:val="32"/>
          <w:lang w:val="en-US" w:eastAsia="zh-CN"/>
        </w:rPr>
        <w:t>六</w:t>
      </w:r>
      <w:r>
        <w:rPr>
          <w:rFonts w:hint="eastAsia" w:ascii="宋体" w:hAnsi="宋体"/>
          <w:b/>
          <w:sz w:val="32"/>
          <w:szCs w:val="32"/>
        </w:rPr>
        <w:t>、商务要求、其他要求应答表</w:t>
      </w:r>
      <w:r>
        <w:rPr>
          <w:rFonts w:hint="eastAsia" w:ascii="宋体" w:hAnsi="宋体"/>
          <w:sz w:val="24"/>
        </w:rPr>
        <w:t xml:space="preserve">      </w:t>
      </w:r>
    </w:p>
    <w:p w14:paraId="13970F48">
      <w:pPr>
        <w:pStyle w:val="4"/>
        <w:spacing w:line="360" w:lineRule="auto"/>
        <w:ind w:firstLine="0" w:firstLineChars="0"/>
        <w:rPr>
          <w:rFonts w:hint="eastAsia" w:ascii="宋体" w:hAnsi="宋体"/>
          <w:sz w:val="28"/>
          <w:szCs w:val="28"/>
        </w:rPr>
      </w:pPr>
    </w:p>
    <w:p w14:paraId="7CC1BC9B">
      <w:pPr>
        <w:pStyle w:val="4"/>
        <w:spacing w:line="360" w:lineRule="auto"/>
        <w:ind w:firstLine="0" w:firstLineChars="0"/>
        <w:rPr>
          <w:rFonts w:hint="eastAsia" w:ascii="宋体" w:hAnsi="宋体" w:eastAsia="宋体"/>
          <w:sz w:val="24"/>
          <w:lang w:eastAsia="zh-CN"/>
        </w:rPr>
      </w:pPr>
      <w:r>
        <w:rPr>
          <w:rFonts w:hint="eastAsia" w:ascii="宋体" w:hAnsi="宋体"/>
          <w:sz w:val="24"/>
        </w:rPr>
        <w:t>项目名称:</w:t>
      </w:r>
      <w:r>
        <w:rPr>
          <w:rFonts w:hint="eastAsia"/>
          <w:sz w:val="24"/>
        </w:rPr>
        <w:t xml:space="preserve"> </w:t>
      </w:r>
      <w:r>
        <w:rPr>
          <w:rFonts w:hint="eastAsia" w:ascii="宋体" w:hAnsi="宋体"/>
          <w:sz w:val="24"/>
          <w:lang w:eastAsia="zh-CN"/>
        </w:rPr>
        <w:t>剑阁县中医医院制氧站维保服务采购项目</w:t>
      </w:r>
    </w:p>
    <w:p w14:paraId="2C45666B">
      <w:pPr>
        <w:pStyle w:val="4"/>
        <w:spacing w:line="360" w:lineRule="auto"/>
        <w:ind w:firstLine="0" w:firstLineChars="0"/>
        <w:rPr>
          <w:rFonts w:hint="default" w:ascii="宋体" w:hAnsi="宋体" w:eastAsia="宋体"/>
          <w:sz w:val="24"/>
          <w:lang w:val="en-US" w:eastAsia="zh-CN"/>
        </w:rPr>
      </w:pPr>
      <w:r>
        <w:rPr>
          <w:rFonts w:hint="eastAsia" w:ascii="宋体" w:hAnsi="宋体"/>
          <w:sz w:val="24"/>
        </w:rPr>
        <w:t>项目编号：</w:t>
      </w:r>
      <w:r>
        <w:rPr>
          <w:rFonts w:hint="eastAsia" w:ascii="宋体" w:hAnsi="宋体"/>
          <w:sz w:val="24"/>
          <w:lang w:val="en-US" w:eastAsia="zh-CN"/>
        </w:rPr>
        <w:t>JGXZYYY-ZWK-20250801</w:t>
      </w:r>
    </w:p>
    <w:p w14:paraId="3C038881">
      <w:pPr>
        <w:spacing w:line="360" w:lineRule="auto"/>
        <w:jc w:val="center"/>
        <w:rPr>
          <w:rFonts w:hint="eastAsia" w:ascii="宋体" w:hAnsi="宋体"/>
          <w:sz w:val="24"/>
        </w:rPr>
      </w:pPr>
      <w:r>
        <w:rPr>
          <w:rFonts w:hint="eastAsia" w:ascii="宋体" w:hAnsi="宋体"/>
          <w:sz w:val="24"/>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827"/>
        <w:gridCol w:w="4253"/>
      </w:tblGrid>
      <w:tr w14:paraId="4E12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center"/>
          </w:tcPr>
          <w:p w14:paraId="638CC4A8">
            <w:pPr>
              <w:spacing w:line="360" w:lineRule="auto"/>
              <w:jc w:val="center"/>
              <w:rPr>
                <w:rFonts w:hint="eastAsia" w:ascii="宋体" w:hAnsi="宋体"/>
                <w:sz w:val="24"/>
              </w:rPr>
            </w:pPr>
            <w:r>
              <w:rPr>
                <w:rFonts w:hint="eastAsia" w:ascii="宋体" w:hAnsi="宋体"/>
                <w:sz w:val="24"/>
              </w:rPr>
              <w:t>序号</w:t>
            </w:r>
          </w:p>
        </w:tc>
        <w:tc>
          <w:tcPr>
            <w:tcW w:w="3827" w:type="dxa"/>
            <w:noWrap w:val="0"/>
            <w:vAlign w:val="center"/>
          </w:tcPr>
          <w:p w14:paraId="35901C6E">
            <w:pPr>
              <w:spacing w:line="360" w:lineRule="auto"/>
              <w:jc w:val="center"/>
              <w:rPr>
                <w:rFonts w:hint="eastAsia" w:ascii="宋体" w:hAnsi="宋体"/>
                <w:sz w:val="24"/>
              </w:rPr>
            </w:pPr>
            <w:r>
              <w:rPr>
                <w:rFonts w:hint="eastAsia" w:ascii="宋体" w:hAnsi="宋体"/>
                <w:sz w:val="24"/>
                <w:lang w:val="en-US" w:eastAsia="zh-CN"/>
              </w:rPr>
              <w:t>询价</w:t>
            </w:r>
            <w:r>
              <w:rPr>
                <w:rFonts w:hint="eastAsia" w:ascii="宋体" w:hAnsi="宋体"/>
                <w:sz w:val="24"/>
              </w:rPr>
              <w:t>文件要求</w:t>
            </w:r>
          </w:p>
        </w:tc>
        <w:tc>
          <w:tcPr>
            <w:tcW w:w="4253" w:type="dxa"/>
            <w:noWrap w:val="0"/>
            <w:vAlign w:val="center"/>
          </w:tcPr>
          <w:p w14:paraId="088E11EE">
            <w:pPr>
              <w:spacing w:line="360" w:lineRule="auto"/>
              <w:jc w:val="center"/>
              <w:rPr>
                <w:rFonts w:hint="eastAsia" w:ascii="宋体" w:hAnsi="宋体"/>
                <w:sz w:val="24"/>
              </w:rPr>
            </w:pPr>
            <w:r>
              <w:rPr>
                <w:rFonts w:hint="eastAsia" w:ascii="宋体" w:hAnsi="宋体"/>
                <w:sz w:val="24"/>
              </w:rPr>
              <w:t>响应应答</w:t>
            </w:r>
          </w:p>
        </w:tc>
      </w:tr>
      <w:tr w14:paraId="71E6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67EE4C0">
            <w:pPr>
              <w:spacing w:line="360" w:lineRule="auto"/>
              <w:jc w:val="center"/>
              <w:rPr>
                <w:rFonts w:hint="eastAsia" w:ascii="宋体" w:hAnsi="宋体"/>
                <w:sz w:val="24"/>
              </w:rPr>
            </w:pPr>
          </w:p>
        </w:tc>
        <w:tc>
          <w:tcPr>
            <w:tcW w:w="3827" w:type="dxa"/>
            <w:noWrap w:val="0"/>
            <w:vAlign w:val="top"/>
          </w:tcPr>
          <w:p w14:paraId="70127274">
            <w:pPr>
              <w:spacing w:line="360" w:lineRule="auto"/>
              <w:jc w:val="center"/>
              <w:rPr>
                <w:rFonts w:hint="eastAsia" w:ascii="宋体" w:hAnsi="宋体"/>
                <w:sz w:val="24"/>
              </w:rPr>
            </w:pPr>
          </w:p>
        </w:tc>
        <w:tc>
          <w:tcPr>
            <w:tcW w:w="4253" w:type="dxa"/>
            <w:noWrap w:val="0"/>
            <w:vAlign w:val="top"/>
          </w:tcPr>
          <w:p w14:paraId="551B4486">
            <w:pPr>
              <w:spacing w:line="360" w:lineRule="auto"/>
              <w:ind w:left="317" w:hanging="316" w:hangingChars="132"/>
              <w:jc w:val="center"/>
              <w:rPr>
                <w:rFonts w:hint="eastAsia" w:ascii="宋体" w:hAnsi="宋体"/>
                <w:sz w:val="24"/>
              </w:rPr>
            </w:pPr>
          </w:p>
        </w:tc>
      </w:tr>
      <w:tr w14:paraId="05A7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1DDBD44">
            <w:pPr>
              <w:spacing w:line="360" w:lineRule="auto"/>
              <w:jc w:val="center"/>
              <w:rPr>
                <w:rFonts w:hint="eastAsia" w:ascii="宋体" w:hAnsi="宋体"/>
                <w:sz w:val="24"/>
              </w:rPr>
            </w:pPr>
          </w:p>
        </w:tc>
        <w:tc>
          <w:tcPr>
            <w:tcW w:w="3827" w:type="dxa"/>
            <w:noWrap w:val="0"/>
            <w:vAlign w:val="top"/>
          </w:tcPr>
          <w:p w14:paraId="2CFDB076">
            <w:pPr>
              <w:spacing w:line="360" w:lineRule="auto"/>
              <w:jc w:val="center"/>
              <w:rPr>
                <w:rFonts w:hint="eastAsia" w:ascii="宋体" w:hAnsi="宋体"/>
                <w:sz w:val="24"/>
              </w:rPr>
            </w:pPr>
          </w:p>
        </w:tc>
        <w:tc>
          <w:tcPr>
            <w:tcW w:w="4253" w:type="dxa"/>
            <w:noWrap w:val="0"/>
            <w:vAlign w:val="top"/>
          </w:tcPr>
          <w:p w14:paraId="79D9836F">
            <w:pPr>
              <w:spacing w:line="360" w:lineRule="auto"/>
              <w:ind w:left="317" w:hanging="316" w:hangingChars="132"/>
              <w:jc w:val="center"/>
              <w:rPr>
                <w:rFonts w:hint="eastAsia" w:ascii="宋体" w:hAnsi="宋体"/>
                <w:sz w:val="24"/>
              </w:rPr>
            </w:pPr>
          </w:p>
        </w:tc>
      </w:tr>
      <w:tr w14:paraId="09C8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5177FDD">
            <w:pPr>
              <w:spacing w:line="360" w:lineRule="auto"/>
              <w:jc w:val="center"/>
              <w:rPr>
                <w:rFonts w:hint="eastAsia" w:ascii="宋体" w:hAnsi="宋体"/>
                <w:sz w:val="24"/>
              </w:rPr>
            </w:pPr>
          </w:p>
        </w:tc>
        <w:tc>
          <w:tcPr>
            <w:tcW w:w="3827" w:type="dxa"/>
            <w:noWrap w:val="0"/>
            <w:vAlign w:val="top"/>
          </w:tcPr>
          <w:p w14:paraId="7A4CF64B">
            <w:pPr>
              <w:spacing w:line="360" w:lineRule="auto"/>
              <w:jc w:val="center"/>
              <w:rPr>
                <w:rFonts w:hint="eastAsia" w:ascii="宋体" w:hAnsi="宋体"/>
                <w:sz w:val="24"/>
              </w:rPr>
            </w:pPr>
          </w:p>
        </w:tc>
        <w:tc>
          <w:tcPr>
            <w:tcW w:w="4253" w:type="dxa"/>
            <w:noWrap w:val="0"/>
            <w:vAlign w:val="top"/>
          </w:tcPr>
          <w:p w14:paraId="1AC5DEAB">
            <w:pPr>
              <w:spacing w:line="360" w:lineRule="auto"/>
              <w:ind w:left="317" w:hanging="316" w:hangingChars="132"/>
              <w:jc w:val="center"/>
              <w:rPr>
                <w:rFonts w:hint="eastAsia" w:ascii="宋体" w:hAnsi="宋体"/>
                <w:sz w:val="24"/>
              </w:rPr>
            </w:pPr>
          </w:p>
        </w:tc>
      </w:tr>
      <w:tr w14:paraId="275C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2BCA4A0F">
            <w:pPr>
              <w:spacing w:line="360" w:lineRule="auto"/>
              <w:jc w:val="center"/>
              <w:rPr>
                <w:rFonts w:hint="eastAsia" w:ascii="宋体" w:hAnsi="宋体"/>
                <w:sz w:val="24"/>
              </w:rPr>
            </w:pPr>
          </w:p>
        </w:tc>
        <w:tc>
          <w:tcPr>
            <w:tcW w:w="3827" w:type="dxa"/>
            <w:noWrap w:val="0"/>
            <w:vAlign w:val="top"/>
          </w:tcPr>
          <w:p w14:paraId="6E71427E">
            <w:pPr>
              <w:spacing w:line="360" w:lineRule="auto"/>
              <w:jc w:val="center"/>
              <w:rPr>
                <w:rFonts w:hint="eastAsia" w:ascii="宋体" w:hAnsi="宋体"/>
                <w:sz w:val="24"/>
              </w:rPr>
            </w:pPr>
          </w:p>
        </w:tc>
        <w:tc>
          <w:tcPr>
            <w:tcW w:w="4253" w:type="dxa"/>
            <w:noWrap w:val="0"/>
            <w:vAlign w:val="top"/>
          </w:tcPr>
          <w:p w14:paraId="187FEEA1">
            <w:pPr>
              <w:spacing w:line="360" w:lineRule="auto"/>
              <w:ind w:left="317" w:hanging="316" w:hangingChars="132"/>
              <w:jc w:val="center"/>
              <w:rPr>
                <w:rFonts w:hint="eastAsia" w:ascii="宋体" w:hAnsi="宋体"/>
                <w:sz w:val="24"/>
              </w:rPr>
            </w:pPr>
          </w:p>
        </w:tc>
      </w:tr>
      <w:tr w14:paraId="7476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8CD58B7">
            <w:pPr>
              <w:spacing w:line="360" w:lineRule="auto"/>
              <w:jc w:val="center"/>
              <w:rPr>
                <w:rFonts w:hint="eastAsia" w:ascii="宋体" w:hAnsi="宋体"/>
                <w:sz w:val="24"/>
              </w:rPr>
            </w:pPr>
          </w:p>
        </w:tc>
        <w:tc>
          <w:tcPr>
            <w:tcW w:w="3827" w:type="dxa"/>
            <w:noWrap w:val="0"/>
            <w:vAlign w:val="top"/>
          </w:tcPr>
          <w:p w14:paraId="6E73781F">
            <w:pPr>
              <w:spacing w:line="360" w:lineRule="auto"/>
              <w:jc w:val="center"/>
              <w:rPr>
                <w:rFonts w:hint="eastAsia" w:ascii="宋体" w:hAnsi="宋体"/>
                <w:sz w:val="24"/>
              </w:rPr>
            </w:pPr>
          </w:p>
        </w:tc>
        <w:tc>
          <w:tcPr>
            <w:tcW w:w="4253" w:type="dxa"/>
            <w:noWrap w:val="0"/>
            <w:vAlign w:val="top"/>
          </w:tcPr>
          <w:p w14:paraId="1CC3878A">
            <w:pPr>
              <w:spacing w:line="360" w:lineRule="auto"/>
              <w:jc w:val="center"/>
              <w:rPr>
                <w:rFonts w:hint="eastAsia" w:ascii="宋体" w:hAnsi="宋体"/>
                <w:sz w:val="24"/>
              </w:rPr>
            </w:pPr>
          </w:p>
        </w:tc>
      </w:tr>
    </w:tbl>
    <w:p w14:paraId="7AFAC547">
      <w:pPr>
        <w:spacing w:line="360" w:lineRule="auto"/>
        <w:ind w:left="640" w:leftChars="57" w:hanging="480" w:hangingChars="200"/>
        <w:rPr>
          <w:rFonts w:hint="eastAsia" w:ascii="宋体" w:hAnsi="宋体"/>
          <w:sz w:val="24"/>
        </w:rPr>
      </w:pPr>
    </w:p>
    <w:p w14:paraId="2054069C">
      <w:pPr>
        <w:spacing w:line="360" w:lineRule="auto"/>
        <w:ind w:left="640" w:leftChars="57" w:hanging="480" w:hangingChars="200"/>
        <w:rPr>
          <w:rFonts w:hint="eastAsia" w:ascii="宋体" w:hAnsi="宋体"/>
          <w:sz w:val="24"/>
        </w:rPr>
      </w:pPr>
    </w:p>
    <w:p w14:paraId="498C1ED4">
      <w:pPr>
        <w:spacing w:line="360" w:lineRule="auto"/>
        <w:ind w:left="640" w:leftChars="57" w:hanging="480" w:hangingChars="200"/>
        <w:rPr>
          <w:rFonts w:hint="eastAsia" w:ascii="宋体" w:hAnsi="宋体"/>
          <w:sz w:val="24"/>
        </w:rPr>
      </w:pPr>
      <w:r>
        <w:rPr>
          <w:rFonts w:hint="eastAsia" w:ascii="宋体" w:hAnsi="宋体"/>
          <w:sz w:val="24"/>
        </w:rPr>
        <w:t>注：</w:t>
      </w:r>
    </w:p>
    <w:p w14:paraId="33A83275">
      <w:pPr>
        <w:spacing w:line="360" w:lineRule="auto"/>
        <w:ind w:left="3" w:leftChars="1" w:firstLine="480" w:firstLineChars="200"/>
        <w:rPr>
          <w:rFonts w:hint="eastAsia" w:ascii="宋体" w:hAnsi="宋体"/>
          <w:sz w:val="24"/>
        </w:rPr>
      </w:pPr>
      <w:r>
        <w:rPr>
          <w:rFonts w:hint="eastAsia" w:ascii="宋体" w:hAnsi="宋体"/>
          <w:sz w:val="24"/>
        </w:rPr>
        <w:t>供应商根据</w:t>
      </w:r>
      <w:r>
        <w:rPr>
          <w:rFonts w:hint="eastAsia" w:ascii="宋体" w:hAnsi="宋体"/>
          <w:sz w:val="24"/>
          <w:lang w:val="en-US" w:eastAsia="zh-CN"/>
        </w:rPr>
        <w:t>询价</w:t>
      </w:r>
      <w:r>
        <w:rPr>
          <w:rFonts w:hint="eastAsia" w:ascii="宋体" w:hAnsi="宋体"/>
          <w:sz w:val="24"/>
        </w:rPr>
        <w:t>文件第二章中的商务要求、其他要求内容据实填写，不得虚假应答，否则将取消其谈判或成交资格。</w:t>
      </w:r>
    </w:p>
    <w:p w14:paraId="39826300">
      <w:pPr>
        <w:adjustRightInd w:val="0"/>
        <w:spacing w:line="360" w:lineRule="auto"/>
        <w:jc w:val="left"/>
        <w:rPr>
          <w:rFonts w:hint="eastAsia" w:ascii="宋体" w:hAnsi="宋体"/>
          <w:bCs/>
          <w:sz w:val="24"/>
        </w:rPr>
      </w:pPr>
    </w:p>
    <w:p w14:paraId="05080D27">
      <w:pPr>
        <w:adjustRightInd w:val="0"/>
        <w:spacing w:line="360" w:lineRule="auto"/>
        <w:jc w:val="left"/>
        <w:rPr>
          <w:rFonts w:hint="eastAsia" w:ascii="宋体" w:hAnsi="宋体"/>
          <w:bCs/>
          <w:sz w:val="24"/>
        </w:rPr>
      </w:pPr>
    </w:p>
    <w:p w14:paraId="0F13F08B">
      <w:pPr>
        <w:adjustRightInd w:val="0"/>
        <w:spacing w:before="156" w:beforeLines="50" w:after="156" w:afterLines="50" w:line="360" w:lineRule="auto"/>
        <w:ind w:right="480" w:firstLine="4800" w:firstLineChars="2000"/>
        <w:rPr>
          <w:rFonts w:hint="eastAsia" w:ascii="宋体" w:hAnsi="宋体"/>
          <w:sz w:val="24"/>
        </w:rPr>
      </w:pPr>
    </w:p>
    <w:p w14:paraId="4E4C3A25">
      <w:pPr>
        <w:adjustRightInd w:val="0"/>
        <w:spacing w:before="156" w:beforeLines="50" w:after="156" w:afterLines="50" w:line="360" w:lineRule="auto"/>
        <w:ind w:right="480" w:firstLine="4800" w:firstLineChars="2000"/>
        <w:rPr>
          <w:rFonts w:hint="eastAsia" w:ascii="宋体" w:hAnsi="宋体"/>
          <w:sz w:val="24"/>
        </w:rPr>
      </w:pPr>
    </w:p>
    <w:p w14:paraId="7BC88ACF">
      <w:pPr>
        <w:pStyle w:val="5"/>
        <w:rPr>
          <w:rFonts w:hint="eastAsia"/>
        </w:rPr>
      </w:pPr>
    </w:p>
    <w:p w14:paraId="61034653">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296911C8">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40B33EAB">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2E5370BA">
      <w:pPr>
        <w:spacing w:line="360" w:lineRule="auto"/>
        <w:jc w:val="center"/>
        <w:rPr>
          <w:rFonts w:hint="eastAsia" w:ascii="宋体" w:hAnsi="宋体"/>
          <w:b/>
          <w:sz w:val="32"/>
          <w:szCs w:val="32"/>
        </w:rPr>
      </w:pPr>
      <w:r>
        <w:rPr>
          <w:rFonts w:hint="eastAsia" w:ascii="宋体" w:hAnsi="宋体"/>
          <w:b/>
          <w:sz w:val="32"/>
          <w:szCs w:val="32"/>
          <w:lang w:val="en-US" w:eastAsia="zh-CN"/>
        </w:rPr>
        <w:t>七</w:t>
      </w:r>
      <w:r>
        <w:rPr>
          <w:rFonts w:hint="eastAsia" w:ascii="宋体" w:hAnsi="宋体"/>
          <w:b/>
          <w:sz w:val="32"/>
          <w:szCs w:val="32"/>
        </w:rPr>
        <w:t>、响应供应商基本情况表</w:t>
      </w:r>
    </w:p>
    <w:p w14:paraId="0EB6E7D9">
      <w:pPr>
        <w:pStyle w:val="4"/>
        <w:spacing w:line="360" w:lineRule="auto"/>
        <w:ind w:firstLine="0" w:firstLineChars="0"/>
        <w:rPr>
          <w:rFonts w:hint="eastAsia" w:ascii="宋体" w:hAnsi="宋体" w:eastAsia="宋体"/>
          <w:sz w:val="24"/>
          <w:lang w:eastAsia="zh-CN"/>
        </w:rPr>
      </w:pPr>
      <w:r>
        <w:rPr>
          <w:rFonts w:hint="eastAsia" w:ascii="宋体" w:hAnsi="宋体"/>
          <w:sz w:val="24"/>
        </w:rPr>
        <w:t>项目名称:</w:t>
      </w:r>
      <w:r>
        <w:rPr>
          <w:rFonts w:hint="eastAsia"/>
          <w:sz w:val="24"/>
        </w:rPr>
        <w:t xml:space="preserve"> </w:t>
      </w:r>
      <w:r>
        <w:rPr>
          <w:rFonts w:hint="eastAsia" w:ascii="宋体" w:hAnsi="宋体"/>
          <w:sz w:val="24"/>
          <w:lang w:eastAsia="zh-CN"/>
        </w:rPr>
        <w:t>剑阁县中医医院制氧站维保服务采购项目</w:t>
      </w:r>
    </w:p>
    <w:p w14:paraId="6CF531EB">
      <w:pPr>
        <w:pStyle w:val="4"/>
        <w:spacing w:line="360" w:lineRule="auto"/>
        <w:ind w:firstLine="0" w:firstLineChars="0"/>
        <w:rPr>
          <w:rFonts w:hint="eastAsia" w:ascii="宋体" w:hAnsi="宋体"/>
          <w:b/>
          <w:sz w:val="24"/>
        </w:rPr>
      </w:pPr>
      <w:r>
        <w:rPr>
          <w:rFonts w:hint="eastAsia" w:ascii="宋体" w:hAnsi="宋体"/>
          <w:sz w:val="24"/>
        </w:rPr>
        <w:t>项目编号：</w:t>
      </w:r>
      <w:r>
        <w:rPr>
          <w:rFonts w:hint="eastAsia" w:ascii="宋体" w:hAnsi="宋体"/>
          <w:sz w:val="24"/>
          <w:lang w:val="en-US" w:eastAsia="zh-CN"/>
        </w:rPr>
        <w:t>JGXZYYY-ZWK-20250801</w:t>
      </w:r>
      <w:r>
        <w:rPr>
          <w:rFonts w:ascii="宋体" w:hAnsi="宋体"/>
          <w:sz w:val="24"/>
        </w:rPr>
        <w:t xml:space="preserve"> </w:t>
      </w:r>
    </w:p>
    <w:tbl>
      <w:tblPr>
        <w:tblStyle w:val="11"/>
        <w:tblW w:w="918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954"/>
        <w:gridCol w:w="1485"/>
        <w:gridCol w:w="1042"/>
        <w:gridCol w:w="690"/>
        <w:gridCol w:w="800"/>
        <w:gridCol w:w="1173"/>
        <w:gridCol w:w="915"/>
        <w:gridCol w:w="1121"/>
      </w:tblGrid>
      <w:tr w14:paraId="7D087C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54" w:type="dxa"/>
            <w:noWrap w:val="0"/>
            <w:vAlign w:val="center"/>
          </w:tcPr>
          <w:p w14:paraId="61DA23A2">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供应商名称</w:t>
            </w:r>
          </w:p>
        </w:tc>
        <w:tc>
          <w:tcPr>
            <w:tcW w:w="7226" w:type="dxa"/>
            <w:gridSpan w:val="7"/>
            <w:noWrap w:val="0"/>
            <w:vAlign w:val="center"/>
          </w:tcPr>
          <w:p w14:paraId="6E09E1E8">
            <w:pPr>
              <w:autoSpaceDE w:val="0"/>
              <w:autoSpaceDN w:val="0"/>
              <w:adjustRightInd w:val="0"/>
              <w:spacing w:line="360" w:lineRule="auto"/>
              <w:jc w:val="center"/>
              <w:rPr>
                <w:rFonts w:hint="eastAsia" w:ascii="宋体" w:hAnsi="宋体"/>
                <w:kern w:val="0"/>
                <w:szCs w:val="21"/>
              </w:rPr>
            </w:pPr>
          </w:p>
        </w:tc>
      </w:tr>
      <w:tr w14:paraId="38AEAA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54" w:type="dxa"/>
            <w:noWrap w:val="0"/>
            <w:vAlign w:val="center"/>
          </w:tcPr>
          <w:p w14:paraId="44EA2468">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注册地址</w:t>
            </w:r>
          </w:p>
        </w:tc>
        <w:tc>
          <w:tcPr>
            <w:tcW w:w="3217" w:type="dxa"/>
            <w:gridSpan w:val="3"/>
            <w:noWrap w:val="0"/>
            <w:vAlign w:val="center"/>
          </w:tcPr>
          <w:p w14:paraId="0594E066">
            <w:pPr>
              <w:autoSpaceDE w:val="0"/>
              <w:autoSpaceDN w:val="0"/>
              <w:adjustRightInd w:val="0"/>
              <w:spacing w:line="360" w:lineRule="auto"/>
              <w:jc w:val="center"/>
              <w:rPr>
                <w:rFonts w:hint="eastAsia" w:ascii="宋体" w:hAnsi="宋体"/>
                <w:kern w:val="0"/>
                <w:szCs w:val="21"/>
              </w:rPr>
            </w:pPr>
          </w:p>
        </w:tc>
        <w:tc>
          <w:tcPr>
            <w:tcW w:w="1973" w:type="dxa"/>
            <w:gridSpan w:val="2"/>
            <w:noWrap w:val="0"/>
            <w:vAlign w:val="center"/>
          </w:tcPr>
          <w:p w14:paraId="716057E8">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邮政编码</w:t>
            </w:r>
          </w:p>
        </w:tc>
        <w:tc>
          <w:tcPr>
            <w:tcW w:w="2036" w:type="dxa"/>
            <w:gridSpan w:val="2"/>
            <w:noWrap w:val="0"/>
            <w:vAlign w:val="center"/>
          </w:tcPr>
          <w:p w14:paraId="7FD1865A">
            <w:pPr>
              <w:autoSpaceDE w:val="0"/>
              <w:autoSpaceDN w:val="0"/>
              <w:adjustRightInd w:val="0"/>
              <w:spacing w:line="360" w:lineRule="auto"/>
              <w:jc w:val="center"/>
              <w:rPr>
                <w:rFonts w:hint="eastAsia" w:ascii="宋体" w:hAnsi="宋体"/>
                <w:kern w:val="0"/>
                <w:szCs w:val="21"/>
              </w:rPr>
            </w:pPr>
          </w:p>
        </w:tc>
      </w:tr>
      <w:tr w14:paraId="055755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54" w:type="dxa"/>
            <w:vMerge w:val="restart"/>
            <w:noWrap w:val="0"/>
            <w:vAlign w:val="center"/>
          </w:tcPr>
          <w:p w14:paraId="20EFA16C">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联系方式</w:t>
            </w:r>
          </w:p>
        </w:tc>
        <w:tc>
          <w:tcPr>
            <w:tcW w:w="1485" w:type="dxa"/>
            <w:noWrap w:val="0"/>
            <w:vAlign w:val="center"/>
          </w:tcPr>
          <w:p w14:paraId="3FDBA6C9">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联系人</w:t>
            </w:r>
          </w:p>
        </w:tc>
        <w:tc>
          <w:tcPr>
            <w:tcW w:w="1732" w:type="dxa"/>
            <w:gridSpan w:val="2"/>
            <w:noWrap w:val="0"/>
            <w:vAlign w:val="center"/>
          </w:tcPr>
          <w:p w14:paraId="0C193BED">
            <w:pPr>
              <w:autoSpaceDE w:val="0"/>
              <w:autoSpaceDN w:val="0"/>
              <w:adjustRightInd w:val="0"/>
              <w:spacing w:line="360" w:lineRule="auto"/>
              <w:jc w:val="center"/>
              <w:rPr>
                <w:rFonts w:hint="eastAsia" w:ascii="宋体" w:hAnsi="宋体"/>
                <w:kern w:val="0"/>
                <w:szCs w:val="21"/>
              </w:rPr>
            </w:pPr>
          </w:p>
        </w:tc>
        <w:tc>
          <w:tcPr>
            <w:tcW w:w="1973" w:type="dxa"/>
            <w:gridSpan w:val="2"/>
            <w:noWrap w:val="0"/>
            <w:vAlign w:val="center"/>
          </w:tcPr>
          <w:p w14:paraId="425686F9">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电话</w:t>
            </w:r>
          </w:p>
        </w:tc>
        <w:tc>
          <w:tcPr>
            <w:tcW w:w="2036" w:type="dxa"/>
            <w:gridSpan w:val="2"/>
            <w:noWrap w:val="0"/>
            <w:vAlign w:val="center"/>
          </w:tcPr>
          <w:p w14:paraId="3234A838">
            <w:pPr>
              <w:autoSpaceDE w:val="0"/>
              <w:autoSpaceDN w:val="0"/>
              <w:adjustRightInd w:val="0"/>
              <w:spacing w:line="360" w:lineRule="auto"/>
              <w:jc w:val="center"/>
              <w:rPr>
                <w:rFonts w:hint="eastAsia" w:ascii="宋体" w:hAnsi="宋体"/>
                <w:kern w:val="0"/>
                <w:szCs w:val="21"/>
              </w:rPr>
            </w:pPr>
          </w:p>
        </w:tc>
      </w:tr>
      <w:tr w14:paraId="4FAEE4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954" w:type="dxa"/>
            <w:vMerge w:val="continue"/>
            <w:noWrap w:val="0"/>
            <w:vAlign w:val="center"/>
          </w:tcPr>
          <w:p w14:paraId="01D377BE">
            <w:pPr>
              <w:autoSpaceDE w:val="0"/>
              <w:autoSpaceDN w:val="0"/>
              <w:adjustRightInd w:val="0"/>
              <w:spacing w:line="360" w:lineRule="auto"/>
              <w:jc w:val="center"/>
              <w:rPr>
                <w:rFonts w:hint="eastAsia" w:ascii="宋体" w:hAnsi="宋体"/>
                <w:kern w:val="0"/>
                <w:szCs w:val="21"/>
              </w:rPr>
            </w:pPr>
          </w:p>
        </w:tc>
        <w:tc>
          <w:tcPr>
            <w:tcW w:w="1485" w:type="dxa"/>
            <w:noWrap w:val="0"/>
            <w:vAlign w:val="center"/>
          </w:tcPr>
          <w:p w14:paraId="2C474C2A">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传真</w:t>
            </w:r>
          </w:p>
        </w:tc>
        <w:tc>
          <w:tcPr>
            <w:tcW w:w="1732" w:type="dxa"/>
            <w:gridSpan w:val="2"/>
            <w:noWrap w:val="0"/>
            <w:vAlign w:val="center"/>
          </w:tcPr>
          <w:p w14:paraId="3B557467">
            <w:pPr>
              <w:autoSpaceDE w:val="0"/>
              <w:autoSpaceDN w:val="0"/>
              <w:adjustRightInd w:val="0"/>
              <w:spacing w:line="360" w:lineRule="auto"/>
              <w:jc w:val="center"/>
              <w:rPr>
                <w:rFonts w:hint="eastAsia" w:ascii="宋体" w:hAnsi="宋体"/>
                <w:kern w:val="0"/>
                <w:szCs w:val="21"/>
              </w:rPr>
            </w:pPr>
          </w:p>
        </w:tc>
        <w:tc>
          <w:tcPr>
            <w:tcW w:w="1973" w:type="dxa"/>
            <w:gridSpan w:val="2"/>
            <w:noWrap w:val="0"/>
            <w:vAlign w:val="center"/>
          </w:tcPr>
          <w:p w14:paraId="63B7F7C6">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网址</w:t>
            </w:r>
          </w:p>
        </w:tc>
        <w:tc>
          <w:tcPr>
            <w:tcW w:w="2036" w:type="dxa"/>
            <w:gridSpan w:val="2"/>
            <w:noWrap w:val="0"/>
            <w:vAlign w:val="center"/>
          </w:tcPr>
          <w:p w14:paraId="6BEA33B8">
            <w:pPr>
              <w:autoSpaceDE w:val="0"/>
              <w:autoSpaceDN w:val="0"/>
              <w:adjustRightInd w:val="0"/>
              <w:spacing w:line="360" w:lineRule="auto"/>
              <w:jc w:val="center"/>
              <w:rPr>
                <w:rFonts w:hint="eastAsia" w:ascii="宋体" w:hAnsi="宋体"/>
                <w:kern w:val="0"/>
                <w:szCs w:val="21"/>
              </w:rPr>
            </w:pPr>
          </w:p>
        </w:tc>
      </w:tr>
      <w:tr w14:paraId="25E093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54" w:type="dxa"/>
            <w:noWrap w:val="0"/>
            <w:vAlign w:val="center"/>
          </w:tcPr>
          <w:p w14:paraId="355220F9">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组织结构</w:t>
            </w:r>
          </w:p>
        </w:tc>
        <w:tc>
          <w:tcPr>
            <w:tcW w:w="7226" w:type="dxa"/>
            <w:gridSpan w:val="7"/>
            <w:noWrap w:val="0"/>
            <w:vAlign w:val="center"/>
          </w:tcPr>
          <w:p w14:paraId="1726D3DA">
            <w:pPr>
              <w:autoSpaceDE w:val="0"/>
              <w:autoSpaceDN w:val="0"/>
              <w:adjustRightInd w:val="0"/>
              <w:spacing w:line="360" w:lineRule="auto"/>
              <w:jc w:val="center"/>
              <w:rPr>
                <w:rFonts w:hint="eastAsia" w:ascii="宋体" w:hAnsi="宋体"/>
                <w:kern w:val="0"/>
                <w:szCs w:val="21"/>
              </w:rPr>
            </w:pPr>
          </w:p>
        </w:tc>
      </w:tr>
      <w:tr w14:paraId="187E2E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954" w:type="dxa"/>
            <w:noWrap w:val="0"/>
            <w:vAlign w:val="center"/>
          </w:tcPr>
          <w:p w14:paraId="706EAF26">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法定代表人</w:t>
            </w:r>
          </w:p>
        </w:tc>
        <w:tc>
          <w:tcPr>
            <w:tcW w:w="1485" w:type="dxa"/>
            <w:noWrap w:val="0"/>
            <w:vAlign w:val="center"/>
          </w:tcPr>
          <w:p w14:paraId="16C2A1F5">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姓名</w:t>
            </w:r>
          </w:p>
        </w:tc>
        <w:tc>
          <w:tcPr>
            <w:tcW w:w="1042" w:type="dxa"/>
            <w:noWrap w:val="0"/>
            <w:vAlign w:val="center"/>
          </w:tcPr>
          <w:p w14:paraId="67B25907">
            <w:pPr>
              <w:autoSpaceDE w:val="0"/>
              <w:autoSpaceDN w:val="0"/>
              <w:adjustRightInd w:val="0"/>
              <w:spacing w:line="360" w:lineRule="auto"/>
              <w:jc w:val="center"/>
              <w:rPr>
                <w:rFonts w:hint="eastAsia" w:ascii="宋体" w:hAnsi="宋体"/>
                <w:kern w:val="0"/>
                <w:szCs w:val="21"/>
              </w:rPr>
            </w:pPr>
          </w:p>
        </w:tc>
        <w:tc>
          <w:tcPr>
            <w:tcW w:w="1490" w:type="dxa"/>
            <w:gridSpan w:val="2"/>
            <w:noWrap w:val="0"/>
            <w:vAlign w:val="center"/>
          </w:tcPr>
          <w:p w14:paraId="72858C91">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技术职称</w:t>
            </w:r>
          </w:p>
        </w:tc>
        <w:tc>
          <w:tcPr>
            <w:tcW w:w="1173" w:type="dxa"/>
            <w:noWrap w:val="0"/>
            <w:vAlign w:val="center"/>
          </w:tcPr>
          <w:p w14:paraId="1DE60077">
            <w:pPr>
              <w:autoSpaceDE w:val="0"/>
              <w:autoSpaceDN w:val="0"/>
              <w:adjustRightInd w:val="0"/>
              <w:spacing w:line="360" w:lineRule="auto"/>
              <w:jc w:val="center"/>
              <w:rPr>
                <w:rFonts w:hint="eastAsia" w:ascii="宋体" w:hAnsi="宋体"/>
                <w:kern w:val="0"/>
                <w:szCs w:val="21"/>
              </w:rPr>
            </w:pPr>
          </w:p>
        </w:tc>
        <w:tc>
          <w:tcPr>
            <w:tcW w:w="915" w:type="dxa"/>
            <w:noWrap w:val="0"/>
            <w:vAlign w:val="center"/>
          </w:tcPr>
          <w:p w14:paraId="6A5D741C">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电话</w:t>
            </w:r>
          </w:p>
        </w:tc>
        <w:tc>
          <w:tcPr>
            <w:tcW w:w="1121" w:type="dxa"/>
            <w:noWrap w:val="0"/>
            <w:vAlign w:val="center"/>
          </w:tcPr>
          <w:p w14:paraId="2E903298">
            <w:pPr>
              <w:autoSpaceDE w:val="0"/>
              <w:autoSpaceDN w:val="0"/>
              <w:adjustRightInd w:val="0"/>
              <w:spacing w:line="360" w:lineRule="auto"/>
              <w:jc w:val="center"/>
              <w:rPr>
                <w:rFonts w:hint="eastAsia" w:ascii="宋体" w:hAnsi="宋体"/>
                <w:b/>
                <w:bCs/>
                <w:kern w:val="0"/>
                <w:szCs w:val="21"/>
              </w:rPr>
            </w:pPr>
          </w:p>
        </w:tc>
      </w:tr>
      <w:tr w14:paraId="50A4AD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954" w:type="dxa"/>
            <w:noWrap w:val="0"/>
            <w:vAlign w:val="center"/>
          </w:tcPr>
          <w:p w14:paraId="3D3D6EC3">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技术负责人</w:t>
            </w:r>
          </w:p>
        </w:tc>
        <w:tc>
          <w:tcPr>
            <w:tcW w:w="1485" w:type="dxa"/>
            <w:noWrap w:val="0"/>
            <w:vAlign w:val="center"/>
          </w:tcPr>
          <w:p w14:paraId="21C67F13">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姓名</w:t>
            </w:r>
          </w:p>
        </w:tc>
        <w:tc>
          <w:tcPr>
            <w:tcW w:w="1042" w:type="dxa"/>
            <w:noWrap w:val="0"/>
            <w:vAlign w:val="center"/>
          </w:tcPr>
          <w:p w14:paraId="04A875CF">
            <w:pPr>
              <w:autoSpaceDE w:val="0"/>
              <w:autoSpaceDN w:val="0"/>
              <w:adjustRightInd w:val="0"/>
              <w:spacing w:line="360" w:lineRule="auto"/>
              <w:jc w:val="center"/>
              <w:rPr>
                <w:rFonts w:hint="eastAsia" w:ascii="宋体" w:hAnsi="宋体"/>
                <w:kern w:val="0"/>
                <w:szCs w:val="21"/>
              </w:rPr>
            </w:pPr>
          </w:p>
        </w:tc>
        <w:tc>
          <w:tcPr>
            <w:tcW w:w="1490" w:type="dxa"/>
            <w:gridSpan w:val="2"/>
            <w:noWrap w:val="0"/>
            <w:vAlign w:val="center"/>
          </w:tcPr>
          <w:p w14:paraId="2E95C398">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技术职称</w:t>
            </w:r>
          </w:p>
        </w:tc>
        <w:tc>
          <w:tcPr>
            <w:tcW w:w="1173" w:type="dxa"/>
            <w:noWrap w:val="0"/>
            <w:vAlign w:val="center"/>
          </w:tcPr>
          <w:p w14:paraId="466CCE04">
            <w:pPr>
              <w:autoSpaceDE w:val="0"/>
              <w:autoSpaceDN w:val="0"/>
              <w:adjustRightInd w:val="0"/>
              <w:spacing w:line="360" w:lineRule="auto"/>
              <w:jc w:val="center"/>
              <w:rPr>
                <w:rFonts w:hint="eastAsia" w:ascii="宋体" w:hAnsi="宋体"/>
                <w:kern w:val="0"/>
                <w:szCs w:val="21"/>
              </w:rPr>
            </w:pPr>
          </w:p>
        </w:tc>
        <w:tc>
          <w:tcPr>
            <w:tcW w:w="915" w:type="dxa"/>
            <w:noWrap w:val="0"/>
            <w:vAlign w:val="center"/>
          </w:tcPr>
          <w:p w14:paraId="6FCDEAE3">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电话</w:t>
            </w:r>
          </w:p>
        </w:tc>
        <w:tc>
          <w:tcPr>
            <w:tcW w:w="1121" w:type="dxa"/>
            <w:noWrap w:val="0"/>
            <w:vAlign w:val="center"/>
          </w:tcPr>
          <w:p w14:paraId="33854423">
            <w:pPr>
              <w:autoSpaceDE w:val="0"/>
              <w:autoSpaceDN w:val="0"/>
              <w:adjustRightInd w:val="0"/>
              <w:spacing w:line="360" w:lineRule="auto"/>
              <w:jc w:val="center"/>
              <w:rPr>
                <w:rFonts w:hint="eastAsia" w:ascii="宋体" w:hAnsi="宋体"/>
                <w:b/>
                <w:bCs/>
                <w:kern w:val="0"/>
                <w:szCs w:val="21"/>
              </w:rPr>
            </w:pPr>
          </w:p>
        </w:tc>
      </w:tr>
      <w:tr w14:paraId="36948E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54" w:type="dxa"/>
            <w:noWrap w:val="0"/>
            <w:vAlign w:val="center"/>
          </w:tcPr>
          <w:p w14:paraId="706AD895">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成立时间</w:t>
            </w:r>
          </w:p>
        </w:tc>
        <w:tc>
          <w:tcPr>
            <w:tcW w:w="1485" w:type="dxa"/>
            <w:noWrap w:val="0"/>
            <w:vAlign w:val="center"/>
          </w:tcPr>
          <w:p w14:paraId="4A7E4830">
            <w:pPr>
              <w:autoSpaceDE w:val="0"/>
              <w:autoSpaceDN w:val="0"/>
              <w:adjustRightInd w:val="0"/>
              <w:spacing w:line="360" w:lineRule="auto"/>
              <w:jc w:val="center"/>
              <w:rPr>
                <w:rFonts w:hint="eastAsia" w:ascii="宋体" w:hAnsi="宋体"/>
                <w:kern w:val="0"/>
                <w:szCs w:val="21"/>
              </w:rPr>
            </w:pPr>
          </w:p>
        </w:tc>
        <w:tc>
          <w:tcPr>
            <w:tcW w:w="5741" w:type="dxa"/>
            <w:gridSpan w:val="6"/>
            <w:noWrap w:val="0"/>
            <w:vAlign w:val="center"/>
          </w:tcPr>
          <w:p w14:paraId="12B5DCD7">
            <w:pPr>
              <w:autoSpaceDE w:val="0"/>
              <w:autoSpaceDN w:val="0"/>
              <w:adjustRightInd w:val="0"/>
              <w:spacing w:line="360" w:lineRule="auto"/>
              <w:ind w:firstLine="1960" w:firstLineChars="700"/>
              <w:rPr>
                <w:rFonts w:hint="eastAsia" w:ascii="宋体" w:hAnsi="宋体"/>
                <w:kern w:val="0"/>
                <w:szCs w:val="21"/>
              </w:rPr>
            </w:pPr>
            <w:r>
              <w:rPr>
                <w:rFonts w:hint="eastAsia" w:ascii="宋体" w:hAnsi="宋体"/>
                <w:kern w:val="0"/>
                <w:szCs w:val="21"/>
              </w:rPr>
              <w:t>员工总人数：</w:t>
            </w:r>
          </w:p>
        </w:tc>
      </w:tr>
      <w:tr w14:paraId="0ECBF6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54" w:type="dxa"/>
            <w:noWrap w:val="0"/>
            <w:vAlign w:val="center"/>
          </w:tcPr>
          <w:p w14:paraId="7754D07B">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企业资质等级</w:t>
            </w:r>
          </w:p>
        </w:tc>
        <w:tc>
          <w:tcPr>
            <w:tcW w:w="1485" w:type="dxa"/>
            <w:noWrap w:val="0"/>
            <w:vAlign w:val="center"/>
          </w:tcPr>
          <w:p w14:paraId="093BDE62">
            <w:pPr>
              <w:autoSpaceDE w:val="0"/>
              <w:autoSpaceDN w:val="0"/>
              <w:adjustRightInd w:val="0"/>
              <w:spacing w:line="360" w:lineRule="auto"/>
              <w:jc w:val="center"/>
              <w:rPr>
                <w:rFonts w:hint="eastAsia" w:ascii="宋体" w:hAnsi="宋体"/>
                <w:kern w:val="0"/>
                <w:szCs w:val="21"/>
              </w:rPr>
            </w:pPr>
          </w:p>
        </w:tc>
        <w:tc>
          <w:tcPr>
            <w:tcW w:w="1732" w:type="dxa"/>
            <w:gridSpan w:val="2"/>
            <w:vMerge w:val="restart"/>
            <w:noWrap w:val="0"/>
            <w:vAlign w:val="center"/>
          </w:tcPr>
          <w:p w14:paraId="254916A6">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其中</w:t>
            </w:r>
          </w:p>
        </w:tc>
        <w:tc>
          <w:tcPr>
            <w:tcW w:w="1973" w:type="dxa"/>
            <w:gridSpan w:val="2"/>
            <w:noWrap w:val="0"/>
            <w:vAlign w:val="center"/>
          </w:tcPr>
          <w:p w14:paraId="50545B51">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项目经理</w:t>
            </w:r>
          </w:p>
        </w:tc>
        <w:tc>
          <w:tcPr>
            <w:tcW w:w="2036" w:type="dxa"/>
            <w:gridSpan w:val="2"/>
            <w:noWrap w:val="0"/>
            <w:vAlign w:val="center"/>
          </w:tcPr>
          <w:p w14:paraId="6355E364">
            <w:pPr>
              <w:autoSpaceDE w:val="0"/>
              <w:autoSpaceDN w:val="0"/>
              <w:adjustRightInd w:val="0"/>
              <w:spacing w:line="360" w:lineRule="auto"/>
              <w:jc w:val="center"/>
              <w:rPr>
                <w:rFonts w:hint="eastAsia" w:ascii="宋体" w:hAnsi="宋体"/>
                <w:b/>
                <w:bCs/>
                <w:kern w:val="0"/>
                <w:szCs w:val="21"/>
              </w:rPr>
            </w:pPr>
          </w:p>
        </w:tc>
      </w:tr>
      <w:tr w14:paraId="620536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54" w:type="dxa"/>
            <w:noWrap w:val="0"/>
            <w:vAlign w:val="center"/>
          </w:tcPr>
          <w:p w14:paraId="316788F1">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营业执照号</w:t>
            </w:r>
          </w:p>
        </w:tc>
        <w:tc>
          <w:tcPr>
            <w:tcW w:w="1485" w:type="dxa"/>
            <w:noWrap w:val="0"/>
            <w:vAlign w:val="center"/>
          </w:tcPr>
          <w:p w14:paraId="082E0742">
            <w:pPr>
              <w:autoSpaceDE w:val="0"/>
              <w:autoSpaceDN w:val="0"/>
              <w:adjustRightInd w:val="0"/>
              <w:spacing w:line="360" w:lineRule="auto"/>
              <w:jc w:val="center"/>
              <w:rPr>
                <w:rFonts w:hint="eastAsia" w:ascii="宋体" w:hAnsi="宋体"/>
                <w:kern w:val="0"/>
                <w:szCs w:val="21"/>
              </w:rPr>
            </w:pPr>
          </w:p>
        </w:tc>
        <w:tc>
          <w:tcPr>
            <w:tcW w:w="1732" w:type="dxa"/>
            <w:gridSpan w:val="2"/>
            <w:vMerge w:val="continue"/>
            <w:noWrap w:val="0"/>
            <w:vAlign w:val="center"/>
          </w:tcPr>
          <w:p w14:paraId="083FE674">
            <w:pPr>
              <w:autoSpaceDE w:val="0"/>
              <w:autoSpaceDN w:val="0"/>
              <w:adjustRightInd w:val="0"/>
              <w:spacing w:line="360" w:lineRule="auto"/>
              <w:jc w:val="center"/>
              <w:rPr>
                <w:rFonts w:hint="eastAsia" w:ascii="宋体" w:hAnsi="宋体"/>
                <w:kern w:val="0"/>
                <w:szCs w:val="21"/>
              </w:rPr>
            </w:pPr>
          </w:p>
        </w:tc>
        <w:tc>
          <w:tcPr>
            <w:tcW w:w="1973" w:type="dxa"/>
            <w:gridSpan w:val="2"/>
            <w:noWrap w:val="0"/>
            <w:vAlign w:val="center"/>
          </w:tcPr>
          <w:p w14:paraId="15288D05">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高级职称人员</w:t>
            </w:r>
          </w:p>
        </w:tc>
        <w:tc>
          <w:tcPr>
            <w:tcW w:w="2036" w:type="dxa"/>
            <w:gridSpan w:val="2"/>
            <w:noWrap w:val="0"/>
            <w:vAlign w:val="center"/>
          </w:tcPr>
          <w:p w14:paraId="0F42838B">
            <w:pPr>
              <w:autoSpaceDE w:val="0"/>
              <w:autoSpaceDN w:val="0"/>
              <w:adjustRightInd w:val="0"/>
              <w:spacing w:line="360" w:lineRule="auto"/>
              <w:jc w:val="center"/>
              <w:rPr>
                <w:rFonts w:hint="eastAsia" w:ascii="宋体" w:hAnsi="宋体"/>
                <w:b/>
                <w:bCs/>
                <w:kern w:val="0"/>
                <w:szCs w:val="21"/>
              </w:rPr>
            </w:pPr>
          </w:p>
        </w:tc>
      </w:tr>
      <w:tr w14:paraId="1DC455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54" w:type="dxa"/>
            <w:noWrap w:val="0"/>
            <w:vAlign w:val="center"/>
          </w:tcPr>
          <w:p w14:paraId="794E5124">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注册资金</w:t>
            </w:r>
          </w:p>
        </w:tc>
        <w:tc>
          <w:tcPr>
            <w:tcW w:w="1485" w:type="dxa"/>
            <w:noWrap w:val="0"/>
            <w:vAlign w:val="center"/>
          </w:tcPr>
          <w:p w14:paraId="619FA546">
            <w:pPr>
              <w:autoSpaceDE w:val="0"/>
              <w:autoSpaceDN w:val="0"/>
              <w:adjustRightInd w:val="0"/>
              <w:spacing w:line="360" w:lineRule="auto"/>
              <w:jc w:val="center"/>
              <w:rPr>
                <w:rFonts w:hint="eastAsia" w:ascii="宋体" w:hAnsi="宋体"/>
                <w:kern w:val="0"/>
                <w:szCs w:val="21"/>
              </w:rPr>
            </w:pPr>
          </w:p>
        </w:tc>
        <w:tc>
          <w:tcPr>
            <w:tcW w:w="1732" w:type="dxa"/>
            <w:gridSpan w:val="2"/>
            <w:vMerge w:val="continue"/>
            <w:noWrap w:val="0"/>
            <w:vAlign w:val="center"/>
          </w:tcPr>
          <w:p w14:paraId="4AE4E1E0">
            <w:pPr>
              <w:autoSpaceDE w:val="0"/>
              <w:autoSpaceDN w:val="0"/>
              <w:adjustRightInd w:val="0"/>
              <w:spacing w:line="360" w:lineRule="auto"/>
              <w:jc w:val="center"/>
              <w:rPr>
                <w:rFonts w:hint="eastAsia" w:ascii="宋体" w:hAnsi="宋体"/>
                <w:kern w:val="0"/>
                <w:szCs w:val="21"/>
              </w:rPr>
            </w:pPr>
          </w:p>
        </w:tc>
        <w:tc>
          <w:tcPr>
            <w:tcW w:w="1973" w:type="dxa"/>
            <w:gridSpan w:val="2"/>
            <w:noWrap w:val="0"/>
            <w:vAlign w:val="center"/>
          </w:tcPr>
          <w:p w14:paraId="384F2EA8">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中级职称人员</w:t>
            </w:r>
          </w:p>
        </w:tc>
        <w:tc>
          <w:tcPr>
            <w:tcW w:w="2036" w:type="dxa"/>
            <w:gridSpan w:val="2"/>
            <w:noWrap w:val="0"/>
            <w:vAlign w:val="center"/>
          </w:tcPr>
          <w:p w14:paraId="01989141">
            <w:pPr>
              <w:autoSpaceDE w:val="0"/>
              <w:autoSpaceDN w:val="0"/>
              <w:adjustRightInd w:val="0"/>
              <w:spacing w:line="360" w:lineRule="auto"/>
              <w:jc w:val="center"/>
              <w:rPr>
                <w:rFonts w:hint="eastAsia" w:ascii="宋体" w:hAnsi="宋体"/>
                <w:b/>
                <w:bCs/>
                <w:kern w:val="0"/>
                <w:szCs w:val="21"/>
              </w:rPr>
            </w:pPr>
          </w:p>
        </w:tc>
      </w:tr>
      <w:tr w14:paraId="750730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54" w:type="dxa"/>
            <w:noWrap w:val="0"/>
            <w:vAlign w:val="center"/>
          </w:tcPr>
          <w:p w14:paraId="77931799">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开户银行</w:t>
            </w:r>
          </w:p>
        </w:tc>
        <w:tc>
          <w:tcPr>
            <w:tcW w:w="1485" w:type="dxa"/>
            <w:noWrap w:val="0"/>
            <w:vAlign w:val="center"/>
          </w:tcPr>
          <w:p w14:paraId="2917A803">
            <w:pPr>
              <w:autoSpaceDE w:val="0"/>
              <w:autoSpaceDN w:val="0"/>
              <w:adjustRightInd w:val="0"/>
              <w:spacing w:line="360" w:lineRule="auto"/>
              <w:jc w:val="center"/>
              <w:rPr>
                <w:rFonts w:hint="eastAsia" w:ascii="宋体" w:hAnsi="宋体"/>
                <w:kern w:val="0"/>
                <w:szCs w:val="21"/>
              </w:rPr>
            </w:pPr>
          </w:p>
        </w:tc>
        <w:tc>
          <w:tcPr>
            <w:tcW w:w="1732" w:type="dxa"/>
            <w:gridSpan w:val="2"/>
            <w:vMerge w:val="restart"/>
            <w:noWrap w:val="0"/>
            <w:vAlign w:val="center"/>
          </w:tcPr>
          <w:p w14:paraId="0197A993">
            <w:pPr>
              <w:autoSpaceDE w:val="0"/>
              <w:autoSpaceDN w:val="0"/>
              <w:adjustRightInd w:val="0"/>
              <w:spacing w:line="360" w:lineRule="auto"/>
              <w:jc w:val="center"/>
              <w:rPr>
                <w:rFonts w:hint="eastAsia" w:ascii="宋体" w:hAnsi="宋体"/>
                <w:kern w:val="0"/>
                <w:szCs w:val="21"/>
              </w:rPr>
            </w:pPr>
          </w:p>
        </w:tc>
        <w:tc>
          <w:tcPr>
            <w:tcW w:w="1973" w:type="dxa"/>
            <w:gridSpan w:val="2"/>
            <w:noWrap w:val="0"/>
            <w:vAlign w:val="center"/>
          </w:tcPr>
          <w:p w14:paraId="4276831A">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初级职称人员</w:t>
            </w:r>
          </w:p>
        </w:tc>
        <w:tc>
          <w:tcPr>
            <w:tcW w:w="2036" w:type="dxa"/>
            <w:gridSpan w:val="2"/>
            <w:noWrap w:val="0"/>
            <w:vAlign w:val="center"/>
          </w:tcPr>
          <w:p w14:paraId="07D73490">
            <w:pPr>
              <w:autoSpaceDE w:val="0"/>
              <w:autoSpaceDN w:val="0"/>
              <w:adjustRightInd w:val="0"/>
              <w:spacing w:line="360" w:lineRule="auto"/>
              <w:jc w:val="center"/>
              <w:rPr>
                <w:rFonts w:hint="eastAsia" w:ascii="宋体" w:hAnsi="宋体"/>
                <w:b/>
                <w:bCs/>
                <w:kern w:val="0"/>
                <w:szCs w:val="21"/>
              </w:rPr>
            </w:pPr>
          </w:p>
        </w:tc>
      </w:tr>
      <w:tr w14:paraId="489BA5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6" w:hRule="atLeast"/>
        </w:trPr>
        <w:tc>
          <w:tcPr>
            <w:tcW w:w="1954" w:type="dxa"/>
            <w:noWrap w:val="0"/>
            <w:vAlign w:val="center"/>
          </w:tcPr>
          <w:p w14:paraId="7516756F">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账号</w:t>
            </w:r>
          </w:p>
        </w:tc>
        <w:tc>
          <w:tcPr>
            <w:tcW w:w="1485" w:type="dxa"/>
            <w:noWrap w:val="0"/>
            <w:vAlign w:val="center"/>
          </w:tcPr>
          <w:p w14:paraId="60951115">
            <w:pPr>
              <w:autoSpaceDE w:val="0"/>
              <w:autoSpaceDN w:val="0"/>
              <w:adjustRightInd w:val="0"/>
              <w:spacing w:line="360" w:lineRule="auto"/>
              <w:jc w:val="center"/>
              <w:rPr>
                <w:rFonts w:hint="eastAsia" w:ascii="宋体" w:hAnsi="宋体"/>
                <w:kern w:val="0"/>
                <w:szCs w:val="21"/>
              </w:rPr>
            </w:pPr>
          </w:p>
        </w:tc>
        <w:tc>
          <w:tcPr>
            <w:tcW w:w="1732" w:type="dxa"/>
            <w:gridSpan w:val="2"/>
            <w:vMerge w:val="continue"/>
            <w:noWrap w:val="0"/>
            <w:vAlign w:val="center"/>
          </w:tcPr>
          <w:p w14:paraId="514361EC">
            <w:pPr>
              <w:autoSpaceDE w:val="0"/>
              <w:autoSpaceDN w:val="0"/>
              <w:adjustRightInd w:val="0"/>
              <w:spacing w:line="360" w:lineRule="auto"/>
              <w:jc w:val="center"/>
              <w:rPr>
                <w:rFonts w:hint="eastAsia" w:ascii="宋体" w:hAnsi="宋体"/>
                <w:kern w:val="0"/>
                <w:szCs w:val="21"/>
              </w:rPr>
            </w:pPr>
          </w:p>
        </w:tc>
        <w:tc>
          <w:tcPr>
            <w:tcW w:w="1973" w:type="dxa"/>
            <w:gridSpan w:val="2"/>
            <w:noWrap w:val="0"/>
            <w:vAlign w:val="center"/>
          </w:tcPr>
          <w:p w14:paraId="541D9366">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技工</w:t>
            </w:r>
          </w:p>
        </w:tc>
        <w:tc>
          <w:tcPr>
            <w:tcW w:w="2036" w:type="dxa"/>
            <w:gridSpan w:val="2"/>
            <w:noWrap w:val="0"/>
            <w:vAlign w:val="center"/>
          </w:tcPr>
          <w:p w14:paraId="3DE2A8DE">
            <w:pPr>
              <w:autoSpaceDE w:val="0"/>
              <w:autoSpaceDN w:val="0"/>
              <w:adjustRightInd w:val="0"/>
              <w:spacing w:line="360" w:lineRule="auto"/>
              <w:jc w:val="center"/>
              <w:rPr>
                <w:rFonts w:hint="eastAsia" w:ascii="宋体" w:hAnsi="宋体"/>
                <w:b/>
                <w:bCs/>
                <w:kern w:val="0"/>
                <w:szCs w:val="21"/>
              </w:rPr>
            </w:pPr>
          </w:p>
        </w:tc>
      </w:tr>
      <w:tr w14:paraId="2DB079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6" w:hRule="atLeast"/>
        </w:trPr>
        <w:tc>
          <w:tcPr>
            <w:tcW w:w="1954" w:type="dxa"/>
            <w:noWrap w:val="0"/>
            <w:vAlign w:val="center"/>
          </w:tcPr>
          <w:p w14:paraId="61B73363">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经营范围</w:t>
            </w:r>
          </w:p>
        </w:tc>
        <w:tc>
          <w:tcPr>
            <w:tcW w:w="7226" w:type="dxa"/>
            <w:gridSpan w:val="7"/>
            <w:noWrap w:val="0"/>
            <w:vAlign w:val="center"/>
          </w:tcPr>
          <w:p w14:paraId="305C2886">
            <w:pPr>
              <w:autoSpaceDE w:val="0"/>
              <w:autoSpaceDN w:val="0"/>
              <w:adjustRightInd w:val="0"/>
              <w:spacing w:line="360" w:lineRule="auto"/>
              <w:rPr>
                <w:rFonts w:hint="eastAsia" w:ascii="宋体" w:hAnsi="宋体"/>
                <w:b/>
                <w:bCs/>
                <w:kern w:val="0"/>
                <w:szCs w:val="21"/>
              </w:rPr>
            </w:pPr>
          </w:p>
        </w:tc>
      </w:tr>
      <w:tr w14:paraId="5A803A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45" w:hRule="atLeast"/>
        </w:trPr>
        <w:tc>
          <w:tcPr>
            <w:tcW w:w="1954" w:type="dxa"/>
            <w:noWrap w:val="0"/>
            <w:vAlign w:val="center"/>
          </w:tcPr>
          <w:p w14:paraId="19BDC0D2">
            <w:pPr>
              <w:autoSpaceDE w:val="0"/>
              <w:autoSpaceDN w:val="0"/>
              <w:adjustRightInd w:val="0"/>
              <w:spacing w:line="360" w:lineRule="auto"/>
              <w:jc w:val="center"/>
              <w:rPr>
                <w:rFonts w:hint="eastAsia" w:ascii="宋体" w:hAnsi="宋体"/>
                <w:kern w:val="0"/>
                <w:szCs w:val="21"/>
              </w:rPr>
            </w:pPr>
            <w:r>
              <w:rPr>
                <w:rFonts w:hint="eastAsia" w:ascii="宋体" w:hAnsi="宋体"/>
                <w:kern w:val="0"/>
                <w:szCs w:val="21"/>
              </w:rPr>
              <w:t>备注</w:t>
            </w:r>
          </w:p>
        </w:tc>
        <w:tc>
          <w:tcPr>
            <w:tcW w:w="7226" w:type="dxa"/>
            <w:gridSpan w:val="7"/>
            <w:noWrap w:val="0"/>
            <w:vAlign w:val="top"/>
          </w:tcPr>
          <w:p w14:paraId="0D4C9395">
            <w:pPr>
              <w:autoSpaceDE w:val="0"/>
              <w:autoSpaceDN w:val="0"/>
              <w:adjustRightInd w:val="0"/>
              <w:spacing w:line="360" w:lineRule="auto"/>
              <w:jc w:val="left"/>
              <w:rPr>
                <w:rFonts w:hint="eastAsia" w:ascii="宋体" w:hAnsi="宋体"/>
                <w:kern w:val="0"/>
                <w:szCs w:val="21"/>
              </w:rPr>
            </w:pPr>
          </w:p>
        </w:tc>
      </w:tr>
    </w:tbl>
    <w:p w14:paraId="385D61D2">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64158763">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4706F55B">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598B799C">
      <w:pPr>
        <w:spacing w:line="360" w:lineRule="auto"/>
        <w:jc w:val="center"/>
        <w:rPr>
          <w:rFonts w:ascii="宋体" w:hAnsi="宋体" w:cs="宋体"/>
          <w:b/>
          <w:bCs/>
          <w:sz w:val="32"/>
          <w:szCs w:val="32"/>
        </w:rPr>
      </w:pPr>
      <w:r>
        <w:rPr>
          <w:rFonts w:hint="eastAsia" w:ascii="宋体" w:hAnsi="宋体"/>
          <w:b/>
          <w:sz w:val="32"/>
          <w:szCs w:val="32"/>
          <w:lang w:val="en-US" w:eastAsia="zh-CN"/>
        </w:rPr>
        <w:t>八</w:t>
      </w:r>
      <w:r>
        <w:rPr>
          <w:rFonts w:hint="eastAsia" w:ascii="宋体" w:hAnsi="宋体"/>
          <w:b/>
          <w:sz w:val="32"/>
          <w:szCs w:val="32"/>
        </w:rPr>
        <w:t>、本</w:t>
      </w:r>
      <w:r>
        <w:rPr>
          <w:rFonts w:hint="eastAsia" w:ascii="宋体" w:hAnsi="宋体" w:cs="宋体"/>
          <w:b/>
          <w:bCs/>
          <w:sz w:val="32"/>
          <w:szCs w:val="32"/>
        </w:rPr>
        <w:t>项目管理机构组成表</w:t>
      </w:r>
    </w:p>
    <w:p w14:paraId="7D3C7E46">
      <w:pPr>
        <w:pStyle w:val="4"/>
        <w:spacing w:line="360" w:lineRule="auto"/>
        <w:ind w:firstLine="0" w:firstLineChars="0"/>
        <w:rPr>
          <w:rFonts w:hint="eastAsia" w:ascii="宋体" w:hAnsi="宋体"/>
          <w:sz w:val="28"/>
          <w:szCs w:val="28"/>
        </w:rPr>
      </w:pPr>
    </w:p>
    <w:p w14:paraId="5B7FB534">
      <w:pPr>
        <w:pStyle w:val="4"/>
        <w:spacing w:line="360" w:lineRule="auto"/>
        <w:ind w:firstLine="0" w:firstLineChars="0"/>
        <w:rPr>
          <w:rFonts w:hint="eastAsia" w:ascii="宋体" w:hAnsi="宋体" w:eastAsia="宋体"/>
          <w:sz w:val="24"/>
          <w:lang w:eastAsia="zh-CN"/>
        </w:rPr>
      </w:pPr>
      <w:r>
        <w:rPr>
          <w:rFonts w:hint="eastAsia" w:ascii="宋体" w:hAnsi="宋体"/>
          <w:sz w:val="24"/>
        </w:rPr>
        <w:t>项目名称:</w:t>
      </w:r>
      <w:r>
        <w:rPr>
          <w:rFonts w:hint="eastAsia"/>
          <w:sz w:val="24"/>
        </w:rPr>
        <w:t xml:space="preserve"> </w:t>
      </w:r>
      <w:r>
        <w:rPr>
          <w:rFonts w:hint="eastAsia" w:ascii="宋体" w:hAnsi="宋体"/>
          <w:sz w:val="24"/>
          <w:lang w:eastAsia="zh-CN"/>
        </w:rPr>
        <w:t>剑阁县中医医院制氧站维保服务采购项目</w:t>
      </w:r>
    </w:p>
    <w:p w14:paraId="1ED6AAA6">
      <w:pPr>
        <w:pStyle w:val="4"/>
        <w:spacing w:line="360" w:lineRule="auto"/>
        <w:ind w:firstLine="0" w:firstLineChars="0"/>
        <w:rPr>
          <w:rFonts w:ascii="宋体" w:hAnsi="宋体" w:cs="宋体"/>
          <w:b/>
          <w:bCs/>
          <w:sz w:val="24"/>
        </w:rPr>
      </w:pPr>
      <w:r>
        <w:rPr>
          <w:rFonts w:hint="eastAsia" w:ascii="宋体" w:hAnsi="宋体"/>
          <w:sz w:val="24"/>
        </w:rPr>
        <w:t>项目编号：</w:t>
      </w:r>
      <w:r>
        <w:rPr>
          <w:rFonts w:hint="eastAsia" w:ascii="宋体" w:hAnsi="宋体"/>
          <w:sz w:val="24"/>
          <w:lang w:val="en-US" w:eastAsia="zh-CN"/>
        </w:rPr>
        <w:t>JGXZYYY-ZWK-20250801</w:t>
      </w:r>
      <w:r>
        <w:rPr>
          <w:rFonts w:hint="eastAsia" w:ascii="宋体" w:hAnsi="宋体" w:cs="宋体"/>
          <w:b/>
          <w:bCs/>
          <w:sz w:val="24"/>
        </w:rPr>
        <w:t xml:space="preserve"> </w:t>
      </w:r>
    </w:p>
    <w:tbl>
      <w:tblPr>
        <w:tblStyle w:val="11"/>
        <w:tblW w:w="9366" w:type="dxa"/>
        <w:jc w:val="center"/>
        <w:tblLayout w:type="fixed"/>
        <w:tblCellMar>
          <w:top w:w="0" w:type="dxa"/>
          <w:left w:w="0" w:type="dxa"/>
          <w:bottom w:w="0" w:type="dxa"/>
          <w:right w:w="0" w:type="dxa"/>
        </w:tblCellMar>
      </w:tblPr>
      <w:tblGrid>
        <w:gridCol w:w="857"/>
        <w:gridCol w:w="1695"/>
        <w:gridCol w:w="1423"/>
        <w:gridCol w:w="1276"/>
        <w:gridCol w:w="1301"/>
        <w:gridCol w:w="1421"/>
        <w:gridCol w:w="1393"/>
      </w:tblGrid>
      <w:tr w14:paraId="5F4BFA12">
        <w:tblPrEx>
          <w:tblCellMar>
            <w:top w:w="0" w:type="dxa"/>
            <w:left w:w="0" w:type="dxa"/>
            <w:bottom w:w="0" w:type="dxa"/>
            <w:right w:w="0" w:type="dxa"/>
          </w:tblCellMar>
        </w:tblPrEx>
        <w:trPr>
          <w:trHeight w:val="614" w:hRule="atLeast"/>
          <w:jc w:val="center"/>
        </w:trPr>
        <w:tc>
          <w:tcPr>
            <w:tcW w:w="857" w:type="dxa"/>
            <w:vMerge w:val="restart"/>
            <w:tcBorders>
              <w:top w:val="single" w:color="auto" w:sz="4" w:space="0"/>
              <w:left w:val="single" w:color="auto" w:sz="4" w:space="0"/>
              <w:right w:val="single" w:color="auto" w:sz="4" w:space="0"/>
            </w:tcBorders>
            <w:noWrap w:val="0"/>
            <w:vAlign w:val="center"/>
          </w:tcPr>
          <w:p w14:paraId="0A7DE8B5">
            <w:pPr>
              <w:spacing w:line="360" w:lineRule="auto"/>
              <w:jc w:val="center"/>
              <w:rPr>
                <w:rFonts w:ascii="宋体" w:hAnsi="宋体" w:cs="宋体"/>
                <w:b/>
                <w:sz w:val="24"/>
              </w:rPr>
            </w:pPr>
            <w:r>
              <w:rPr>
                <w:rFonts w:hint="eastAsia" w:ascii="宋体" w:hAnsi="宋体" w:cs="宋体"/>
                <w:b/>
                <w:sz w:val="24"/>
              </w:rPr>
              <w:t>序号</w:t>
            </w:r>
          </w:p>
        </w:tc>
        <w:tc>
          <w:tcPr>
            <w:tcW w:w="1695" w:type="dxa"/>
            <w:vMerge w:val="restart"/>
            <w:tcBorders>
              <w:top w:val="single" w:color="auto" w:sz="4" w:space="0"/>
              <w:left w:val="nil"/>
              <w:right w:val="single" w:color="auto" w:sz="4" w:space="0"/>
            </w:tcBorders>
            <w:noWrap w:val="0"/>
            <w:vAlign w:val="center"/>
          </w:tcPr>
          <w:p w14:paraId="3AD89693">
            <w:pPr>
              <w:spacing w:line="360" w:lineRule="auto"/>
              <w:jc w:val="center"/>
              <w:rPr>
                <w:rFonts w:ascii="宋体" w:hAnsi="宋体" w:cs="宋体"/>
                <w:b/>
                <w:sz w:val="24"/>
              </w:rPr>
            </w:pPr>
            <w:r>
              <w:rPr>
                <w:rFonts w:hint="eastAsia" w:ascii="宋体" w:hAnsi="宋体" w:cs="宋体"/>
                <w:b/>
                <w:sz w:val="24"/>
              </w:rPr>
              <w:t>职务</w:t>
            </w:r>
          </w:p>
        </w:tc>
        <w:tc>
          <w:tcPr>
            <w:tcW w:w="1423" w:type="dxa"/>
            <w:vMerge w:val="restart"/>
            <w:tcBorders>
              <w:top w:val="single" w:color="auto" w:sz="4" w:space="0"/>
              <w:left w:val="nil"/>
              <w:right w:val="single" w:color="auto" w:sz="4" w:space="0"/>
            </w:tcBorders>
            <w:noWrap w:val="0"/>
            <w:vAlign w:val="center"/>
          </w:tcPr>
          <w:p w14:paraId="01CD65B4">
            <w:pPr>
              <w:spacing w:line="360" w:lineRule="auto"/>
              <w:jc w:val="center"/>
              <w:rPr>
                <w:rFonts w:ascii="宋体" w:hAnsi="宋体" w:cs="宋体"/>
                <w:b/>
                <w:sz w:val="24"/>
              </w:rPr>
            </w:pPr>
            <w:r>
              <w:rPr>
                <w:rFonts w:hint="eastAsia" w:ascii="宋体" w:hAnsi="宋体" w:cs="宋体"/>
                <w:b/>
                <w:sz w:val="24"/>
              </w:rPr>
              <w:t>姓名</w:t>
            </w:r>
          </w:p>
        </w:tc>
        <w:tc>
          <w:tcPr>
            <w:tcW w:w="2577" w:type="dxa"/>
            <w:gridSpan w:val="2"/>
            <w:tcBorders>
              <w:top w:val="single" w:color="auto" w:sz="4" w:space="0"/>
              <w:left w:val="nil"/>
              <w:bottom w:val="single" w:color="auto" w:sz="4" w:space="0"/>
              <w:right w:val="single" w:color="auto" w:sz="4" w:space="0"/>
            </w:tcBorders>
            <w:noWrap w:val="0"/>
            <w:vAlign w:val="center"/>
          </w:tcPr>
          <w:p w14:paraId="376CD765">
            <w:pPr>
              <w:spacing w:line="360" w:lineRule="auto"/>
              <w:jc w:val="center"/>
              <w:rPr>
                <w:rFonts w:ascii="宋体" w:hAnsi="宋体" w:cs="宋体"/>
                <w:b/>
                <w:sz w:val="24"/>
              </w:rPr>
            </w:pPr>
            <w:r>
              <w:rPr>
                <w:rFonts w:hint="eastAsia" w:ascii="宋体" w:hAnsi="宋体" w:cs="宋体"/>
                <w:b/>
                <w:sz w:val="24"/>
              </w:rPr>
              <w:t>执业或职业资格</w:t>
            </w:r>
          </w:p>
        </w:tc>
        <w:tc>
          <w:tcPr>
            <w:tcW w:w="2814" w:type="dxa"/>
            <w:gridSpan w:val="2"/>
            <w:tcBorders>
              <w:top w:val="single" w:color="auto" w:sz="4" w:space="0"/>
              <w:left w:val="nil"/>
              <w:bottom w:val="single" w:color="auto" w:sz="4" w:space="0"/>
              <w:right w:val="single" w:color="auto" w:sz="4" w:space="0"/>
            </w:tcBorders>
            <w:noWrap w:val="0"/>
            <w:vAlign w:val="center"/>
          </w:tcPr>
          <w:p w14:paraId="1A2BEF68">
            <w:pPr>
              <w:spacing w:line="360" w:lineRule="auto"/>
              <w:jc w:val="center"/>
              <w:rPr>
                <w:rFonts w:ascii="宋体" w:hAnsi="宋体" w:cs="宋体"/>
                <w:b/>
                <w:sz w:val="24"/>
              </w:rPr>
            </w:pPr>
            <w:r>
              <w:rPr>
                <w:rFonts w:hint="eastAsia" w:ascii="宋体" w:hAnsi="宋体" w:cs="宋体"/>
                <w:b/>
                <w:sz w:val="24"/>
              </w:rPr>
              <w:t>职称</w:t>
            </w:r>
          </w:p>
        </w:tc>
      </w:tr>
      <w:tr w14:paraId="5C515CA2">
        <w:tblPrEx>
          <w:tblCellMar>
            <w:top w:w="0" w:type="dxa"/>
            <w:left w:w="0" w:type="dxa"/>
            <w:bottom w:w="0" w:type="dxa"/>
            <w:right w:w="0" w:type="dxa"/>
          </w:tblCellMar>
        </w:tblPrEx>
        <w:trPr>
          <w:trHeight w:val="614" w:hRule="atLeast"/>
          <w:jc w:val="center"/>
        </w:trPr>
        <w:tc>
          <w:tcPr>
            <w:tcW w:w="857" w:type="dxa"/>
            <w:vMerge w:val="continue"/>
            <w:tcBorders>
              <w:left w:val="single" w:color="auto" w:sz="4" w:space="0"/>
              <w:bottom w:val="single" w:color="auto" w:sz="4" w:space="0"/>
              <w:right w:val="single" w:color="auto" w:sz="4" w:space="0"/>
            </w:tcBorders>
            <w:noWrap w:val="0"/>
            <w:vAlign w:val="center"/>
          </w:tcPr>
          <w:p w14:paraId="4F6272D2">
            <w:pPr>
              <w:spacing w:line="360" w:lineRule="auto"/>
              <w:jc w:val="center"/>
              <w:rPr>
                <w:rFonts w:ascii="宋体" w:hAnsi="宋体" w:cs="宋体"/>
                <w:b/>
                <w:sz w:val="24"/>
              </w:rPr>
            </w:pPr>
          </w:p>
        </w:tc>
        <w:tc>
          <w:tcPr>
            <w:tcW w:w="1695" w:type="dxa"/>
            <w:vMerge w:val="continue"/>
            <w:tcBorders>
              <w:left w:val="nil"/>
              <w:bottom w:val="single" w:color="auto" w:sz="4" w:space="0"/>
              <w:right w:val="single" w:color="auto" w:sz="4" w:space="0"/>
            </w:tcBorders>
            <w:noWrap w:val="0"/>
            <w:vAlign w:val="center"/>
          </w:tcPr>
          <w:p w14:paraId="13BE63C3">
            <w:pPr>
              <w:spacing w:line="360" w:lineRule="auto"/>
              <w:jc w:val="center"/>
              <w:rPr>
                <w:rFonts w:ascii="宋体" w:hAnsi="宋体" w:cs="宋体"/>
                <w:b/>
                <w:sz w:val="24"/>
              </w:rPr>
            </w:pPr>
          </w:p>
        </w:tc>
        <w:tc>
          <w:tcPr>
            <w:tcW w:w="1423" w:type="dxa"/>
            <w:vMerge w:val="continue"/>
            <w:tcBorders>
              <w:left w:val="nil"/>
              <w:bottom w:val="single" w:color="auto" w:sz="4" w:space="0"/>
              <w:right w:val="single" w:color="auto" w:sz="4" w:space="0"/>
            </w:tcBorders>
            <w:noWrap w:val="0"/>
            <w:vAlign w:val="center"/>
          </w:tcPr>
          <w:p w14:paraId="4F3767D7">
            <w:pPr>
              <w:spacing w:line="360" w:lineRule="auto"/>
              <w:jc w:val="center"/>
              <w:rPr>
                <w:rFonts w:ascii="宋体" w:hAnsi="宋体" w:cs="宋体"/>
                <w:b/>
                <w:sz w:val="24"/>
              </w:rPr>
            </w:pPr>
          </w:p>
        </w:tc>
        <w:tc>
          <w:tcPr>
            <w:tcW w:w="1276" w:type="dxa"/>
            <w:tcBorders>
              <w:top w:val="single" w:color="auto" w:sz="4" w:space="0"/>
              <w:left w:val="nil"/>
              <w:bottom w:val="single" w:color="auto" w:sz="4" w:space="0"/>
              <w:right w:val="single" w:color="auto" w:sz="4" w:space="0"/>
            </w:tcBorders>
            <w:noWrap w:val="0"/>
            <w:vAlign w:val="center"/>
          </w:tcPr>
          <w:p w14:paraId="1CCD6146">
            <w:pPr>
              <w:spacing w:line="360" w:lineRule="auto"/>
              <w:jc w:val="center"/>
              <w:rPr>
                <w:rFonts w:ascii="宋体" w:hAnsi="宋体" w:cs="宋体"/>
                <w:b/>
                <w:sz w:val="24"/>
              </w:rPr>
            </w:pPr>
            <w:r>
              <w:rPr>
                <w:rFonts w:hint="eastAsia" w:ascii="宋体" w:hAnsi="宋体" w:cs="宋体"/>
                <w:b/>
                <w:sz w:val="24"/>
              </w:rPr>
              <w:t>证书名称</w:t>
            </w:r>
          </w:p>
        </w:tc>
        <w:tc>
          <w:tcPr>
            <w:tcW w:w="1301" w:type="dxa"/>
            <w:tcBorders>
              <w:top w:val="single" w:color="auto" w:sz="4" w:space="0"/>
              <w:left w:val="nil"/>
              <w:bottom w:val="single" w:color="auto" w:sz="4" w:space="0"/>
              <w:right w:val="single" w:color="auto" w:sz="4" w:space="0"/>
            </w:tcBorders>
            <w:noWrap w:val="0"/>
            <w:vAlign w:val="center"/>
          </w:tcPr>
          <w:p w14:paraId="7A5670E2">
            <w:pPr>
              <w:spacing w:line="360" w:lineRule="auto"/>
              <w:jc w:val="center"/>
              <w:rPr>
                <w:rFonts w:ascii="宋体" w:hAnsi="宋体" w:cs="宋体"/>
                <w:b/>
                <w:sz w:val="24"/>
              </w:rPr>
            </w:pPr>
            <w:r>
              <w:rPr>
                <w:rFonts w:hint="eastAsia" w:ascii="宋体" w:hAnsi="宋体" w:cs="宋体"/>
                <w:b/>
                <w:sz w:val="24"/>
              </w:rPr>
              <w:t>证书编号</w:t>
            </w:r>
          </w:p>
        </w:tc>
        <w:tc>
          <w:tcPr>
            <w:tcW w:w="1421" w:type="dxa"/>
            <w:tcBorders>
              <w:top w:val="single" w:color="auto" w:sz="4" w:space="0"/>
              <w:left w:val="nil"/>
              <w:bottom w:val="single" w:color="auto" w:sz="4" w:space="0"/>
              <w:right w:val="single" w:color="auto" w:sz="4" w:space="0"/>
            </w:tcBorders>
            <w:noWrap w:val="0"/>
            <w:vAlign w:val="center"/>
          </w:tcPr>
          <w:p w14:paraId="70121174">
            <w:pPr>
              <w:spacing w:line="360" w:lineRule="auto"/>
              <w:jc w:val="center"/>
              <w:rPr>
                <w:rFonts w:ascii="宋体" w:hAnsi="宋体" w:cs="宋体"/>
                <w:b/>
                <w:sz w:val="24"/>
              </w:rPr>
            </w:pPr>
            <w:r>
              <w:rPr>
                <w:rFonts w:hint="eastAsia" w:ascii="宋体" w:hAnsi="宋体" w:cs="宋体"/>
                <w:b/>
                <w:sz w:val="24"/>
              </w:rPr>
              <w:t>职称专业</w:t>
            </w:r>
          </w:p>
        </w:tc>
        <w:tc>
          <w:tcPr>
            <w:tcW w:w="1393" w:type="dxa"/>
            <w:tcBorders>
              <w:top w:val="single" w:color="auto" w:sz="4" w:space="0"/>
              <w:left w:val="nil"/>
              <w:bottom w:val="single" w:color="auto" w:sz="4" w:space="0"/>
              <w:right w:val="single" w:color="auto" w:sz="4" w:space="0"/>
            </w:tcBorders>
            <w:noWrap w:val="0"/>
            <w:vAlign w:val="center"/>
          </w:tcPr>
          <w:p w14:paraId="4D7E41FC">
            <w:pPr>
              <w:spacing w:line="360" w:lineRule="auto"/>
              <w:jc w:val="center"/>
              <w:rPr>
                <w:rFonts w:ascii="宋体" w:hAnsi="宋体" w:cs="宋体"/>
                <w:b/>
                <w:sz w:val="24"/>
              </w:rPr>
            </w:pPr>
            <w:r>
              <w:rPr>
                <w:rFonts w:hint="eastAsia" w:ascii="宋体" w:hAnsi="宋体" w:cs="宋体"/>
                <w:b/>
                <w:sz w:val="24"/>
              </w:rPr>
              <w:t>级别</w:t>
            </w:r>
          </w:p>
        </w:tc>
      </w:tr>
      <w:tr w14:paraId="396410D4">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03FB2C3E">
            <w:pPr>
              <w:spacing w:line="360" w:lineRule="auto"/>
              <w:jc w:val="center"/>
              <w:rPr>
                <w:rFonts w:ascii="宋体" w:hAnsi="宋体" w:cs="宋体"/>
                <w:sz w:val="24"/>
              </w:rPr>
            </w:pPr>
            <w:r>
              <w:rPr>
                <w:rFonts w:hint="eastAsia" w:ascii="宋体" w:hAnsi="宋体" w:cs="宋体"/>
                <w:sz w:val="24"/>
              </w:rPr>
              <w:t>1</w:t>
            </w:r>
          </w:p>
        </w:tc>
        <w:tc>
          <w:tcPr>
            <w:tcW w:w="1695" w:type="dxa"/>
            <w:tcBorders>
              <w:top w:val="single" w:color="auto" w:sz="4" w:space="0"/>
              <w:left w:val="nil"/>
              <w:bottom w:val="single" w:color="auto" w:sz="4" w:space="0"/>
              <w:right w:val="single" w:color="auto" w:sz="4" w:space="0"/>
            </w:tcBorders>
            <w:noWrap w:val="0"/>
            <w:vAlign w:val="center"/>
          </w:tcPr>
          <w:p w14:paraId="2F6C2ABD">
            <w:pPr>
              <w:spacing w:line="360" w:lineRule="auto"/>
              <w:jc w:val="center"/>
              <w:rPr>
                <w:rFonts w:ascii="宋体" w:hAnsi="宋体" w:cs="宋体"/>
                <w:sz w:val="24"/>
              </w:rPr>
            </w:pPr>
            <w:r>
              <w:rPr>
                <w:rFonts w:hint="eastAsia" w:ascii="宋体" w:hAnsi="宋体" w:cs="宋体"/>
                <w:sz w:val="24"/>
              </w:rPr>
              <w:t>项目负责人</w:t>
            </w:r>
          </w:p>
          <w:p w14:paraId="2A4D7FCD">
            <w:pPr>
              <w:spacing w:line="360" w:lineRule="auto"/>
              <w:jc w:val="center"/>
              <w:rPr>
                <w:rFonts w:ascii="宋体" w:hAnsi="宋体" w:cs="宋体"/>
                <w:sz w:val="24"/>
              </w:rPr>
            </w:pPr>
            <w:r>
              <w:rPr>
                <w:rFonts w:hint="eastAsia" w:ascii="宋体" w:hAnsi="宋体" w:cs="宋体"/>
                <w:sz w:val="24"/>
              </w:rPr>
              <w:t>（项目经理）</w:t>
            </w:r>
          </w:p>
        </w:tc>
        <w:tc>
          <w:tcPr>
            <w:tcW w:w="1423" w:type="dxa"/>
            <w:tcBorders>
              <w:top w:val="single" w:color="auto" w:sz="4" w:space="0"/>
              <w:left w:val="nil"/>
              <w:bottom w:val="single" w:color="auto" w:sz="4" w:space="0"/>
              <w:right w:val="single" w:color="auto" w:sz="4" w:space="0"/>
            </w:tcBorders>
            <w:noWrap w:val="0"/>
            <w:vAlign w:val="center"/>
          </w:tcPr>
          <w:p w14:paraId="2A405CC5">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1AF2E248">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00240AFB">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732C79AE">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49C7A8E2">
            <w:pPr>
              <w:spacing w:line="360" w:lineRule="auto"/>
              <w:jc w:val="center"/>
              <w:rPr>
                <w:rFonts w:ascii="宋体" w:hAnsi="宋体" w:cs="宋体"/>
                <w:sz w:val="28"/>
                <w:szCs w:val="28"/>
              </w:rPr>
            </w:pPr>
          </w:p>
        </w:tc>
      </w:tr>
      <w:tr w14:paraId="75C9C956">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72B87287">
            <w:pPr>
              <w:spacing w:line="360" w:lineRule="auto"/>
              <w:jc w:val="center"/>
              <w:rPr>
                <w:rFonts w:ascii="宋体" w:hAnsi="宋体" w:cs="宋体"/>
                <w:sz w:val="24"/>
              </w:rPr>
            </w:pPr>
            <w:r>
              <w:rPr>
                <w:rFonts w:hint="eastAsia" w:ascii="宋体" w:hAnsi="宋体" w:cs="宋体"/>
                <w:sz w:val="24"/>
              </w:rPr>
              <w:t>2</w:t>
            </w:r>
          </w:p>
        </w:tc>
        <w:tc>
          <w:tcPr>
            <w:tcW w:w="1695" w:type="dxa"/>
            <w:tcBorders>
              <w:top w:val="single" w:color="auto" w:sz="4" w:space="0"/>
              <w:left w:val="nil"/>
              <w:bottom w:val="single" w:color="auto" w:sz="4" w:space="0"/>
              <w:right w:val="single" w:color="auto" w:sz="4" w:space="0"/>
            </w:tcBorders>
            <w:noWrap w:val="0"/>
            <w:vAlign w:val="center"/>
          </w:tcPr>
          <w:p w14:paraId="444FD024">
            <w:pPr>
              <w:spacing w:line="360" w:lineRule="auto"/>
              <w:jc w:val="center"/>
              <w:rPr>
                <w:rFonts w:hint="eastAsia" w:ascii="宋体" w:hAnsi="宋体" w:cs="宋体"/>
                <w:sz w:val="24"/>
              </w:rPr>
            </w:pPr>
            <w:r>
              <w:rPr>
                <w:rFonts w:hint="eastAsia" w:ascii="宋体" w:hAnsi="宋体" w:cs="宋体"/>
                <w:sz w:val="24"/>
              </w:rPr>
              <w:t>项目技术</w:t>
            </w:r>
          </w:p>
          <w:p w14:paraId="1B8A7FD8">
            <w:pPr>
              <w:spacing w:line="360" w:lineRule="auto"/>
              <w:jc w:val="center"/>
              <w:rPr>
                <w:rFonts w:ascii="宋体" w:hAnsi="宋体" w:cs="宋体"/>
                <w:sz w:val="24"/>
              </w:rPr>
            </w:pPr>
            <w:r>
              <w:rPr>
                <w:rFonts w:hint="eastAsia" w:ascii="宋体" w:hAnsi="宋体" w:cs="宋体"/>
                <w:sz w:val="24"/>
              </w:rPr>
              <w:t>负责人</w:t>
            </w:r>
          </w:p>
        </w:tc>
        <w:tc>
          <w:tcPr>
            <w:tcW w:w="1423" w:type="dxa"/>
            <w:tcBorders>
              <w:top w:val="single" w:color="auto" w:sz="4" w:space="0"/>
              <w:left w:val="nil"/>
              <w:bottom w:val="single" w:color="auto" w:sz="4" w:space="0"/>
              <w:right w:val="single" w:color="auto" w:sz="4" w:space="0"/>
            </w:tcBorders>
            <w:noWrap w:val="0"/>
            <w:vAlign w:val="center"/>
          </w:tcPr>
          <w:p w14:paraId="1681C0FF">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075809A2">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1C1F8E49">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570F6F98">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1F0798D9">
            <w:pPr>
              <w:spacing w:line="360" w:lineRule="auto"/>
              <w:jc w:val="center"/>
              <w:rPr>
                <w:rFonts w:ascii="宋体" w:hAnsi="宋体" w:cs="宋体"/>
                <w:sz w:val="28"/>
                <w:szCs w:val="28"/>
              </w:rPr>
            </w:pPr>
          </w:p>
        </w:tc>
      </w:tr>
      <w:tr w14:paraId="73069829">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0524255D">
            <w:pPr>
              <w:spacing w:line="360" w:lineRule="auto"/>
              <w:jc w:val="center"/>
              <w:rPr>
                <w:rFonts w:ascii="宋体" w:hAnsi="宋体" w:cs="宋体"/>
                <w:sz w:val="24"/>
              </w:rPr>
            </w:pPr>
            <w:r>
              <w:rPr>
                <w:rFonts w:hint="eastAsia" w:ascii="宋体" w:hAnsi="宋体" w:cs="宋体"/>
                <w:sz w:val="24"/>
              </w:rPr>
              <w:t>3</w:t>
            </w:r>
          </w:p>
        </w:tc>
        <w:tc>
          <w:tcPr>
            <w:tcW w:w="1695" w:type="dxa"/>
            <w:tcBorders>
              <w:top w:val="single" w:color="auto" w:sz="4" w:space="0"/>
              <w:left w:val="nil"/>
              <w:bottom w:val="single" w:color="auto" w:sz="4" w:space="0"/>
              <w:right w:val="single" w:color="auto" w:sz="4" w:space="0"/>
            </w:tcBorders>
            <w:noWrap w:val="0"/>
            <w:vAlign w:val="center"/>
          </w:tcPr>
          <w:p w14:paraId="2E0CFEEC">
            <w:pPr>
              <w:spacing w:line="360" w:lineRule="auto"/>
              <w:jc w:val="center"/>
              <w:rPr>
                <w:rFonts w:ascii="宋体" w:hAnsi="宋体" w:cs="宋体"/>
                <w:sz w:val="24"/>
              </w:rPr>
            </w:pPr>
            <w:r>
              <w:rPr>
                <w:rFonts w:hint="eastAsia" w:ascii="宋体" w:hAnsi="宋体" w:cs="宋体"/>
                <w:sz w:val="24"/>
              </w:rPr>
              <w:t>实施人员</w:t>
            </w:r>
          </w:p>
        </w:tc>
        <w:tc>
          <w:tcPr>
            <w:tcW w:w="1423" w:type="dxa"/>
            <w:tcBorders>
              <w:top w:val="single" w:color="auto" w:sz="4" w:space="0"/>
              <w:left w:val="nil"/>
              <w:bottom w:val="single" w:color="auto" w:sz="4" w:space="0"/>
              <w:right w:val="single" w:color="auto" w:sz="4" w:space="0"/>
            </w:tcBorders>
            <w:noWrap w:val="0"/>
            <w:vAlign w:val="center"/>
          </w:tcPr>
          <w:p w14:paraId="79F5AE3F">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391C79E6">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706A6B45">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5ABDC7A2">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2257047D">
            <w:pPr>
              <w:spacing w:line="360" w:lineRule="auto"/>
              <w:jc w:val="center"/>
              <w:rPr>
                <w:rFonts w:ascii="宋体" w:hAnsi="宋体" w:cs="宋体"/>
                <w:sz w:val="28"/>
                <w:szCs w:val="28"/>
              </w:rPr>
            </w:pPr>
          </w:p>
        </w:tc>
      </w:tr>
      <w:tr w14:paraId="2DC7B925">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4DE76B92">
            <w:pPr>
              <w:spacing w:line="360" w:lineRule="auto"/>
              <w:jc w:val="center"/>
              <w:rPr>
                <w:rFonts w:ascii="宋体" w:hAnsi="宋体" w:cs="宋体"/>
                <w:sz w:val="24"/>
              </w:rPr>
            </w:pPr>
            <w:r>
              <w:rPr>
                <w:rFonts w:hint="eastAsia" w:ascii="宋体" w:hAnsi="宋体" w:cs="宋体"/>
                <w:sz w:val="24"/>
              </w:rPr>
              <w:t>4</w:t>
            </w:r>
          </w:p>
        </w:tc>
        <w:tc>
          <w:tcPr>
            <w:tcW w:w="1695" w:type="dxa"/>
            <w:tcBorders>
              <w:top w:val="single" w:color="auto" w:sz="4" w:space="0"/>
              <w:left w:val="nil"/>
              <w:bottom w:val="single" w:color="auto" w:sz="4" w:space="0"/>
              <w:right w:val="single" w:color="auto" w:sz="4" w:space="0"/>
            </w:tcBorders>
            <w:noWrap w:val="0"/>
            <w:vAlign w:val="center"/>
          </w:tcPr>
          <w:p w14:paraId="342110E1">
            <w:pPr>
              <w:spacing w:line="360" w:lineRule="auto"/>
              <w:jc w:val="center"/>
              <w:rPr>
                <w:rFonts w:ascii="宋体" w:hAnsi="宋体" w:cs="宋体"/>
                <w:sz w:val="24"/>
              </w:rPr>
            </w:pPr>
            <w:r>
              <w:rPr>
                <w:rFonts w:ascii="宋体" w:hAnsi="宋体" w:cs="宋体"/>
                <w:sz w:val="24"/>
              </w:rPr>
              <w:t>…</w:t>
            </w:r>
          </w:p>
        </w:tc>
        <w:tc>
          <w:tcPr>
            <w:tcW w:w="1423" w:type="dxa"/>
            <w:tcBorders>
              <w:top w:val="single" w:color="auto" w:sz="4" w:space="0"/>
              <w:left w:val="nil"/>
              <w:bottom w:val="single" w:color="auto" w:sz="4" w:space="0"/>
              <w:right w:val="single" w:color="auto" w:sz="4" w:space="0"/>
            </w:tcBorders>
            <w:noWrap w:val="0"/>
            <w:vAlign w:val="center"/>
          </w:tcPr>
          <w:p w14:paraId="09E240F6">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6B773D57">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129B1401">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7611B2BC">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328CEF1F">
            <w:pPr>
              <w:spacing w:line="360" w:lineRule="auto"/>
              <w:jc w:val="center"/>
              <w:rPr>
                <w:rFonts w:ascii="宋体" w:hAnsi="宋体" w:cs="宋体"/>
                <w:sz w:val="28"/>
                <w:szCs w:val="28"/>
              </w:rPr>
            </w:pPr>
          </w:p>
        </w:tc>
      </w:tr>
      <w:tr w14:paraId="5ED4C6AC">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2ED551A2">
            <w:pPr>
              <w:spacing w:line="360" w:lineRule="auto"/>
              <w:jc w:val="center"/>
              <w:rPr>
                <w:rFonts w:ascii="宋体" w:hAnsi="宋体" w:cs="宋体"/>
                <w:sz w:val="24"/>
              </w:rPr>
            </w:pPr>
            <w:r>
              <w:rPr>
                <w:rFonts w:hint="eastAsia" w:ascii="宋体" w:hAnsi="宋体" w:cs="宋体"/>
                <w:sz w:val="24"/>
              </w:rPr>
              <w:t>5</w:t>
            </w:r>
          </w:p>
        </w:tc>
        <w:tc>
          <w:tcPr>
            <w:tcW w:w="1695" w:type="dxa"/>
            <w:tcBorders>
              <w:top w:val="single" w:color="auto" w:sz="4" w:space="0"/>
              <w:left w:val="nil"/>
              <w:bottom w:val="single" w:color="auto" w:sz="4" w:space="0"/>
              <w:right w:val="single" w:color="auto" w:sz="4" w:space="0"/>
            </w:tcBorders>
            <w:noWrap w:val="0"/>
            <w:vAlign w:val="center"/>
          </w:tcPr>
          <w:p w14:paraId="06A8C896">
            <w:pPr>
              <w:spacing w:line="360" w:lineRule="auto"/>
              <w:jc w:val="center"/>
              <w:rPr>
                <w:rFonts w:ascii="宋体" w:hAnsi="宋体" w:cs="宋体"/>
                <w:sz w:val="24"/>
              </w:rPr>
            </w:pPr>
            <w:r>
              <w:rPr>
                <w:rFonts w:ascii="宋体" w:hAnsi="宋体" w:cs="宋体"/>
                <w:sz w:val="24"/>
              </w:rPr>
              <w:t>…</w:t>
            </w:r>
          </w:p>
        </w:tc>
        <w:tc>
          <w:tcPr>
            <w:tcW w:w="1423" w:type="dxa"/>
            <w:tcBorders>
              <w:top w:val="single" w:color="auto" w:sz="4" w:space="0"/>
              <w:left w:val="nil"/>
              <w:bottom w:val="single" w:color="auto" w:sz="4" w:space="0"/>
              <w:right w:val="single" w:color="auto" w:sz="4" w:space="0"/>
            </w:tcBorders>
            <w:noWrap w:val="0"/>
            <w:vAlign w:val="center"/>
          </w:tcPr>
          <w:p w14:paraId="1A7116D5">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73B27D75">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7744D993">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20B2767A">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79037460">
            <w:pPr>
              <w:spacing w:line="360" w:lineRule="auto"/>
              <w:jc w:val="center"/>
              <w:rPr>
                <w:rFonts w:ascii="宋体" w:hAnsi="宋体" w:cs="宋体"/>
                <w:sz w:val="28"/>
                <w:szCs w:val="28"/>
              </w:rPr>
            </w:pPr>
          </w:p>
        </w:tc>
      </w:tr>
      <w:tr w14:paraId="031C4DF8">
        <w:tblPrEx>
          <w:tblCellMar>
            <w:top w:w="0" w:type="dxa"/>
            <w:left w:w="0" w:type="dxa"/>
            <w:bottom w:w="0" w:type="dxa"/>
            <w:right w:w="0" w:type="dxa"/>
          </w:tblCellMar>
        </w:tblPrEx>
        <w:trPr>
          <w:trHeight w:val="589" w:hRule="atLeast"/>
          <w:jc w:val="center"/>
        </w:trPr>
        <w:tc>
          <w:tcPr>
            <w:tcW w:w="857" w:type="dxa"/>
            <w:tcBorders>
              <w:top w:val="single" w:color="auto" w:sz="4" w:space="0"/>
              <w:left w:val="single" w:color="auto" w:sz="4" w:space="0"/>
              <w:bottom w:val="single" w:color="auto" w:sz="4" w:space="0"/>
              <w:right w:val="single" w:color="auto" w:sz="4" w:space="0"/>
            </w:tcBorders>
            <w:noWrap w:val="0"/>
            <w:vAlign w:val="center"/>
          </w:tcPr>
          <w:p w14:paraId="761B5B7C">
            <w:pPr>
              <w:spacing w:line="360" w:lineRule="auto"/>
              <w:jc w:val="center"/>
              <w:rPr>
                <w:rFonts w:ascii="宋体" w:hAnsi="宋体" w:cs="宋体"/>
                <w:sz w:val="24"/>
              </w:rPr>
            </w:pPr>
            <w:r>
              <w:rPr>
                <w:rFonts w:hint="eastAsia" w:ascii="宋体" w:hAnsi="宋体" w:cs="宋体"/>
                <w:sz w:val="24"/>
              </w:rPr>
              <w:t>…</w:t>
            </w:r>
          </w:p>
        </w:tc>
        <w:tc>
          <w:tcPr>
            <w:tcW w:w="1695" w:type="dxa"/>
            <w:tcBorders>
              <w:top w:val="single" w:color="auto" w:sz="4" w:space="0"/>
              <w:left w:val="nil"/>
              <w:bottom w:val="single" w:color="auto" w:sz="4" w:space="0"/>
              <w:right w:val="single" w:color="auto" w:sz="4" w:space="0"/>
            </w:tcBorders>
            <w:noWrap w:val="0"/>
            <w:vAlign w:val="center"/>
          </w:tcPr>
          <w:p w14:paraId="6F9A129B">
            <w:pPr>
              <w:spacing w:line="360" w:lineRule="auto"/>
              <w:jc w:val="center"/>
              <w:rPr>
                <w:rFonts w:ascii="宋体" w:hAnsi="宋体" w:cs="宋体"/>
                <w:sz w:val="24"/>
              </w:rPr>
            </w:pPr>
            <w:r>
              <w:rPr>
                <w:rFonts w:hint="eastAsia" w:ascii="宋体" w:hAnsi="宋体" w:cs="宋体"/>
                <w:sz w:val="24"/>
              </w:rPr>
              <w:t>…</w:t>
            </w:r>
          </w:p>
        </w:tc>
        <w:tc>
          <w:tcPr>
            <w:tcW w:w="1423" w:type="dxa"/>
            <w:tcBorders>
              <w:top w:val="single" w:color="auto" w:sz="4" w:space="0"/>
              <w:left w:val="nil"/>
              <w:bottom w:val="single" w:color="auto" w:sz="4" w:space="0"/>
              <w:right w:val="single" w:color="auto" w:sz="4" w:space="0"/>
            </w:tcBorders>
            <w:noWrap w:val="0"/>
            <w:vAlign w:val="center"/>
          </w:tcPr>
          <w:p w14:paraId="748B4F20">
            <w:pPr>
              <w:spacing w:line="360" w:lineRule="auto"/>
              <w:jc w:val="center"/>
              <w:rPr>
                <w:rFonts w:ascii="宋体" w:hAnsi="宋体" w:cs="宋体"/>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70A63DFE">
            <w:pPr>
              <w:spacing w:line="360" w:lineRule="auto"/>
              <w:jc w:val="center"/>
              <w:rPr>
                <w:rFonts w:ascii="宋体" w:hAnsi="宋体" w:cs="宋体"/>
                <w:sz w:val="28"/>
                <w:szCs w:val="28"/>
              </w:rPr>
            </w:pPr>
          </w:p>
        </w:tc>
        <w:tc>
          <w:tcPr>
            <w:tcW w:w="1301" w:type="dxa"/>
            <w:tcBorders>
              <w:top w:val="single" w:color="auto" w:sz="4" w:space="0"/>
              <w:left w:val="nil"/>
              <w:bottom w:val="single" w:color="auto" w:sz="4" w:space="0"/>
              <w:right w:val="single" w:color="auto" w:sz="4" w:space="0"/>
            </w:tcBorders>
            <w:noWrap w:val="0"/>
            <w:vAlign w:val="center"/>
          </w:tcPr>
          <w:p w14:paraId="1C72A186">
            <w:pPr>
              <w:spacing w:line="360" w:lineRule="auto"/>
              <w:jc w:val="center"/>
              <w:rPr>
                <w:rFonts w:ascii="宋体" w:hAnsi="宋体" w:cs="宋体"/>
                <w:sz w:val="28"/>
                <w:szCs w:val="28"/>
              </w:rPr>
            </w:pPr>
          </w:p>
        </w:tc>
        <w:tc>
          <w:tcPr>
            <w:tcW w:w="1421" w:type="dxa"/>
            <w:tcBorders>
              <w:top w:val="single" w:color="auto" w:sz="4" w:space="0"/>
              <w:left w:val="nil"/>
              <w:bottom w:val="single" w:color="auto" w:sz="4" w:space="0"/>
              <w:right w:val="single" w:color="auto" w:sz="4" w:space="0"/>
            </w:tcBorders>
            <w:noWrap w:val="0"/>
            <w:vAlign w:val="center"/>
          </w:tcPr>
          <w:p w14:paraId="71018C1D">
            <w:pPr>
              <w:spacing w:line="360" w:lineRule="auto"/>
              <w:jc w:val="center"/>
              <w:rPr>
                <w:rFonts w:ascii="宋体" w:hAnsi="宋体" w:cs="宋体"/>
                <w:sz w:val="28"/>
                <w:szCs w:val="28"/>
              </w:rPr>
            </w:pPr>
          </w:p>
        </w:tc>
        <w:tc>
          <w:tcPr>
            <w:tcW w:w="1393" w:type="dxa"/>
            <w:tcBorders>
              <w:top w:val="single" w:color="auto" w:sz="4" w:space="0"/>
              <w:left w:val="nil"/>
              <w:bottom w:val="single" w:color="auto" w:sz="4" w:space="0"/>
              <w:right w:val="single" w:color="auto" w:sz="4" w:space="0"/>
            </w:tcBorders>
            <w:noWrap w:val="0"/>
            <w:vAlign w:val="top"/>
          </w:tcPr>
          <w:p w14:paraId="0468578A">
            <w:pPr>
              <w:spacing w:line="360" w:lineRule="auto"/>
              <w:jc w:val="center"/>
              <w:rPr>
                <w:rFonts w:ascii="宋体" w:hAnsi="宋体" w:cs="宋体"/>
                <w:sz w:val="28"/>
                <w:szCs w:val="28"/>
              </w:rPr>
            </w:pPr>
          </w:p>
        </w:tc>
      </w:tr>
    </w:tbl>
    <w:p w14:paraId="48FA3505">
      <w:pPr>
        <w:spacing w:line="360" w:lineRule="auto"/>
        <w:rPr>
          <w:rFonts w:ascii="宋体" w:hAnsi="宋体" w:cs="宋体"/>
        </w:rPr>
      </w:pPr>
    </w:p>
    <w:p w14:paraId="58CD402C">
      <w:pPr>
        <w:adjustRightInd w:val="0"/>
        <w:spacing w:line="360" w:lineRule="auto"/>
        <w:jc w:val="left"/>
        <w:rPr>
          <w:rFonts w:hint="eastAsia" w:ascii="宋体" w:hAnsi="宋体"/>
          <w:bCs/>
          <w:sz w:val="28"/>
          <w:szCs w:val="28"/>
        </w:rPr>
      </w:pPr>
    </w:p>
    <w:p w14:paraId="52595553">
      <w:pPr>
        <w:adjustRightInd w:val="0"/>
        <w:spacing w:before="156" w:beforeLines="50" w:after="156" w:afterLines="50" w:line="360" w:lineRule="auto"/>
        <w:ind w:right="480" w:firstLine="4800" w:firstLineChars="2000"/>
        <w:rPr>
          <w:rFonts w:hint="eastAsia" w:ascii="宋体" w:hAnsi="宋体"/>
          <w:sz w:val="24"/>
        </w:rPr>
      </w:pPr>
    </w:p>
    <w:p w14:paraId="38C28572">
      <w:pPr>
        <w:pStyle w:val="5"/>
        <w:rPr>
          <w:rFonts w:hint="eastAsia"/>
        </w:rPr>
      </w:pPr>
    </w:p>
    <w:p w14:paraId="53A48996">
      <w:pPr>
        <w:rPr>
          <w:rFonts w:hint="eastAsia"/>
        </w:rPr>
      </w:pPr>
    </w:p>
    <w:p w14:paraId="1B603CFF">
      <w:pPr>
        <w:adjustRightInd w:val="0"/>
        <w:spacing w:before="156" w:beforeLines="50" w:after="156" w:afterLines="50" w:line="360" w:lineRule="auto"/>
        <w:ind w:right="480" w:firstLine="4800" w:firstLineChars="2000"/>
        <w:rPr>
          <w:rFonts w:hint="eastAsia" w:ascii="宋体" w:hAnsi="宋体"/>
          <w:sz w:val="24"/>
        </w:rPr>
      </w:pPr>
      <w:r>
        <w:rPr>
          <w:rFonts w:ascii="宋体" w:hAnsi="宋体"/>
          <w:sz w:val="24"/>
        </w:rPr>
        <w:t xml:space="preserve">供应商名称（盖章）：        </w:t>
      </w:r>
      <w:r>
        <w:rPr>
          <w:rFonts w:hint="eastAsia" w:ascii="宋体" w:hAnsi="宋体"/>
          <w:sz w:val="24"/>
        </w:rPr>
        <w:t xml:space="preserve">     </w:t>
      </w:r>
    </w:p>
    <w:p w14:paraId="0BC738DA">
      <w:pPr>
        <w:adjustRightInd w:val="0"/>
        <w:spacing w:before="156" w:beforeLines="50" w:after="156" w:afterLines="50" w:line="360" w:lineRule="auto"/>
        <w:ind w:right="480"/>
        <w:jc w:val="center"/>
        <w:rPr>
          <w:rFonts w:hint="eastAsia" w:ascii="宋体" w:hAnsi="宋体"/>
          <w:sz w:val="24"/>
        </w:rPr>
      </w:pPr>
      <w:r>
        <w:rPr>
          <w:rFonts w:hint="eastAsia" w:ascii="宋体" w:hAnsi="宋体"/>
          <w:sz w:val="24"/>
        </w:rPr>
        <w:t xml:space="preserve">     法定代表人或授权代表（签字或加盖个人名章）：</w:t>
      </w:r>
    </w:p>
    <w:p w14:paraId="5BE05972">
      <w:pPr>
        <w:adjustRightInd w:val="0"/>
        <w:spacing w:before="156" w:beforeLines="50" w:after="156" w:afterLines="50" w:line="360" w:lineRule="auto"/>
        <w:ind w:right="480" w:firstLine="6360" w:firstLineChars="2650"/>
        <w:rPr>
          <w:rFonts w:hint="eastAsia" w:ascii="宋体" w:hAnsi="宋体"/>
          <w:sz w:val="24"/>
        </w:rPr>
      </w:pPr>
      <w:r>
        <w:rPr>
          <w:rFonts w:ascii="宋体" w:hAnsi="宋体"/>
          <w:sz w:val="24"/>
        </w:rPr>
        <w:t>日</w:t>
      </w:r>
      <w:r>
        <w:rPr>
          <w:rFonts w:hint="eastAsia" w:ascii="宋体" w:hAnsi="宋体"/>
          <w:sz w:val="24"/>
        </w:rPr>
        <w:t xml:space="preserve"> 期：</w:t>
      </w:r>
    </w:p>
    <w:p w14:paraId="0F71406B">
      <w:pPr>
        <w:pStyle w:val="5"/>
        <w:rPr>
          <w:rFonts w:hint="eastAsia" w:ascii="宋体" w:hAnsi="宋体"/>
          <w:sz w:val="24"/>
        </w:rPr>
      </w:pPr>
      <w:r>
        <w:rPr>
          <w:rFonts w:hint="eastAsia" w:ascii="宋体" w:hAnsi="宋体"/>
          <w:sz w:val="24"/>
        </w:rPr>
        <w:br w:type="page"/>
      </w:r>
    </w:p>
    <w:p w14:paraId="3609B0B6">
      <w:pPr>
        <w:spacing w:line="360" w:lineRule="auto"/>
        <w:jc w:val="center"/>
        <w:rPr>
          <w:rFonts w:hint="eastAsia" w:ascii="宋体" w:hAnsi="宋体"/>
          <w:b/>
          <w:sz w:val="32"/>
          <w:szCs w:val="32"/>
        </w:rPr>
      </w:pPr>
      <w:r>
        <w:rPr>
          <w:rFonts w:hint="eastAsia" w:ascii="宋体" w:hAnsi="宋体"/>
          <w:b/>
          <w:sz w:val="32"/>
          <w:szCs w:val="32"/>
          <w:lang w:val="en-US" w:eastAsia="zh-CN"/>
        </w:rPr>
        <w:t>九</w:t>
      </w:r>
      <w:r>
        <w:rPr>
          <w:rFonts w:hint="eastAsia" w:ascii="宋体" w:hAnsi="宋体"/>
          <w:b/>
          <w:sz w:val="32"/>
          <w:szCs w:val="32"/>
        </w:rPr>
        <w:t>、其他相关材料</w:t>
      </w:r>
    </w:p>
    <w:p w14:paraId="79BA6F60">
      <w:pPr>
        <w:spacing w:line="360" w:lineRule="auto"/>
        <w:jc w:val="center"/>
        <w:rPr>
          <w:rFonts w:hint="eastAsia" w:ascii="宋体" w:hAnsi="宋体"/>
          <w:b/>
          <w:sz w:val="32"/>
          <w:szCs w:val="32"/>
        </w:rPr>
      </w:pPr>
      <w:r>
        <w:rPr>
          <w:rFonts w:hint="eastAsia" w:ascii="宋体" w:hAnsi="宋体"/>
          <w:b/>
          <w:sz w:val="32"/>
          <w:szCs w:val="32"/>
        </w:rPr>
        <w:t>（格式自拟）</w:t>
      </w:r>
    </w:p>
    <w:p w14:paraId="36624CD2">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EB481"/>
    <w:multiLevelType w:val="singleLevel"/>
    <w:tmpl w:val="155EB481"/>
    <w:lvl w:ilvl="0" w:tentative="0">
      <w:start w:val="2"/>
      <w:numFmt w:val="decimal"/>
      <w:suff w:val="nothing"/>
      <w:lvlText w:val="%1."/>
      <w:lvlJc w:val="left"/>
    </w:lvl>
  </w:abstractNum>
  <w:abstractNum w:abstractNumId="1">
    <w:nsid w:val="5D156BEA"/>
    <w:multiLevelType w:val="singleLevel"/>
    <w:tmpl w:val="5D156BEA"/>
    <w:lvl w:ilvl="0" w:tentative="0">
      <w:start w:val="1"/>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70438"/>
    <w:rsid w:val="0B2B5A29"/>
    <w:rsid w:val="0BFC57BA"/>
    <w:rsid w:val="11567578"/>
    <w:rsid w:val="12B409FA"/>
    <w:rsid w:val="135E44C2"/>
    <w:rsid w:val="17210845"/>
    <w:rsid w:val="1E081BFA"/>
    <w:rsid w:val="204C04C4"/>
    <w:rsid w:val="23DC0672"/>
    <w:rsid w:val="28AA3FD9"/>
    <w:rsid w:val="3FB928FC"/>
    <w:rsid w:val="442B2FE3"/>
    <w:rsid w:val="462D44E2"/>
    <w:rsid w:val="464E3D6F"/>
    <w:rsid w:val="478A7C1E"/>
    <w:rsid w:val="4D113D78"/>
    <w:rsid w:val="50756481"/>
    <w:rsid w:val="58882378"/>
    <w:rsid w:val="5C7A2198"/>
    <w:rsid w:val="627B740C"/>
    <w:rsid w:val="6417181C"/>
    <w:rsid w:val="7B662DB0"/>
    <w:rsid w:val="7DDC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Times New Roman" w:hAnsi="Times New Roman" w:eastAsia="仿宋" w:cs="Times New Roman"/>
      <w:kern w:val="2"/>
      <w:sz w:val="28"/>
      <w:szCs w:val="24"/>
      <w:lang w:val="en-US" w:eastAsia="zh-CN" w:bidi="ar-SA"/>
    </w:rPr>
  </w:style>
  <w:style w:type="paragraph" w:styleId="3">
    <w:name w:val="heading 1"/>
    <w:basedOn w:val="1"/>
    <w:next w:val="1"/>
    <w:link w:val="15"/>
    <w:qFormat/>
    <w:uiPriority w:val="0"/>
    <w:pPr>
      <w:keepNext/>
      <w:keepLines/>
      <w:spacing w:before="340" w:after="330" w:line="578" w:lineRule="auto"/>
      <w:outlineLvl w:val="0"/>
    </w:pPr>
    <w:rPr>
      <w:rFonts w:ascii="Times New Roman" w:hAnsi="Times New Roman" w:eastAsia="黑体"/>
      <w:b/>
      <w:bCs/>
      <w:kern w:val="44"/>
      <w:sz w:val="36"/>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rPr>
  </w:style>
  <w:style w:type="paragraph" w:styleId="4">
    <w:name w:val="Normal Indent"/>
    <w:basedOn w:val="1"/>
    <w:qFormat/>
    <w:uiPriority w:val="0"/>
    <w:pPr>
      <w:ind w:firstLine="420" w:firstLineChars="200"/>
    </w:pPr>
  </w:style>
  <w:style w:type="paragraph" w:styleId="5">
    <w:name w:val="Body Text"/>
    <w:basedOn w:val="1"/>
    <w:next w:val="1"/>
    <w:qFormat/>
    <w:uiPriority w:val="0"/>
    <w:pPr>
      <w:spacing w:after="120"/>
    </w:pPr>
  </w:style>
  <w:style w:type="paragraph" w:styleId="6">
    <w:name w:val="index 4"/>
    <w:basedOn w:val="1"/>
    <w:next w:val="1"/>
    <w:qFormat/>
    <w:uiPriority w:val="0"/>
    <w:pPr>
      <w:ind w:left="600" w:leftChars="600"/>
    </w:p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paragraph" w:styleId="10">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标题 1 Char"/>
    <w:link w:val="3"/>
    <w:qFormat/>
    <w:uiPriority w:val="0"/>
    <w:rPr>
      <w:rFonts w:ascii="Times New Roman" w:hAnsi="Times New Roman" w:eastAsia="黑体"/>
      <w:b/>
      <w:bCs/>
      <w:kern w:val="44"/>
      <w:sz w:val="36"/>
      <w:szCs w:val="44"/>
      <w:lang w:val="en-US" w:eastAsia="zh-CN" w:bidi="ar-SA"/>
    </w:rPr>
  </w:style>
  <w:style w:type="paragraph" w:customStyle="1" w:styleId="16">
    <w:name w:val="正文首行缩进两字符"/>
    <w:basedOn w:val="1"/>
    <w:autoRedefine/>
    <w:qFormat/>
    <w:uiPriority w:val="0"/>
    <w:pPr>
      <w:spacing w:line="360" w:lineRule="auto"/>
      <w:ind w:firstLine="200" w:firstLineChars="200"/>
    </w:pPr>
  </w:style>
  <w:style w:type="paragraph" w:customStyle="1" w:styleId="17">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3842</Words>
  <Characters>4143</Characters>
  <Lines>0</Lines>
  <Paragraphs>0</Paragraphs>
  <TotalTime>8</TotalTime>
  <ScaleCrop>false</ScaleCrop>
  <LinksUpToDate>false</LinksUpToDate>
  <CharactersWithSpaces>4673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2024-05-11T01:10:00Z</dcterms:created>
  <dc:creator>剑阁县中医医院</dc:creator>
  <cp:lastModifiedBy>x</cp:lastModifiedBy>
  <cp:lastPrinted>2025-08-04T09:00:00Z</cp:lastPrinted>
  <dcterms:modified xsi:type="dcterms:W3CDTF">2025-08-07T01:39:25Z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4E30CA3227C54ABBBBC017F12ED1D8CF_12</vt:lpwstr>
  </property>
  <property fmtid="{D5CDD505-2E9C-101B-9397-08002B2CF9AE}" pid="4" name="KSOTemplateDocerSaveRecord">
    <vt:lpwstr>eyJoZGlkIjoiM2QzYTA1YmI5M2QwMDU1Zjg2NmRjMWNlYjRhNTU2MTQifQ==</vt:lpwstr>
  </property>
</Properties>
</file>